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C02C6" w14:textId="77777777" w:rsidR="00401D39" w:rsidRDefault="00401D39">
      <w:pPr>
        <w:pStyle w:val="BodyText"/>
        <w:rPr>
          <w:rFonts w:ascii="Times New Roman"/>
          <w:sz w:val="20"/>
        </w:rPr>
      </w:pPr>
    </w:p>
    <w:p w14:paraId="0DF33415" w14:textId="77777777" w:rsidR="00401D39" w:rsidRDefault="00401D39">
      <w:pPr>
        <w:pStyle w:val="BodyText"/>
        <w:rPr>
          <w:rFonts w:ascii="Times New Roman"/>
          <w:sz w:val="20"/>
        </w:rPr>
      </w:pPr>
    </w:p>
    <w:p w14:paraId="4621CE6A" w14:textId="77777777" w:rsidR="00401D39" w:rsidRDefault="00401D39">
      <w:pPr>
        <w:pStyle w:val="BodyText"/>
        <w:rPr>
          <w:rFonts w:ascii="Times New Roman"/>
          <w:sz w:val="20"/>
        </w:rPr>
      </w:pPr>
    </w:p>
    <w:p w14:paraId="19F8889C" w14:textId="77777777" w:rsidR="00401D39" w:rsidRDefault="00401D39">
      <w:pPr>
        <w:pStyle w:val="BodyText"/>
        <w:rPr>
          <w:rFonts w:ascii="Times New Roman"/>
          <w:sz w:val="20"/>
        </w:rPr>
      </w:pPr>
    </w:p>
    <w:p w14:paraId="6E9D82D0" w14:textId="77777777" w:rsidR="00401D39" w:rsidRDefault="00401D39">
      <w:pPr>
        <w:pStyle w:val="BodyText"/>
        <w:rPr>
          <w:rFonts w:ascii="Times New Roman"/>
          <w:sz w:val="20"/>
        </w:rPr>
      </w:pPr>
    </w:p>
    <w:p w14:paraId="2BB063F8" w14:textId="77777777" w:rsidR="00401D39" w:rsidRDefault="00401D39">
      <w:pPr>
        <w:pStyle w:val="BodyText"/>
        <w:spacing w:before="3"/>
        <w:rPr>
          <w:rFonts w:ascii="Times New Roman"/>
          <w:sz w:val="28"/>
        </w:rPr>
      </w:pPr>
    </w:p>
    <w:p w14:paraId="28F7E50E" w14:textId="77777777" w:rsidR="00401D39" w:rsidRPr="00CF532A" w:rsidRDefault="0090426E">
      <w:pPr>
        <w:pStyle w:val="Title"/>
        <w:rPr>
          <w:color w:val="17365D" w:themeColor="text2" w:themeShade="BF"/>
        </w:rPr>
      </w:pPr>
      <w:r w:rsidRPr="00CF532A">
        <w:rPr>
          <w:color w:val="17365D" w:themeColor="text2" w:themeShade="BF"/>
        </w:rPr>
        <w:t>Incident</w:t>
      </w:r>
      <w:r w:rsidRPr="00CF532A">
        <w:rPr>
          <w:color w:val="17365D" w:themeColor="text2" w:themeShade="BF"/>
          <w:spacing w:val="-6"/>
        </w:rPr>
        <w:t xml:space="preserve"> </w:t>
      </w:r>
      <w:r w:rsidRPr="00CF532A">
        <w:rPr>
          <w:color w:val="17365D" w:themeColor="text2" w:themeShade="BF"/>
        </w:rPr>
        <w:t>Response</w:t>
      </w:r>
      <w:r w:rsidRPr="00CF532A">
        <w:rPr>
          <w:color w:val="17365D" w:themeColor="text2" w:themeShade="BF"/>
          <w:spacing w:val="-3"/>
        </w:rPr>
        <w:t xml:space="preserve"> </w:t>
      </w:r>
      <w:r w:rsidRPr="00CF532A">
        <w:rPr>
          <w:color w:val="17365D" w:themeColor="text2" w:themeShade="BF"/>
        </w:rPr>
        <w:t>Policy</w:t>
      </w:r>
      <w:r w:rsidRPr="00CF532A">
        <w:rPr>
          <w:color w:val="17365D" w:themeColor="text2" w:themeShade="BF"/>
          <w:spacing w:val="-3"/>
        </w:rPr>
        <w:t xml:space="preserve"> </w:t>
      </w:r>
      <w:r w:rsidRPr="00CF532A">
        <w:rPr>
          <w:color w:val="17365D" w:themeColor="text2" w:themeShade="BF"/>
        </w:rPr>
        <w:t>Template</w:t>
      </w:r>
    </w:p>
    <w:p w14:paraId="491B1A42" w14:textId="77777777" w:rsidR="00401D39" w:rsidRDefault="00401D39">
      <w:pPr>
        <w:sectPr w:rsidR="00401D39">
          <w:footerReference w:type="default" r:id="rId7"/>
          <w:type w:val="continuous"/>
          <w:pgSz w:w="12240" w:h="15840"/>
          <w:pgMar w:top="1500" w:right="600" w:bottom="1260" w:left="560" w:header="0" w:footer="1066" w:gutter="0"/>
          <w:pgNumType w:start="1"/>
          <w:cols w:space="720"/>
        </w:sectPr>
      </w:pPr>
    </w:p>
    <w:p w14:paraId="2FCB3D74" w14:textId="77777777" w:rsidR="00401D39" w:rsidRDefault="0090426E">
      <w:pPr>
        <w:pStyle w:val="Heading1"/>
        <w:spacing w:before="67"/>
      </w:pPr>
      <w:r>
        <w:lastRenderedPageBreak/>
        <w:t>PURPOSE</w:t>
      </w:r>
      <w:r>
        <w:rPr>
          <w:spacing w:val="4"/>
        </w:rPr>
        <w:t xml:space="preserve"> </w:t>
      </w:r>
      <w:r>
        <w:t>AND</w:t>
      </w:r>
      <w:r>
        <w:rPr>
          <w:spacing w:val="2"/>
        </w:rPr>
        <w:t xml:space="preserve"> </w:t>
      </w:r>
      <w:r>
        <w:t>OBJECTIVE</w:t>
      </w:r>
    </w:p>
    <w:p w14:paraId="23015F10" w14:textId="77777777" w:rsidR="00401D39" w:rsidRDefault="0090426E">
      <w:pPr>
        <w:pStyle w:val="BodyText"/>
        <w:spacing w:before="232" w:line="249" w:lineRule="auto"/>
        <w:ind w:left="159" w:right="115"/>
        <w:jc w:val="both"/>
      </w:pPr>
      <w:r>
        <w:t>The purpose of this policy is to define (insert organization name) Incident Response Program. Its goal is to</w:t>
      </w:r>
      <w:r>
        <w:rPr>
          <w:spacing w:val="-61"/>
        </w:rPr>
        <w:t xml:space="preserve"> </w:t>
      </w:r>
      <w:r>
        <w:t>establish a framework for the organization to respond quickly, decisively, and appropriately to limit the</w:t>
      </w:r>
      <w:r>
        <w:rPr>
          <w:spacing w:val="1"/>
        </w:rPr>
        <w:t xml:space="preserve"> </w:t>
      </w:r>
      <w:r>
        <w:t>impact of an adverse event on clients and information resources. The policy is also intended to facilitate</w:t>
      </w:r>
      <w:r>
        <w:rPr>
          <w:spacing w:val="1"/>
        </w:rPr>
        <w:t xml:space="preserve"> </w:t>
      </w:r>
      <w:r>
        <w:t>timely correction of</w:t>
      </w:r>
      <w:r>
        <w:rPr>
          <w:spacing w:val="1"/>
        </w:rPr>
        <w:t xml:space="preserve"> </w:t>
      </w:r>
      <w:r>
        <w:t>any</w:t>
      </w:r>
      <w:r>
        <w:rPr>
          <w:spacing w:val="1"/>
        </w:rPr>
        <w:t xml:space="preserve"> </w:t>
      </w:r>
      <w:r>
        <w:t>damage</w:t>
      </w:r>
      <w:r>
        <w:rPr>
          <w:spacing w:val="1"/>
        </w:rPr>
        <w:t xml:space="preserve"> </w:t>
      </w:r>
      <w:r>
        <w:t>caused</w:t>
      </w:r>
      <w:r>
        <w:rPr>
          <w:spacing w:val="1"/>
        </w:rPr>
        <w:t xml:space="preserve"> </w:t>
      </w:r>
      <w:r>
        <w:t>by</w:t>
      </w:r>
      <w:r>
        <w:rPr>
          <w:spacing w:val="1"/>
        </w:rPr>
        <w:t xml:space="preserve"> </w:t>
      </w:r>
      <w:r>
        <w:t>an</w:t>
      </w:r>
      <w:r>
        <w:rPr>
          <w:spacing w:val="1"/>
        </w:rPr>
        <w:t xml:space="preserve"> </w:t>
      </w:r>
      <w:r>
        <w:t>incident</w:t>
      </w:r>
      <w:r>
        <w:rPr>
          <w:spacing w:val="1"/>
        </w:rPr>
        <w:t xml:space="preserve"> </w:t>
      </w:r>
      <w:r>
        <w:t>and</w:t>
      </w:r>
      <w:r>
        <w:rPr>
          <w:spacing w:val="1"/>
        </w:rPr>
        <w:t xml:space="preserve"> </w:t>
      </w:r>
      <w:r>
        <w:t>provide</w:t>
      </w:r>
      <w:r>
        <w:rPr>
          <w:spacing w:val="1"/>
        </w:rPr>
        <w:t xml:space="preserve"> </w:t>
      </w:r>
      <w:r>
        <w:t>for</w:t>
      </w:r>
      <w:r>
        <w:rPr>
          <w:spacing w:val="1"/>
        </w:rPr>
        <w:t xml:space="preserve"> </w:t>
      </w:r>
      <w:r>
        <w:t>effective</w:t>
      </w:r>
      <w:r>
        <w:rPr>
          <w:spacing w:val="1"/>
        </w:rPr>
        <w:t xml:space="preserve"> </w:t>
      </w:r>
      <w:r>
        <w:t>investigation</w:t>
      </w:r>
      <w:r>
        <w:rPr>
          <w:spacing w:val="63"/>
        </w:rPr>
        <w:t xml:space="preserve"> </w:t>
      </w:r>
      <w:r>
        <w:t>and</w:t>
      </w:r>
      <w:r>
        <w:rPr>
          <w:spacing w:val="1"/>
        </w:rPr>
        <w:t xml:space="preserve"> </w:t>
      </w:r>
      <w:r>
        <w:t>follow-up</w:t>
      </w:r>
      <w:r>
        <w:rPr>
          <w:spacing w:val="25"/>
        </w:rPr>
        <w:t xml:space="preserve"> </w:t>
      </w:r>
      <w:r>
        <w:t>actions.</w:t>
      </w:r>
    </w:p>
    <w:p w14:paraId="06A8AD13" w14:textId="77777777" w:rsidR="00401D39" w:rsidRDefault="00401D39">
      <w:pPr>
        <w:pStyle w:val="BodyText"/>
        <w:spacing w:before="7"/>
      </w:pPr>
    </w:p>
    <w:p w14:paraId="10047797" w14:textId="77777777" w:rsidR="00401D39" w:rsidRDefault="0090426E">
      <w:pPr>
        <w:pStyle w:val="BodyText"/>
        <w:ind w:left="160" w:right="439"/>
      </w:pPr>
      <w:r>
        <w:t>The National Institute of Stand</w:t>
      </w:r>
      <w:r>
        <w:t>ards and Technology defines cybersecurity as “the process of protecting</w:t>
      </w:r>
      <w:r>
        <w:rPr>
          <w:spacing w:val="-61"/>
        </w:rPr>
        <w:t xml:space="preserve"> </w:t>
      </w:r>
      <w:r>
        <w:t>information</w:t>
      </w:r>
      <w:r>
        <w:rPr>
          <w:spacing w:val="-6"/>
        </w:rPr>
        <w:t xml:space="preserve"> </w:t>
      </w:r>
      <w:r>
        <w:t>by</w:t>
      </w:r>
      <w:r>
        <w:rPr>
          <w:spacing w:val="-7"/>
        </w:rPr>
        <w:t xml:space="preserve"> </w:t>
      </w:r>
      <w:r>
        <w:t>preventing,</w:t>
      </w:r>
      <w:r>
        <w:rPr>
          <w:spacing w:val="-4"/>
        </w:rPr>
        <w:t xml:space="preserve"> </w:t>
      </w:r>
      <w:r>
        <w:t>detecting</w:t>
      </w:r>
      <w:r>
        <w:rPr>
          <w:spacing w:val="-6"/>
        </w:rPr>
        <w:t xml:space="preserve"> </w:t>
      </w:r>
      <w:r>
        <w:t>and</w:t>
      </w:r>
      <w:r>
        <w:rPr>
          <w:spacing w:val="-5"/>
        </w:rPr>
        <w:t xml:space="preserve"> </w:t>
      </w:r>
      <w:r>
        <w:t>responding</w:t>
      </w:r>
      <w:r>
        <w:rPr>
          <w:spacing w:val="-6"/>
        </w:rPr>
        <w:t xml:space="preserve"> </w:t>
      </w:r>
      <w:r>
        <w:t>to</w:t>
      </w:r>
      <w:r>
        <w:rPr>
          <w:spacing w:val="-6"/>
        </w:rPr>
        <w:t xml:space="preserve"> </w:t>
      </w:r>
      <w:r>
        <w:t>attacks.”</w:t>
      </w:r>
      <w:r>
        <w:rPr>
          <w:spacing w:val="-5"/>
        </w:rPr>
        <w:t xml:space="preserve"> </w:t>
      </w:r>
      <w:r>
        <w:t>This</w:t>
      </w:r>
      <w:r>
        <w:rPr>
          <w:spacing w:val="-5"/>
        </w:rPr>
        <w:t xml:space="preserve"> </w:t>
      </w:r>
      <w:r>
        <w:t>policy</w:t>
      </w:r>
      <w:r>
        <w:rPr>
          <w:spacing w:val="-6"/>
        </w:rPr>
        <w:t xml:space="preserve"> </w:t>
      </w:r>
      <w:r>
        <w:t>covers</w:t>
      </w:r>
      <w:r>
        <w:rPr>
          <w:spacing w:val="-5"/>
        </w:rPr>
        <w:t xml:space="preserve"> </w:t>
      </w:r>
      <w:r>
        <w:t>cybersecurity</w:t>
      </w:r>
      <w:r>
        <w:rPr>
          <w:spacing w:val="-7"/>
        </w:rPr>
        <w:t xml:space="preserve"> </w:t>
      </w:r>
      <w:r>
        <w:t>and</w:t>
      </w:r>
      <w:r>
        <w:rPr>
          <w:spacing w:val="-6"/>
        </w:rPr>
        <w:t xml:space="preserve"> </w:t>
      </w:r>
      <w:r>
        <w:t>all</w:t>
      </w:r>
      <w:r>
        <w:rPr>
          <w:spacing w:val="-61"/>
        </w:rPr>
        <w:t xml:space="preserve"> </w:t>
      </w:r>
      <w:r>
        <w:t>technology</w:t>
      </w:r>
      <w:r>
        <w:rPr>
          <w:spacing w:val="-3"/>
        </w:rPr>
        <w:t xml:space="preserve"> </w:t>
      </w:r>
      <w:r>
        <w:t>related</w:t>
      </w:r>
      <w:r>
        <w:rPr>
          <w:spacing w:val="-1"/>
        </w:rPr>
        <w:t xml:space="preserve"> </w:t>
      </w:r>
      <w:r>
        <w:t>incidents.</w:t>
      </w:r>
    </w:p>
    <w:p w14:paraId="166C8C7D" w14:textId="77777777" w:rsidR="00401D39" w:rsidRDefault="00401D39">
      <w:pPr>
        <w:pStyle w:val="BodyText"/>
        <w:spacing w:before="10"/>
        <w:rPr>
          <w:sz w:val="24"/>
        </w:rPr>
      </w:pPr>
    </w:p>
    <w:p w14:paraId="5D564677" w14:textId="77777777" w:rsidR="00401D39" w:rsidRDefault="0090426E">
      <w:pPr>
        <w:pStyle w:val="BodyText"/>
        <w:spacing w:before="1"/>
        <w:ind w:left="160"/>
      </w:pPr>
      <w:r>
        <w:t>This</w:t>
      </w:r>
      <w:r>
        <w:rPr>
          <w:spacing w:val="13"/>
        </w:rPr>
        <w:t xml:space="preserve"> </w:t>
      </w:r>
      <w:r>
        <w:t>Incident</w:t>
      </w:r>
      <w:r>
        <w:rPr>
          <w:spacing w:val="14"/>
        </w:rPr>
        <w:t xml:space="preserve"> </w:t>
      </w:r>
      <w:r>
        <w:t>Response</w:t>
      </w:r>
      <w:r>
        <w:rPr>
          <w:spacing w:val="12"/>
        </w:rPr>
        <w:t xml:space="preserve"> </w:t>
      </w:r>
      <w:r>
        <w:t>Program</w:t>
      </w:r>
      <w:r>
        <w:rPr>
          <w:spacing w:val="18"/>
        </w:rPr>
        <w:t xml:space="preserve"> </w:t>
      </w:r>
      <w:r>
        <w:t>is</w:t>
      </w:r>
      <w:r>
        <w:rPr>
          <w:spacing w:val="13"/>
        </w:rPr>
        <w:t xml:space="preserve"> </w:t>
      </w:r>
      <w:r>
        <w:t>supported</w:t>
      </w:r>
      <w:r>
        <w:rPr>
          <w:spacing w:val="15"/>
        </w:rPr>
        <w:t xml:space="preserve"> </w:t>
      </w:r>
      <w:r>
        <w:t>by</w:t>
      </w:r>
      <w:r>
        <w:rPr>
          <w:spacing w:val="14"/>
        </w:rPr>
        <w:t xml:space="preserve"> </w:t>
      </w:r>
      <w:r>
        <w:t>procedures</w:t>
      </w:r>
      <w:r>
        <w:rPr>
          <w:spacing w:val="13"/>
        </w:rPr>
        <w:t xml:space="preserve"> </w:t>
      </w:r>
      <w:r>
        <w:t>and</w:t>
      </w:r>
      <w:r>
        <w:rPr>
          <w:spacing w:val="12"/>
        </w:rPr>
        <w:t xml:space="preserve"> </w:t>
      </w:r>
      <w:r>
        <w:t>practices</w:t>
      </w:r>
      <w:r>
        <w:rPr>
          <w:spacing w:val="13"/>
        </w:rPr>
        <w:t xml:space="preserve"> </w:t>
      </w:r>
      <w:r>
        <w:t>that</w:t>
      </w:r>
      <w:r>
        <w:rPr>
          <w:spacing w:val="15"/>
        </w:rPr>
        <w:t xml:space="preserve"> </w:t>
      </w:r>
      <w:r>
        <w:t>include</w:t>
      </w:r>
      <w:r>
        <w:rPr>
          <w:spacing w:val="12"/>
        </w:rPr>
        <w:t xml:space="preserve"> </w:t>
      </w:r>
      <w:r>
        <w:t>the</w:t>
      </w:r>
      <w:r>
        <w:rPr>
          <w:spacing w:val="15"/>
        </w:rPr>
        <w:t xml:space="preserve"> </w:t>
      </w:r>
      <w:r>
        <w:t>following:</w:t>
      </w:r>
    </w:p>
    <w:p w14:paraId="531484DD" w14:textId="77777777" w:rsidR="007D5DD3" w:rsidRPr="007D5DD3" w:rsidRDefault="007D5DD3" w:rsidP="007D5DD3">
      <w:pPr>
        <w:pStyle w:val="BodyText"/>
        <w:numPr>
          <w:ilvl w:val="0"/>
          <w:numId w:val="11"/>
        </w:numPr>
      </w:pPr>
      <w:r w:rsidRPr="007D5DD3">
        <w:rPr>
          <w:u w:val="single"/>
        </w:rPr>
        <w:t xml:space="preserve">Assessing the nature and scope of an incident, and identifying what business, sensitive and confidential data the organization </w:t>
      </w:r>
      <w:proofErr w:type="gramStart"/>
      <w:r w:rsidRPr="007D5DD3">
        <w:rPr>
          <w:u w:val="single"/>
        </w:rPr>
        <w:t>manages;</w:t>
      </w:r>
      <w:proofErr w:type="gramEnd"/>
      <w:r w:rsidRPr="007D5DD3">
        <w:t> </w:t>
      </w:r>
    </w:p>
    <w:p w14:paraId="5539F138" w14:textId="77777777" w:rsidR="007D5DD3" w:rsidRPr="007D5DD3" w:rsidRDefault="007D5DD3" w:rsidP="007D5DD3">
      <w:pPr>
        <w:pStyle w:val="BodyText"/>
        <w:numPr>
          <w:ilvl w:val="0"/>
          <w:numId w:val="11"/>
        </w:numPr>
        <w:rPr>
          <w:rFonts w:hint="eastAsia"/>
        </w:rPr>
      </w:pPr>
      <w:r w:rsidRPr="007D5DD3">
        <w:rPr>
          <w:u w:val="single"/>
        </w:rPr>
        <w:t xml:space="preserve">Notifying any regulators or funders (where required and as advised by counsel) as soon as possible when the institution becomes aware of an incident involving unauthorized access to or use of sensitive client </w:t>
      </w:r>
      <w:proofErr w:type="gramStart"/>
      <w:r w:rsidRPr="007D5DD3">
        <w:rPr>
          <w:u w:val="single"/>
        </w:rPr>
        <w:t>information;</w:t>
      </w:r>
      <w:proofErr w:type="gramEnd"/>
      <w:r w:rsidRPr="007D5DD3">
        <w:t> </w:t>
      </w:r>
    </w:p>
    <w:p w14:paraId="2AE7D081" w14:textId="77777777" w:rsidR="007D5DD3" w:rsidRPr="007D5DD3" w:rsidRDefault="007D5DD3" w:rsidP="007D5DD3">
      <w:pPr>
        <w:pStyle w:val="BodyText"/>
        <w:numPr>
          <w:ilvl w:val="0"/>
          <w:numId w:val="11"/>
        </w:numPr>
        <w:rPr>
          <w:rFonts w:hint="eastAsia"/>
        </w:rPr>
      </w:pPr>
      <w:r w:rsidRPr="007D5DD3">
        <w:rPr>
          <w:u w:val="single"/>
        </w:rPr>
        <w:t xml:space="preserve">Notifying appropriate law enforcement </w:t>
      </w:r>
      <w:proofErr w:type="gramStart"/>
      <w:r w:rsidRPr="007D5DD3">
        <w:rPr>
          <w:u w:val="single"/>
        </w:rPr>
        <w:t>authorities;</w:t>
      </w:r>
      <w:proofErr w:type="gramEnd"/>
      <w:r w:rsidRPr="007D5DD3">
        <w:t> </w:t>
      </w:r>
    </w:p>
    <w:p w14:paraId="1A36B291" w14:textId="77777777" w:rsidR="007D5DD3" w:rsidRPr="007D5DD3" w:rsidRDefault="007D5DD3" w:rsidP="007D5DD3">
      <w:pPr>
        <w:pStyle w:val="BodyText"/>
        <w:numPr>
          <w:ilvl w:val="0"/>
          <w:numId w:val="11"/>
        </w:numPr>
        <w:rPr>
          <w:rFonts w:hint="eastAsia"/>
        </w:rPr>
      </w:pPr>
      <w:r w:rsidRPr="007D5DD3">
        <w:rPr>
          <w:u w:val="single"/>
        </w:rPr>
        <w:t>Taking appropriate steps to contain and control the incident to prevent further unauthorized access to or use of client information, while preserving records and other evidence; and</w:t>
      </w:r>
      <w:r w:rsidRPr="007D5DD3">
        <w:t> </w:t>
      </w:r>
    </w:p>
    <w:p w14:paraId="3F6D2603" w14:textId="77777777" w:rsidR="007D5DD3" w:rsidRPr="007D5DD3" w:rsidRDefault="007D5DD3" w:rsidP="007D5DD3">
      <w:pPr>
        <w:pStyle w:val="BodyText"/>
        <w:numPr>
          <w:ilvl w:val="0"/>
          <w:numId w:val="11"/>
        </w:numPr>
        <w:rPr>
          <w:rFonts w:hint="eastAsia"/>
        </w:rPr>
      </w:pPr>
      <w:r w:rsidRPr="007D5DD3">
        <w:rPr>
          <w:u w:val="single"/>
        </w:rPr>
        <w:t>Notifying clients when warranted.</w:t>
      </w:r>
      <w:r w:rsidRPr="007D5DD3">
        <w:t> </w:t>
      </w:r>
    </w:p>
    <w:p w14:paraId="47A897FC" w14:textId="77777777" w:rsidR="00401D39" w:rsidRDefault="00401D39" w:rsidP="007D5DD3">
      <w:pPr>
        <w:pStyle w:val="BodyText"/>
        <w:ind w:left="879"/>
        <w:rPr>
          <w:sz w:val="26"/>
        </w:rPr>
      </w:pPr>
    </w:p>
    <w:p w14:paraId="29DB802E" w14:textId="77777777" w:rsidR="00401D39" w:rsidRDefault="00401D39">
      <w:pPr>
        <w:pStyle w:val="BodyText"/>
        <w:rPr>
          <w:sz w:val="26"/>
        </w:rPr>
      </w:pPr>
    </w:p>
    <w:p w14:paraId="521D829F" w14:textId="77777777" w:rsidR="00401D39" w:rsidRDefault="0090426E">
      <w:pPr>
        <w:pStyle w:val="Heading1"/>
      </w:pPr>
      <w:r>
        <w:t>BACKGROUND</w:t>
      </w:r>
    </w:p>
    <w:p w14:paraId="5128EAE6" w14:textId="77777777" w:rsidR="00401D39" w:rsidRDefault="00401D39">
      <w:pPr>
        <w:pStyle w:val="BodyText"/>
        <w:spacing w:before="4"/>
        <w:rPr>
          <w:b/>
          <w:sz w:val="20"/>
        </w:rPr>
      </w:pPr>
    </w:p>
    <w:p w14:paraId="29C84AEE" w14:textId="77777777" w:rsidR="00401D39" w:rsidRDefault="0090426E">
      <w:pPr>
        <w:pStyle w:val="BodyText"/>
        <w:spacing w:before="1" w:line="249" w:lineRule="auto"/>
        <w:ind w:left="159" w:right="693"/>
        <w:jc w:val="both"/>
      </w:pPr>
      <w:r>
        <w:t>Security incidents have the potential to occur in an unpredictable manner and may impact the</w:t>
      </w:r>
      <w:r>
        <w:rPr>
          <w:spacing w:val="1"/>
        </w:rPr>
        <w:t xml:space="preserve"> </w:t>
      </w:r>
      <w:r>
        <w:t>organization’s physical, electronic, and human resources.</w:t>
      </w:r>
      <w:r>
        <w:rPr>
          <w:spacing w:val="1"/>
        </w:rPr>
        <w:t xml:space="preserve"> </w:t>
      </w:r>
      <w:r>
        <w:t>Such incidents may adversely affect the</w:t>
      </w:r>
      <w:r>
        <w:rPr>
          <w:spacing w:val="1"/>
        </w:rPr>
        <w:t xml:space="preserve"> </w:t>
      </w:r>
      <w:r>
        <w:t>confidentiality, availability, and integrity of the assets and in</w:t>
      </w:r>
      <w:r>
        <w:t>formation belonging to the organization</w:t>
      </w:r>
      <w:r>
        <w:rPr>
          <w:spacing w:val="1"/>
        </w:rPr>
        <w:t xml:space="preserve"> </w:t>
      </w:r>
      <w:r>
        <w:t>and its clients.</w:t>
      </w:r>
      <w:r>
        <w:rPr>
          <w:spacing w:val="1"/>
        </w:rPr>
        <w:t xml:space="preserve"> </w:t>
      </w:r>
      <w:r>
        <w:t>To the greatest extent possible, (insert organization name) strives to minimize the</w:t>
      </w:r>
      <w:r>
        <w:rPr>
          <w:spacing w:val="1"/>
        </w:rPr>
        <w:t xml:space="preserve"> </w:t>
      </w:r>
      <w:r>
        <w:t>potential for security incidents to occur.</w:t>
      </w:r>
      <w:r>
        <w:rPr>
          <w:spacing w:val="1"/>
        </w:rPr>
        <w:t xml:space="preserve"> </w:t>
      </w:r>
      <w:r>
        <w:t>However,</w:t>
      </w:r>
      <w:r>
        <w:rPr>
          <w:spacing w:val="63"/>
        </w:rPr>
        <w:t xml:space="preserve"> </w:t>
      </w:r>
      <w:r>
        <w:t>the</w:t>
      </w:r>
      <w:r>
        <w:rPr>
          <w:spacing w:val="64"/>
        </w:rPr>
        <w:t xml:space="preserve"> </w:t>
      </w:r>
      <w:r>
        <w:t>organization</w:t>
      </w:r>
      <w:r>
        <w:rPr>
          <w:spacing w:val="64"/>
        </w:rPr>
        <w:t xml:space="preserve"> </w:t>
      </w:r>
      <w:r>
        <w:t>also</w:t>
      </w:r>
      <w:r>
        <w:rPr>
          <w:spacing w:val="64"/>
        </w:rPr>
        <w:t xml:space="preserve"> </w:t>
      </w:r>
      <w:r>
        <w:t>recognizes</w:t>
      </w:r>
      <w:r>
        <w:rPr>
          <w:spacing w:val="64"/>
        </w:rPr>
        <w:t xml:space="preserve"> </w:t>
      </w:r>
      <w:r>
        <w:t>that,</w:t>
      </w:r>
      <w:r>
        <w:rPr>
          <w:spacing w:val="64"/>
        </w:rPr>
        <w:t xml:space="preserve"> </w:t>
      </w:r>
      <w:r>
        <w:t>even</w:t>
      </w:r>
      <w:r>
        <w:rPr>
          <w:spacing w:val="1"/>
        </w:rPr>
        <w:t xml:space="preserve"> </w:t>
      </w:r>
      <w:r>
        <w:t>with</w:t>
      </w:r>
      <w:r>
        <w:rPr>
          <w:spacing w:val="1"/>
        </w:rPr>
        <w:t xml:space="preserve"> </w:t>
      </w:r>
      <w:r>
        <w:t>its</w:t>
      </w:r>
      <w:r>
        <w:rPr>
          <w:spacing w:val="1"/>
        </w:rPr>
        <w:t xml:space="preserve"> </w:t>
      </w:r>
      <w:r>
        <w:t>existing</w:t>
      </w:r>
      <w:r>
        <w:rPr>
          <w:spacing w:val="1"/>
        </w:rPr>
        <w:t xml:space="preserve"> </w:t>
      </w:r>
      <w:r>
        <w:t>controls</w:t>
      </w:r>
      <w:r>
        <w:rPr>
          <w:spacing w:val="1"/>
        </w:rPr>
        <w:t xml:space="preserve"> </w:t>
      </w:r>
      <w:r>
        <w:t>and</w:t>
      </w:r>
      <w:r>
        <w:rPr>
          <w:spacing w:val="1"/>
        </w:rPr>
        <w:t xml:space="preserve"> </w:t>
      </w:r>
      <w:r>
        <w:t>practices,</w:t>
      </w:r>
      <w:r>
        <w:rPr>
          <w:spacing w:val="1"/>
        </w:rPr>
        <w:t xml:space="preserve"> </w:t>
      </w:r>
      <w:r>
        <w:t>security</w:t>
      </w:r>
      <w:r>
        <w:rPr>
          <w:spacing w:val="1"/>
        </w:rPr>
        <w:t xml:space="preserve"> </w:t>
      </w:r>
      <w:r>
        <w:t>incidents</w:t>
      </w:r>
      <w:r>
        <w:rPr>
          <w:spacing w:val="1"/>
        </w:rPr>
        <w:t xml:space="preserve"> </w:t>
      </w:r>
      <w:r>
        <w:t>of</w:t>
      </w:r>
      <w:r>
        <w:rPr>
          <w:spacing w:val="1"/>
        </w:rPr>
        <w:t xml:space="preserve"> </w:t>
      </w:r>
      <w:r>
        <w:t>varying</w:t>
      </w:r>
      <w:r>
        <w:rPr>
          <w:spacing w:val="1"/>
        </w:rPr>
        <w:t xml:space="preserve"> </w:t>
      </w:r>
      <w:r>
        <w:t>severity</w:t>
      </w:r>
      <w:r>
        <w:rPr>
          <w:spacing w:val="1"/>
        </w:rPr>
        <w:t xml:space="preserve"> </w:t>
      </w:r>
      <w:r>
        <w:t>may</w:t>
      </w:r>
      <w:r>
        <w:rPr>
          <w:spacing w:val="1"/>
        </w:rPr>
        <w:t xml:space="preserve"> </w:t>
      </w:r>
      <w:r>
        <w:t>materialize.</w:t>
      </w:r>
      <w:r>
        <w:rPr>
          <w:spacing w:val="1"/>
        </w:rPr>
        <w:t xml:space="preserve"> </w:t>
      </w:r>
      <w:r>
        <w:t>Accordingly, the organization</w:t>
      </w:r>
      <w:r>
        <w:rPr>
          <w:spacing w:val="1"/>
        </w:rPr>
        <w:t xml:space="preserve"> </w:t>
      </w:r>
      <w:r>
        <w:t>has</w:t>
      </w:r>
      <w:r>
        <w:rPr>
          <w:spacing w:val="1"/>
        </w:rPr>
        <w:t xml:space="preserve"> </w:t>
      </w:r>
      <w:r>
        <w:t>adopted</w:t>
      </w:r>
      <w:r>
        <w:rPr>
          <w:spacing w:val="1"/>
        </w:rPr>
        <w:t xml:space="preserve"> </w:t>
      </w:r>
      <w:r>
        <w:t>this</w:t>
      </w:r>
      <w:r>
        <w:rPr>
          <w:spacing w:val="1"/>
        </w:rPr>
        <w:t xml:space="preserve"> </w:t>
      </w:r>
      <w:r>
        <w:t>policy</w:t>
      </w:r>
      <w:r>
        <w:rPr>
          <w:spacing w:val="1"/>
        </w:rPr>
        <w:t xml:space="preserve"> </w:t>
      </w:r>
      <w:r>
        <w:t>and</w:t>
      </w:r>
      <w:r>
        <w:rPr>
          <w:spacing w:val="1"/>
        </w:rPr>
        <w:t xml:space="preserve"> </w:t>
      </w:r>
      <w:r>
        <w:t>supporting</w:t>
      </w:r>
      <w:r>
        <w:rPr>
          <w:spacing w:val="1"/>
        </w:rPr>
        <w:t xml:space="preserve"> </w:t>
      </w:r>
      <w:r>
        <w:t>procedures</w:t>
      </w:r>
      <w:r>
        <w:rPr>
          <w:spacing w:val="63"/>
        </w:rPr>
        <w:t xml:space="preserve"> </w:t>
      </w:r>
      <w:r>
        <w:t>to</w:t>
      </w:r>
      <w:r>
        <w:rPr>
          <w:spacing w:val="64"/>
        </w:rPr>
        <w:t xml:space="preserve"> </w:t>
      </w:r>
      <w:r>
        <w:t>define</w:t>
      </w:r>
      <w:r>
        <w:rPr>
          <w:spacing w:val="64"/>
        </w:rPr>
        <w:t xml:space="preserve"> </w:t>
      </w:r>
      <w:r>
        <w:t>the</w:t>
      </w:r>
      <w:r>
        <w:rPr>
          <w:spacing w:val="1"/>
        </w:rPr>
        <w:t xml:space="preserve"> </w:t>
      </w:r>
      <w:r>
        <w:t>steps</w:t>
      </w:r>
      <w:r>
        <w:rPr>
          <w:spacing w:val="41"/>
        </w:rPr>
        <w:t xml:space="preserve"> </w:t>
      </w:r>
      <w:r>
        <w:t>that</w:t>
      </w:r>
      <w:r>
        <w:rPr>
          <w:spacing w:val="41"/>
        </w:rPr>
        <w:t xml:space="preserve"> </w:t>
      </w:r>
      <w:r>
        <w:t>will</w:t>
      </w:r>
      <w:r>
        <w:rPr>
          <w:spacing w:val="42"/>
        </w:rPr>
        <w:t xml:space="preserve"> </w:t>
      </w:r>
      <w:r>
        <w:t>be</w:t>
      </w:r>
      <w:r>
        <w:rPr>
          <w:spacing w:val="41"/>
        </w:rPr>
        <w:t xml:space="preserve"> </w:t>
      </w:r>
      <w:r>
        <w:t>taken</w:t>
      </w:r>
      <w:r>
        <w:rPr>
          <w:spacing w:val="42"/>
        </w:rPr>
        <w:t xml:space="preserve"> </w:t>
      </w:r>
      <w:r>
        <w:t>in</w:t>
      </w:r>
      <w:r>
        <w:rPr>
          <w:spacing w:val="41"/>
        </w:rPr>
        <w:t xml:space="preserve"> </w:t>
      </w:r>
      <w:r>
        <w:t>response</w:t>
      </w:r>
      <w:r>
        <w:rPr>
          <w:spacing w:val="62"/>
        </w:rPr>
        <w:t xml:space="preserve"> </w:t>
      </w:r>
      <w:r>
        <w:t>to</w:t>
      </w:r>
      <w:r>
        <w:rPr>
          <w:spacing w:val="62"/>
        </w:rPr>
        <w:t xml:space="preserve"> </w:t>
      </w:r>
      <w:r>
        <w:t>an</w:t>
      </w:r>
      <w:r>
        <w:rPr>
          <w:spacing w:val="62"/>
        </w:rPr>
        <w:t xml:space="preserve"> </w:t>
      </w:r>
      <w:r>
        <w:t>incident.</w:t>
      </w:r>
      <w:r>
        <w:rPr>
          <w:spacing w:val="63"/>
        </w:rPr>
        <w:t xml:space="preserve"> </w:t>
      </w:r>
      <w:r>
        <w:t>These</w:t>
      </w:r>
      <w:r>
        <w:rPr>
          <w:spacing w:val="62"/>
        </w:rPr>
        <w:t xml:space="preserve"> </w:t>
      </w:r>
      <w:r>
        <w:t>steps</w:t>
      </w:r>
      <w:r>
        <w:rPr>
          <w:spacing w:val="62"/>
        </w:rPr>
        <w:t xml:space="preserve"> </w:t>
      </w:r>
      <w:r>
        <w:t>are</w:t>
      </w:r>
      <w:r>
        <w:rPr>
          <w:spacing w:val="62"/>
        </w:rPr>
        <w:t xml:space="preserve"> </w:t>
      </w:r>
      <w:r>
        <w:t>defi</w:t>
      </w:r>
      <w:r>
        <w:t>ned</w:t>
      </w:r>
      <w:r>
        <w:rPr>
          <w:spacing w:val="62"/>
        </w:rPr>
        <w:t xml:space="preserve"> </w:t>
      </w:r>
      <w:r>
        <w:t>for</w:t>
      </w:r>
      <w:r>
        <w:rPr>
          <w:spacing w:val="62"/>
        </w:rPr>
        <w:t xml:space="preserve"> </w:t>
      </w:r>
      <w:r>
        <w:t>the</w:t>
      </w:r>
      <w:r>
        <w:rPr>
          <w:spacing w:val="62"/>
        </w:rPr>
        <w:t xml:space="preserve"> </w:t>
      </w:r>
      <w:r>
        <w:t>purpose</w:t>
      </w:r>
      <w:r>
        <w:rPr>
          <w:spacing w:val="-62"/>
        </w:rPr>
        <w:t xml:space="preserve"> </w:t>
      </w:r>
      <w:r>
        <w:t>of</w:t>
      </w:r>
      <w:r>
        <w:rPr>
          <w:spacing w:val="63"/>
        </w:rPr>
        <w:t xml:space="preserve"> </w:t>
      </w:r>
      <w:r>
        <w:t>ensuring</w:t>
      </w:r>
      <w:r>
        <w:rPr>
          <w:spacing w:val="64"/>
        </w:rPr>
        <w:t xml:space="preserve"> </w:t>
      </w:r>
      <w:r>
        <w:t>that</w:t>
      </w:r>
      <w:r>
        <w:rPr>
          <w:spacing w:val="64"/>
        </w:rPr>
        <w:t xml:space="preserve"> </w:t>
      </w:r>
      <w:r>
        <w:t>rapid</w:t>
      </w:r>
      <w:r>
        <w:rPr>
          <w:spacing w:val="64"/>
        </w:rPr>
        <w:t xml:space="preserve"> </w:t>
      </w:r>
      <w:r>
        <w:t>and</w:t>
      </w:r>
      <w:r>
        <w:rPr>
          <w:spacing w:val="64"/>
        </w:rPr>
        <w:t xml:space="preserve"> </w:t>
      </w:r>
      <w:r>
        <w:t>appropriate actions will be taken to minimize any harm to the assets</w:t>
      </w:r>
      <w:r>
        <w:rPr>
          <w:spacing w:val="1"/>
        </w:rPr>
        <w:t xml:space="preserve"> </w:t>
      </w:r>
      <w:r>
        <w:t>and</w:t>
      </w:r>
      <w:r>
        <w:rPr>
          <w:spacing w:val="1"/>
        </w:rPr>
        <w:t xml:space="preserve"> </w:t>
      </w:r>
      <w:r>
        <w:t>information</w:t>
      </w:r>
      <w:r>
        <w:rPr>
          <w:spacing w:val="2"/>
        </w:rPr>
        <w:t xml:space="preserve"> </w:t>
      </w:r>
      <w:r>
        <w:t>of</w:t>
      </w:r>
      <w:r>
        <w:rPr>
          <w:spacing w:val="2"/>
        </w:rPr>
        <w:t xml:space="preserve"> </w:t>
      </w:r>
      <w:r>
        <w:t>the</w:t>
      </w:r>
      <w:r>
        <w:rPr>
          <w:spacing w:val="1"/>
        </w:rPr>
        <w:t xml:space="preserve"> </w:t>
      </w:r>
      <w:r>
        <w:t>organization</w:t>
      </w:r>
      <w:r>
        <w:rPr>
          <w:spacing w:val="1"/>
        </w:rPr>
        <w:t xml:space="preserve"> </w:t>
      </w:r>
      <w:r>
        <w:t>and its clients.</w:t>
      </w:r>
    </w:p>
    <w:p w14:paraId="03EF49FB" w14:textId="77777777" w:rsidR="00401D39" w:rsidRDefault="00401D39">
      <w:pPr>
        <w:pStyle w:val="BodyText"/>
        <w:rPr>
          <w:sz w:val="26"/>
        </w:rPr>
      </w:pPr>
    </w:p>
    <w:p w14:paraId="5188247F" w14:textId="77777777" w:rsidR="00401D39" w:rsidRDefault="0090426E" w:rsidP="007E7603">
      <w:pPr>
        <w:pStyle w:val="Heading1"/>
      </w:pPr>
      <w:r>
        <w:t>SCOPE</w:t>
      </w:r>
    </w:p>
    <w:p w14:paraId="4D787506" w14:textId="77777777" w:rsidR="007E7603" w:rsidRDefault="007E7603" w:rsidP="007E7603">
      <w:pPr>
        <w:pStyle w:val="Heading1"/>
        <w:ind w:left="0"/>
      </w:pPr>
    </w:p>
    <w:p w14:paraId="35393C0D" w14:textId="40A19851" w:rsidR="007E7603" w:rsidRPr="007D5DD3" w:rsidRDefault="007D5DD3" w:rsidP="007D5DD3">
      <w:pPr>
        <w:pStyle w:val="Heading1"/>
        <w:ind w:left="159"/>
        <w:sectPr w:rsidR="007E7603" w:rsidRPr="007D5DD3">
          <w:pgSz w:w="12240" w:h="15840"/>
          <w:pgMar w:top="660" w:right="600" w:bottom="1260" w:left="560" w:header="0" w:footer="1066" w:gutter="0"/>
          <w:cols w:space="720"/>
        </w:sectPr>
      </w:pPr>
      <w:r w:rsidRPr="007D5DD3">
        <w:rPr>
          <w:b w:val="0"/>
          <w:bCs w:val="0"/>
        </w:rPr>
        <w:t>This policy applies to physical and electronic information systems operated by (insert organization name). The policy also addresses any information systems that are operated by third party service providers or agents on the organization's behalf (</w:t>
      </w:r>
      <w:proofErr w:type="gramStart"/>
      <w:r>
        <w:rPr>
          <w:b w:val="0"/>
          <w:bCs w:val="0"/>
        </w:rPr>
        <w:t>i</w:t>
      </w:r>
      <w:r w:rsidRPr="007D5DD3">
        <w:rPr>
          <w:b w:val="0"/>
          <w:bCs w:val="0"/>
        </w:rPr>
        <w:t>.e.</w:t>
      </w:r>
      <w:proofErr w:type="gramEnd"/>
      <w:r w:rsidRPr="007D5DD3">
        <w:rPr>
          <w:b w:val="0"/>
          <w:bCs w:val="0"/>
        </w:rPr>
        <w:t xml:space="preserve"> donor management systems, case management systems, volunteer management systems). All organization employees, including temporary employees, part-time employees, and contractors are covered by this policy. </w:t>
      </w:r>
    </w:p>
    <w:p w14:paraId="6FEFCA87" w14:textId="77777777" w:rsidR="00401D39" w:rsidRDefault="00401D39">
      <w:pPr>
        <w:pStyle w:val="BodyText"/>
        <w:spacing w:before="1"/>
        <w:rPr>
          <w:sz w:val="24"/>
        </w:rPr>
      </w:pPr>
    </w:p>
    <w:p w14:paraId="5D39869E" w14:textId="77777777" w:rsidR="00401D39" w:rsidRDefault="0090426E">
      <w:pPr>
        <w:pStyle w:val="Heading1"/>
        <w:ind w:left="159"/>
      </w:pPr>
      <w:r>
        <w:t>POLICY</w:t>
      </w:r>
    </w:p>
    <w:p w14:paraId="02EE32B2" w14:textId="77777777" w:rsidR="00401D39" w:rsidRDefault="00401D39">
      <w:pPr>
        <w:pStyle w:val="BodyText"/>
        <w:spacing w:before="2"/>
        <w:rPr>
          <w:b/>
          <w:sz w:val="25"/>
        </w:rPr>
      </w:pPr>
    </w:p>
    <w:p w14:paraId="071B7B3C" w14:textId="77777777" w:rsidR="00401D39" w:rsidRDefault="0090426E">
      <w:pPr>
        <w:pStyle w:val="Heading2"/>
        <w:ind w:left="159"/>
      </w:pPr>
      <w:r>
        <w:t>General</w:t>
      </w:r>
      <w:r>
        <w:rPr>
          <w:spacing w:val="-2"/>
        </w:rPr>
        <w:t xml:space="preserve"> </w:t>
      </w:r>
      <w:r>
        <w:t>Requirements</w:t>
      </w:r>
    </w:p>
    <w:p w14:paraId="4453527D" w14:textId="77777777" w:rsidR="00401D39" w:rsidRDefault="00401D39">
      <w:pPr>
        <w:pStyle w:val="BodyText"/>
        <w:spacing w:before="5"/>
        <w:rPr>
          <w:b/>
          <w:sz w:val="25"/>
        </w:rPr>
      </w:pPr>
    </w:p>
    <w:p w14:paraId="4B905DE4" w14:textId="77777777" w:rsidR="00401D39" w:rsidRDefault="0090426E">
      <w:pPr>
        <w:pStyle w:val="BodyText"/>
        <w:ind w:left="159"/>
      </w:pPr>
      <w:r>
        <w:t>This</w:t>
      </w:r>
      <w:r>
        <w:rPr>
          <w:spacing w:val="-2"/>
        </w:rPr>
        <w:t xml:space="preserve"> </w:t>
      </w:r>
      <w:r>
        <w:t>policy</w:t>
      </w:r>
      <w:r>
        <w:rPr>
          <w:spacing w:val="-4"/>
        </w:rPr>
        <w:t xml:space="preserve"> </w:t>
      </w:r>
      <w:r>
        <w:t>establishes</w:t>
      </w:r>
      <w:r>
        <w:rPr>
          <w:spacing w:val="-1"/>
        </w:rPr>
        <w:t xml:space="preserve"> </w:t>
      </w:r>
      <w:r>
        <w:t>the</w:t>
      </w:r>
      <w:r>
        <w:rPr>
          <w:spacing w:val="-3"/>
        </w:rPr>
        <w:t xml:space="preserve"> </w:t>
      </w:r>
      <w:r>
        <w:t>following</w:t>
      </w:r>
      <w:r>
        <w:rPr>
          <w:spacing w:val="-2"/>
        </w:rPr>
        <w:t xml:space="preserve"> </w:t>
      </w:r>
      <w:r>
        <w:t>general</w:t>
      </w:r>
      <w:r>
        <w:rPr>
          <w:spacing w:val="-2"/>
        </w:rPr>
        <w:t xml:space="preserve"> </w:t>
      </w:r>
      <w:r>
        <w:t>requirements:</w:t>
      </w:r>
    </w:p>
    <w:p w14:paraId="7C6ED23C" w14:textId="77777777" w:rsidR="00401D39" w:rsidRDefault="00401D39">
      <w:pPr>
        <w:pStyle w:val="BodyText"/>
        <w:rPr>
          <w:sz w:val="24"/>
        </w:rPr>
      </w:pPr>
    </w:p>
    <w:p w14:paraId="428442E7" w14:textId="77777777" w:rsidR="00401D39" w:rsidRDefault="0090426E">
      <w:pPr>
        <w:pStyle w:val="ListParagraph"/>
        <w:numPr>
          <w:ilvl w:val="1"/>
          <w:numId w:val="2"/>
        </w:numPr>
        <w:tabs>
          <w:tab w:val="left" w:pos="699"/>
          <w:tab w:val="left" w:pos="701"/>
        </w:tabs>
        <w:ind w:right="349"/>
        <w:rPr>
          <w:sz w:val="23"/>
        </w:rPr>
      </w:pPr>
      <w:r>
        <w:rPr>
          <w:sz w:val="23"/>
        </w:rPr>
        <w:t>An</w:t>
      </w:r>
      <w:r>
        <w:rPr>
          <w:spacing w:val="12"/>
          <w:sz w:val="23"/>
        </w:rPr>
        <w:t xml:space="preserve"> </w:t>
      </w:r>
      <w:r>
        <w:rPr>
          <w:sz w:val="23"/>
        </w:rPr>
        <w:t>(insert</w:t>
      </w:r>
      <w:r>
        <w:rPr>
          <w:spacing w:val="12"/>
          <w:sz w:val="23"/>
        </w:rPr>
        <w:t xml:space="preserve"> </w:t>
      </w:r>
      <w:r>
        <w:rPr>
          <w:sz w:val="23"/>
        </w:rPr>
        <w:t>organization</w:t>
      </w:r>
      <w:r>
        <w:rPr>
          <w:spacing w:val="13"/>
          <w:sz w:val="23"/>
        </w:rPr>
        <w:t xml:space="preserve"> </w:t>
      </w:r>
      <w:r>
        <w:rPr>
          <w:sz w:val="23"/>
        </w:rPr>
        <w:t>name)</w:t>
      </w:r>
      <w:r>
        <w:rPr>
          <w:spacing w:val="14"/>
          <w:sz w:val="23"/>
        </w:rPr>
        <w:t xml:space="preserve"> </w:t>
      </w:r>
      <w:r>
        <w:rPr>
          <w:sz w:val="23"/>
        </w:rPr>
        <w:t>Incident</w:t>
      </w:r>
      <w:r>
        <w:rPr>
          <w:spacing w:val="14"/>
          <w:sz w:val="23"/>
        </w:rPr>
        <w:t xml:space="preserve"> </w:t>
      </w:r>
      <w:r>
        <w:rPr>
          <w:sz w:val="23"/>
        </w:rPr>
        <w:t>Response</w:t>
      </w:r>
      <w:r>
        <w:rPr>
          <w:spacing w:val="12"/>
          <w:sz w:val="23"/>
        </w:rPr>
        <w:t xml:space="preserve"> </w:t>
      </w:r>
      <w:r>
        <w:rPr>
          <w:sz w:val="23"/>
        </w:rPr>
        <w:t>Team</w:t>
      </w:r>
      <w:r>
        <w:rPr>
          <w:spacing w:val="18"/>
          <w:sz w:val="23"/>
        </w:rPr>
        <w:t xml:space="preserve"> </w:t>
      </w:r>
      <w:r>
        <w:rPr>
          <w:sz w:val="23"/>
        </w:rPr>
        <w:t>(IRT)</w:t>
      </w:r>
      <w:r>
        <w:rPr>
          <w:spacing w:val="16"/>
          <w:sz w:val="23"/>
        </w:rPr>
        <w:t xml:space="preserve"> </w:t>
      </w:r>
      <w:r>
        <w:rPr>
          <w:sz w:val="23"/>
        </w:rPr>
        <w:t>will</w:t>
      </w:r>
      <w:r>
        <w:rPr>
          <w:spacing w:val="15"/>
          <w:sz w:val="23"/>
        </w:rPr>
        <w:t xml:space="preserve"> </w:t>
      </w:r>
      <w:r>
        <w:rPr>
          <w:sz w:val="23"/>
        </w:rPr>
        <w:t>be</w:t>
      </w:r>
      <w:r>
        <w:rPr>
          <w:spacing w:val="12"/>
          <w:sz w:val="23"/>
        </w:rPr>
        <w:t xml:space="preserve"> </w:t>
      </w:r>
      <w:r>
        <w:rPr>
          <w:sz w:val="23"/>
        </w:rPr>
        <w:t>implemented.</w:t>
      </w:r>
      <w:r>
        <w:rPr>
          <w:spacing w:val="26"/>
          <w:sz w:val="23"/>
        </w:rPr>
        <w:t xml:space="preserve"> </w:t>
      </w:r>
      <w:r>
        <w:rPr>
          <w:sz w:val="23"/>
        </w:rPr>
        <w:t>By</w:t>
      </w:r>
      <w:r>
        <w:rPr>
          <w:spacing w:val="11"/>
          <w:sz w:val="23"/>
        </w:rPr>
        <w:t xml:space="preserve"> </w:t>
      </w:r>
      <w:r>
        <w:rPr>
          <w:sz w:val="23"/>
        </w:rPr>
        <w:t>approving</w:t>
      </w:r>
      <w:r>
        <w:rPr>
          <w:spacing w:val="-61"/>
          <w:sz w:val="23"/>
        </w:rPr>
        <w:t xml:space="preserve"> </w:t>
      </w:r>
      <w:r>
        <w:rPr>
          <w:sz w:val="23"/>
        </w:rPr>
        <w:t>this policy, the board grants the IRT authority to act and make decisions as necessary to</w:t>
      </w:r>
      <w:r>
        <w:rPr>
          <w:spacing w:val="1"/>
          <w:sz w:val="23"/>
        </w:rPr>
        <w:t xml:space="preserve"> </w:t>
      </w:r>
      <w:r>
        <w:rPr>
          <w:sz w:val="23"/>
        </w:rPr>
        <w:t>appropriately</w:t>
      </w:r>
      <w:r>
        <w:rPr>
          <w:spacing w:val="-5"/>
          <w:sz w:val="23"/>
        </w:rPr>
        <w:t xml:space="preserve"> </w:t>
      </w:r>
      <w:r>
        <w:rPr>
          <w:sz w:val="23"/>
        </w:rPr>
        <w:t>respond</w:t>
      </w:r>
      <w:r>
        <w:rPr>
          <w:spacing w:val="-3"/>
          <w:sz w:val="23"/>
        </w:rPr>
        <w:t xml:space="preserve"> </w:t>
      </w:r>
      <w:r>
        <w:rPr>
          <w:sz w:val="23"/>
        </w:rPr>
        <w:t>to</w:t>
      </w:r>
      <w:r>
        <w:rPr>
          <w:spacing w:val="-5"/>
          <w:sz w:val="23"/>
        </w:rPr>
        <w:t xml:space="preserve"> </w:t>
      </w:r>
      <w:r>
        <w:rPr>
          <w:sz w:val="23"/>
        </w:rPr>
        <w:t>an</w:t>
      </w:r>
      <w:r>
        <w:rPr>
          <w:spacing w:val="-5"/>
          <w:sz w:val="23"/>
        </w:rPr>
        <w:t xml:space="preserve"> </w:t>
      </w:r>
      <w:r>
        <w:rPr>
          <w:sz w:val="23"/>
        </w:rPr>
        <w:t>incident.</w:t>
      </w:r>
    </w:p>
    <w:p w14:paraId="6707828A" w14:textId="77777777" w:rsidR="00401D39" w:rsidRDefault="0090426E">
      <w:pPr>
        <w:pStyle w:val="ListParagraph"/>
        <w:numPr>
          <w:ilvl w:val="1"/>
          <w:numId w:val="2"/>
        </w:numPr>
        <w:tabs>
          <w:tab w:val="left" w:pos="699"/>
          <w:tab w:val="left" w:pos="701"/>
        </w:tabs>
        <w:spacing w:before="1"/>
        <w:ind w:right="186"/>
        <w:rPr>
          <w:sz w:val="23"/>
        </w:rPr>
      </w:pPr>
      <w:r>
        <w:rPr>
          <w:sz w:val="23"/>
        </w:rPr>
        <w:t>(Insert</w:t>
      </w:r>
      <w:r>
        <w:rPr>
          <w:spacing w:val="-1"/>
          <w:sz w:val="23"/>
        </w:rPr>
        <w:t xml:space="preserve"> </w:t>
      </w:r>
      <w:r>
        <w:rPr>
          <w:sz w:val="23"/>
        </w:rPr>
        <w:t>organization name)</w:t>
      </w:r>
      <w:r>
        <w:rPr>
          <w:spacing w:val="1"/>
          <w:sz w:val="23"/>
        </w:rPr>
        <w:t xml:space="preserve"> </w:t>
      </w:r>
      <w:r>
        <w:rPr>
          <w:sz w:val="23"/>
        </w:rPr>
        <w:t>IRT</w:t>
      </w:r>
      <w:r>
        <w:rPr>
          <w:spacing w:val="-4"/>
          <w:sz w:val="23"/>
        </w:rPr>
        <w:t xml:space="preserve"> </w:t>
      </w:r>
      <w:r>
        <w:rPr>
          <w:sz w:val="23"/>
        </w:rPr>
        <w:t>members</w:t>
      </w:r>
      <w:r>
        <w:rPr>
          <w:spacing w:val="1"/>
          <w:sz w:val="23"/>
        </w:rPr>
        <w:t xml:space="preserve"> </w:t>
      </w:r>
      <w:r>
        <w:rPr>
          <w:sz w:val="23"/>
        </w:rPr>
        <w:t>have defined</w:t>
      </w:r>
      <w:r>
        <w:rPr>
          <w:spacing w:val="-1"/>
          <w:sz w:val="23"/>
        </w:rPr>
        <w:t xml:space="preserve"> </w:t>
      </w:r>
      <w:r>
        <w:rPr>
          <w:sz w:val="23"/>
        </w:rPr>
        <w:t>roles</w:t>
      </w:r>
      <w:r>
        <w:rPr>
          <w:spacing w:val="4"/>
          <w:sz w:val="23"/>
        </w:rPr>
        <w:t xml:space="preserve"> </w:t>
      </w:r>
      <w:r>
        <w:rPr>
          <w:sz w:val="23"/>
        </w:rPr>
        <w:t>and responsibilities,</w:t>
      </w:r>
      <w:r>
        <w:rPr>
          <w:spacing w:val="3"/>
          <w:sz w:val="23"/>
        </w:rPr>
        <w:t xml:space="preserve"> </w:t>
      </w:r>
      <w:r>
        <w:rPr>
          <w:sz w:val="23"/>
        </w:rPr>
        <w:t>which are outlined</w:t>
      </w:r>
      <w:r>
        <w:rPr>
          <w:spacing w:val="1"/>
          <w:sz w:val="23"/>
        </w:rPr>
        <w:t xml:space="preserve"> </w:t>
      </w:r>
      <w:r>
        <w:rPr>
          <w:sz w:val="23"/>
        </w:rPr>
        <w:t>in the Incident</w:t>
      </w:r>
      <w:r>
        <w:rPr>
          <w:spacing w:val="1"/>
          <w:sz w:val="23"/>
        </w:rPr>
        <w:t xml:space="preserve"> </w:t>
      </w:r>
      <w:r>
        <w:rPr>
          <w:sz w:val="23"/>
        </w:rPr>
        <w:t>Response</w:t>
      </w:r>
      <w:r>
        <w:rPr>
          <w:spacing w:val="14"/>
          <w:sz w:val="23"/>
        </w:rPr>
        <w:t xml:space="preserve"> </w:t>
      </w:r>
      <w:r>
        <w:rPr>
          <w:sz w:val="23"/>
        </w:rPr>
        <w:t>Procedures.</w:t>
      </w:r>
      <w:r>
        <w:rPr>
          <w:spacing w:val="35"/>
          <w:sz w:val="23"/>
        </w:rPr>
        <w:t xml:space="preserve"> </w:t>
      </w:r>
      <w:r>
        <w:rPr>
          <w:sz w:val="23"/>
        </w:rPr>
        <w:t>These</w:t>
      </w:r>
      <w:r>
        <w:rPr>
          <w:spacing w:val="15"/>
          <w:sz w:val="23"/>
        </w:rPr>
        <w:t xml:space="preserve"> </w:t>
      </w:r>
      <w:r>
        <w:rPr>
          <w:sz w:val="23"/>
        </w:rPr>
        <w:t>responsibilities</w:t>
      </w:r>
      <w:r>
        <w:rPr>
          <w:spacing w:val="18"/>
          <w:sz w:val="23"/>
        </w:rPr>
        <w:t xml:space="preserve"> </w:t>
      </w:r>
      <w:r>
        <w:rPr>
          <w:sz w:val="23"/>
        </w:rPr>
        <w:t>will</w:t>
      </w:r>
      <w:r>
        <w:rPr>
          <w:spacing w:val="14"/>
          <w:sz w:val="23"/>
        </w:rPr>
        <w:t xml:space="preserve"> </w:t>
      </w:r>
      <w:r>
        <w:rPr>
          <w:sz w:val="23"/>
        </w:rPr>
        <w:t>take</w:t>
      </w:r>
      <w:r>
        <w:rPr>
          <w:spacing w:val="15"/>
          <w:sz w:val="23"/>
        </w:rPr>
        <w:t xml:space="preserve"> </w:t>
      </w:r>
      <w:r>
        <w:rPr>
          <w:sz w:val="23"/>
        </w:rPr>
        <w:t>priority</w:t>
      </w:r>
      <w:r>
        <w:rPr>
          <w:spacing w:val="13"/>
          <w:sz w:val="23"/>
        </w:rPr>
        <w:t xml:space="preserve"> </w:t>
      </w:r>
      <w:r>
        <w:rPr>
          <w:sz w:val="23"/>
        </w:rPr>
        <w:t>over</w:t>
      </w:r>
      <w:r>
        <w:rPr>
          <w:spacing w:val="15"/>
          <w:sz w:val="23"/>
        </w:rPr>
        <w:t xml:space="preserve"> </w:t>
      </w:r>
      <w:r>
        <w:rPr>
          <w:sz w:val="23"/>
        </w:rPr>
        <w:t>normal</w:t>
      </w:r>
      <w:r>
        <w:rPr>
          <w:spacing w:val="15"/>
          <w:sz w:val="23"/>
        </w:rPr>
        <w:t xml:space="preserve"> </w:t>
      </w:r>
      <w:r>
        <w:rPr>
          <w:sz w:val="23"/>
        </w:rPr>
        <w:t>duties</w:t>
      </w:r>
      <w:r>
        <w:rPr>
          <w:spacing w:val="15"/>
          <w:sz w:val="23"/>
        </w:rPr>
        <w:t xml:space="preserve"> </w:t>
      </w:r>
      <w:r>
        <w:rPr>
          <w:sz w:val="23"/>
        </w:rPr>
        <w:t>in</w:t>
      </w:r>
      <w:r>
        <w:rPr>
          <w:spacing w:val="-61"/>
          <w:sz w:val="23"/>
        </w:rPr>
        <w:t xml:space="preserve"> </w:t>
      </w:r>
      <w:r>
        <w:rPr>
          <w:sz w:val="23"/>
        </w:rPr>
        <w:t>the</w:t>
      </w:r>
      <w:r>
        <w:rPr>
          <w:spacing w:val="18"/>
          <w:sz w:val="23"/>
        </w:rPr>
        <w:t xml:space="preserve"> </w:t>
      </w:r>
      <w:r>
        <w:rPr>
          <w:sz w:val="23"/>
        </w:rPr>
        <w:t>event</w:t>
      </w:r>
      <w:r>
        <w:rPr>
          <w:spacing w:val="20"/>
          <w:sz w:val="23"/>
        </w:rPr>
        <w:t xml:space="preserve"> </w:t>
      </w:r>
      <w:r>
        <w:rPr>
          <w:sz w:val="23"/>
        </w:rPr>
        <w:t>of</w:t>
      </w:r>
      <w:r>
        <w:rPr>
          <w:spacing w:val="20"/>
          <w:sz w:val="23"/>
        </w:rPr>
        <w:t xml:space="preserve"> </w:t>
      </w:r>
      <w:r>
        <w:rPr>
          <w:sz w:val="23"/>
        </w:rPr>
        <w:t>a</w:t>
      </w:r>
      <w:r>
        <w:rPr>
          <w:spacing w:val="20"/>
          <w:sz w:val="23"/>
        </w:rPr>
        <w:t xml:space="preserve"> </w:t>
      </w:r>
      <w:r>
        <w:rPr>
          <w:sz w:val="23"/>
        </w:rPr>
        <w:t>security</w:t>
      </w:r>
      <w:r>
        <w:rPr>
          <w:spacing w:val="-2"/>
          <w:sz w:val="23"/>
        </w:rPr>
        <w:t xml:space="preserve"> </w:t>
      </w:r>
      <w:r>
        <w:rPr>
          <w:sz w:val="23"/>
        </w:rPr>
        <w:t>incident.</w:t>
      </w:r>
    </w:p>
    <w:p w14:paraId="2627D42E" w14:textId="77777777" w:rsidR="00401D39" w:rsidRDefault="0090426E">
      <w:pPr>
        <w:pStyle w:val="ListParagraph"/>
        <w:numPr>
          <w:ilvl w:val="1"/>
          <w:numId w:val="2"/>
        </w:numPr>
        <w:tabs>
          <w:tab w:val="left" w:pos="699"/>
          <w:tab w:val="left" w:pos="701"/>
        </w:tabs>
        <w:ind w:right="143"/>
        <w:rPr>
          <w:sz w:val="23"/>
        </w:rPr>
      </w:pPr>
      <w:r>
        <w:rPr>
          <w:spacing w:val="-1"/>
          <w:sz w:val="23"/>
        </w:rPr>
        <w:t>An</w:t>
      </w:r>
      <w:r>
        <w:rPr>
          <w:spacing w:val="-15"/>
          <w:sz w:val="23"/>
        </w:rPr>
        <w:t xml:space="preserve"> </w:t>
      </w:r>
      <w:r>
        <w:rPr>
          <w:spacing w:val="-1"/>
          <w:sz w:val="23"/>
        </w:rPr>
        <w:t>event</w:t>
      </w:r>
      <w:r>
        <w:rPr>
          <w:spacing w:val="-13"/>
          <w:sz w:val="23"/>
        </w:rPr>
        <w:t xml:space="preserve"> </w:t>
      </w:r>
      <w:r>
        <w:rPr>
          <w:spacing w:val="-1"/>
          <w:sz w:val="23"/>
        </w:rPr>
        <w:t>classification</w:t>
      </w:r>
      <w:r>
        <w:rPr>
          <w:spacing w:val="-15"/>
          <w:sz w:val="23"/>
        </w:rPr>
        <w:t xml:space="preserve"> </w:t>
      </w:r>
      <w:r>
        <w:rPr>
          <w:spacing w:val="-1"/>
          <w:sz w:val="23"/>
        </w:rPr>
        <w:t>system,</w:t>
      </w:r>
      <w:r>
        <w:rPr>
          <w:spacing w:val="-13"/>
          <w:sz w:val="23"/>
        </w:rPr>
        <w:t xml:space="preserve"> </w:t>
      </w:r>
      <w:r>
        <w:rPr>
          <w:spacing w:val="-1"/>
          <w:sz w:val="23"/>
        </w:rPr>
        <w:t>which</w:t>
      </w:r>
      <w:r>
        <w:rPr>
          <w:spacing w:val="-15"/>
          <w:sz w:val="23"/>
        </w:rPr>
        <w:t xml:space="preserve"> </w:t>
      </w:r>
      <w:r>
        <w:rPr>
          <w:spacing w:val="-1"/>
          <w:sz w:val="23"/>
        </w:rPr>
        <w:t>defines</w:t>
      </w:r>
      <w:r>
        <w:rPr>
          <w:spacing w:val="-14"/>
          <w:sz w:val="23"/>
        </w:rPr>
        <w:t xml:space="preserve"> </w:t>
      </w:r>
      <w:r>
        <w:rPr>
          <w:spacing w:val="-1"/>
          <w:sz w:val="23"/>
        </w:rPr>
        <w:t>incidents</w:t>
      </w:r>
      <w:r>
        <w:rPr>
          <w:spacing w:val="-14"/>
          <w:sz w:val="23"/>
        </w:rPr>
        <w:t xml:space="preserve"> </w:t>
      </w:r>
      <w:r>
        <w:rPr>
          <w:spacing w:val="-1"/>
          <w:sz w:val="23"/>
        </w:rPr>
        <w:t>by</w:t>
      </w:r>
      <w:r>
        <w:rPr>
          <w:spacing w:val="-16"/>
          <w:sz w:val="23"/>
        </w:rPr>
        <w:t xml:space="preserve"> </w:t>
      </w:r>
      <w:r>
        <w:rPr>
          <w:spacing w:val="-1"/>
          <w:sz w:val="23"/>
        </w:rPr>
        <w:t>their</w:t>
      </w:r>
      <w:r>
        <w:rPr>
          <w:spacing w:val="-13"/>
          <w:sz w:val="23"/>
        </w:rPr>
        <w:t xml:space="preserve"> </w:t>
      </w:r>
      <w:r>
        <w:rPr>
          <w:spacing w:val="-1"/>
          <w:sz w:val="23"/>
        </w:rPr>
        <w:t>level</w:t>
      </w:r>
      <w:r>
        <w:rPr>
          <w:spacing w:val="-15"/>
          <w:sz w:val="23"/>
        </w:rPr>
        <w:t xml:space="preserve"> </w:t>
      </w:r>
      <w:r>
        <w:rPr>
          <w:sz w:val="23"/>
        </w:rPr>
        <w:t>of</w:t>
      </w:r>
      <w:r>
        <w:rPr>
          <w:spacing w:val="-13"/>
          <w:sz w:val="23"/>
        </w:rPr>
        <w:t xml:space="preserve"> </w:t>
      </w:r>
      <w:r>
        <w:rPr>
          <w:sz w:val="23"/>
        </w:rPr>
        <w:t>severity,</w:t>
      </w:r>
      <w:r>
        <w:rPr>
          <w:spacing w:val="-11"/>
          <w:sz w:val="23"/>
        </w:rPr>
        <w:t xml:space="preserve"> </w:t>
      </w:r>
      <w:r>
        <w:rPr>
          <w:sz w:val="23"/>
        </w:rPr>
        <w:t>will</w:t>
      </w:r>
      <w:r>
        <w:rPr>
          <w:spacing w:val="-15"/>
          <w:sz w:val="23"/>
        </w:rPr>
        <w:t xml:space="preserve"> </w:t>
      </w:r>
      <w:r>
        <w:rPr>
          <w:sz w:val="23"/>
        </w:rPr>
        <w:t>be</w:t>
      </w:r>
      <w:r>
        <w:rPr>
          <w:spacing w:val="-15"/>
          <w:sz w:val="23"/>
        </w:rPr>
        <w:t xml:space="preserve"> </w:t>
      </w:r>
      <w:r>
        <w:rPr>
          <w:sz w:val="23"/>
        </w:rPr>
        <w:t>used</w:t>
      </w:r>
      <w:r>
        <w:rPr>
          <w:spacing w:val="-15"/>
          <w:sz w:val="23"/>
        </w:rPr>
        <w:t xml:space="preserve"> </w:t>
      </w:r>
      <w:r>
        <w:rPr>
          <w:sz w:val="23"/>
        </w:rPr>
        <w:t>to</w:t>
      </w:r>
      <w:r>
        <w:rPr>
          <w:spacing w:val="-17"/>
          <w:sz w:val="23"/>
        </w:rPr>
        <w:t xml:space="preserve"> </w:t>
      </w:r>
      <w:r>
        <w:rPr>
          <w:sz w:val="23"/>
        </w:rPr>
        <w:t>manage</w:t>
      </w:r>
      <w:r>
        <w:rPr>
          <w:spacing w:val="-60"/>
          <w:sz w:val="23"/>
        </w:rPr>
        <w:t xml:space="preserve"> </w:t>
      </w:r>
      <w:r>
        <w:rPr>
          <w:sz w:val="23"/>
        </w:rPr>
        <w:t>the</w:t>
      </w:r>
      <w:r>
        <w:rPr>
          <w:spacing w:val="-2"/>
          <w:sz w:val="23"/>
        </w:rPr>
        <w:t xml:space="preserve"> </w:t>
      </w:r>
      <w:r>
        <w:rPr>
          <w:sz w:val="23"/>
        </w:rPr>
        <w:t>incident response</w:t>
      </w:r>
      <w:r>
        <w:rPr>
          <w:spacing w:val="-1"/>
          <w:sz w:val="23"/>
        </w:rPr>
        <w:t xml:space="preserve"> </w:t>
      </w:r>
      <w:r>
        <w:rPr>
          <w:sz w:val="23"/>
        </w:rPr>
        <w:t>process</w:t>
      </w:r>
      <w:r>
        <w:rPr>
          <w:spacing w:val="-1"/>
          <w:sz w:val="23"/>
        </w:rPr>
        <w:t xml:space="preserve"> </w:t>
      </w:r>
      <w:r>
        <w:rPr>
          <w:sz w:val="23"/>
        </w:rPr>
        <w:t>and</w:t>
      </w:r>
      <w:r>
        <w:rPr>
          <w:spacing w:val="-2"/>
          <w:sz w:val="23"/>
        </w:rPr>
        <w:t xml:space="preserve"> </w:t>
      </w:r>
      <w:r>
        <w:rPr>
          <w:sz w:val="23"/>
        </w:rPr>
        <w:t>provide</w:t>
      </w:r>
      <w:r>
        <w:rPr>
          <w:spacing w:val="-1"/>
          <w:sz w:val="23"/>
        </w:rPr>
        <w:t xml:space="preserve"> </w:t>
      </w:r>
      <w:r>
        <w:rPr>
          <w:sz w:val="23"/>
        </w:rPr>
        <w:t>guidance</w:t>
      </w:r>
      <w:r>
        <w:rPr>
          <w:spacing w:val="-2"/>
          <w:sz w:val="23"/>
        </w:rPr>
        <w:t xml:space="preserve"> </w:t>
      </w:r>
      <w:r>
        <w:rPr>
          <w:sz w:val="23"/>
        </w:rPr>
        <w:t>for</w:t>
      </w:r>
      <w:r>
        <w:rPr>
          <w:spacing w:val="-1"/>
          <w:sz w:val="23"/>
        </w:rPr>
        <w:t xml:space="preserve"> </w:t>
      </w:r>
      <w:r>
        <w:rPr>
          <w:sz w:val="23"/>
        </w:rPr>
        <w:t>escalation.</w:t>
      </w:r>
    </w:p>
    <w:p w14:paraId="6103BFB3" w14:textId="77777777" w:rsidR="00401D39" w:rsidRDefault="0090426E">
      <w:pPr>
        <w:pStyle w:val="ListParagraph"/>
        <w:numPr>
          <w:ilvl w:val="1"/>
          <w:numId w:val="2"/>
        </w:numPr>
        <w:tabs>
          <w:tab w:val="left" w:pos="699"/>
          <w:tab w:val="left" w:pos="701"/>
        </w:tabs>
        <w:ind w:right="154"/>
        <w:rPr>
          <w:sz w:val="23"/>
        </w:rPr>
      </w:pPr>
      <w:r>
        <w:rPr>
          <w:sz w:val="23"/>
        </w:rPr>
        <w:t>Whenever</w:t>
      </w:r>
      <w:r>
        <w:rPr>
          <w:spacing w:val="6"/>
          <w:sz w:val="23"/>
        </w:rPr>
        <w:t xml:space="preserve"> </w:t>
      </w:r>
      <w:r>
        <w:rPr>
          <w:sz w:val="23"/>
        </w:rPr>
        <w:t>a</w:t>
      </w:r>
      <w:r>
        <w:rPr>
          <w:spacing w:val="5"/>
          <w:sz w:val="23"/>
        </w:rPr>
        <w:t xml:space="preserve"> </w:t>
      </w:r>
      <w:r>
        <w:rPr>
          <w:sz w:val="23"/>
        </w:rPr>
        <w:t>security</w:t>
      </w:r>
      <w:r>
        <w:rPr>
          <w:spacing w:val="4"/>
          <w:sz w:val="23"/>
        </w:rPr>
        <w:t xml:space="preserve"> </w:t>
      </w:r>
      <w:r>
        <w:rPr>
          <w:sz w:val="23"/>
        </w:rPr>
        <w:t>incident</w:t>
      </w:r>
      <w:r>
        <w:rPr>
          <w:spacing w:val="7"/>
          <w:sz w:val="23"/>
        </w:rPr>
        <w:t xml:space="preserve"> </w:t>
      </w:r>
      <w:r>
        <w:rPr>
          <w:sz w:val="23"/>
        </w:rPr>
        <w:t>of</w:t>
      </w:r>
      <w:r>
        <w:rPr>
          <w:spacing w:val="8"/>
          <w:sz w:val="23"/>
        </w:rPr>
        <w:t xml:space="preserve"> </w:t>
      </w:r>
      <w:r>
        <w:rPr>
          <w:sz w:val="23"/>
        </w:rPr>
        <w:t>a</w:t>
      </w:r>
      <w:r>
        <w:rPr>
          <w:spacing w:val="5"/>
          <w:sz w:val="23"/>
        </w:rPr>
        <w:t xml:space="preserve"> </w:t>
      </w:r>
      <w:r>
        <w:rPr>
          <w:sz w:val="23"/>
        </w:rPr>
        <w:t>physical</w:t>
      </w:r>
      <w:r>
        <w:rPr>
          <w:spacing w:val="5"/>
          <w:sz w:val="23"/>
        </w:rPr>
        <w:t xml:space="preserve"> </w:t>
      </w:r>
      <w:r>
        <w:rPr>
          <w:sz w:val="23"/>
        </w:rPr>
        <w:t>or</w:t>
      </w:r>
      <w:r>
        <w:rPr>
          <w:spacing w:val="6"/>
          <w:sz w:val="23"/>
        </w:rPr>
        <w:t xml:space="preserve"> </w:t>
      </w:r>
      <w:r>
        <w:rPr>
          <w:sz w:val="23"/>
        </w:rPr>
        <w:t>electronic</w:t>
      </w:r>
      <w:r>
        <w:rPr>
          <w:spacing w:val="6"/>
          <w:sz w:val="23"/>
        </w:rPr>
        <w:t xml:space="preserve"> </w:t>
      </w:r>
      <w:r>
        <w:rPr>
          <w:sz w:val="23"/>
        </w:rPr>
        <w:t>nature</w:t>
      </w:r>
      <w:r>
        <w:rPr>
          <w:spacing w:val="6"/>
          <w:sz w:val="23"/>
        </w:rPr>
        <w:t xml:space="preserve"> </w:t>
      </w:r>
      <w:r>
        <w:rPr>
          <w:sz w:val="23"/>
        </w:rPr>
        <w:t>is</w:t>
      </w:r>
      <w:r>
        <w:rPr>
          <w:spacing w:val="6"/>
          <w:sz w:val="23"/>
        </w:rPr>
        <w:t xml:space="preserve"> </w:t>
      </w:r>
      <w:r>
        <w:rPr>
          <w:sz w:val="23"/>
        </w:rPr>
        <w:t>suspected</w:t>
      </w:r>
      <w:r>
        <w:rPr>
          <w:spacing w:val="5"/>
          <w:sz w:val="23"/>
        </w:rPr>
        <w:t xml:space="preserve"> </w:t>
      </w:r>
      <w:r>
        <w:rPr>
          <w:sz w:val="23"/>
        </w:rPr>
        <w:t>or</w:t>
      </w:r>
      <w:r>
        <w:rPr>
          <w:spacing w:val="6"/>
          <w:sz w:val="23"/>
        </w:rPr>
        <w:t xml:space="preserve"> </w:t>
      </w:r>
      <w:r>
        <w:rPr>
          <w:sz w:val="23"/>
        </w:rPr>
        <w:t>confirmed,</w:t>
      </w:r>
      <w:r>
        <w:rPr>
          <w:spacing w:val="7"/>
          <w:sz w:val="23"/>
        </w:rPr>
        <w:t xml:space="preserve"> </w:t>
      </w:r>
      <w:r>
        <w:rPr>
          <w:sz w:val="23"/>
        </w:rPr>
        <w:t>all</w:t>
      </w:r>
      <w:r>
        <w:rPr>
          <w:spacing w:val="4"/>
          <w:sz w:val="23"/>
        </w:rPr>
        <w:t xml:space="preserve"> </w:t>
      </w:r>
      <w:r>
        <w:rPr>
          <w:sz w:val="23"/>
        </w:rPr>
        <w:t>parties</w:t>
      </w:r>
      <w:r>
        <w:rPr>
          <w:spacing w:val="-61"/>
          <w:sz w:val="23"/>
        </w:rPr>
        <w:t xml:space="preserve"> </w:t>
      </w:r>
      <w:r>
        <w:rPr>
          <w:spacing w:val="-1"/>
          <w:sz w:val="23"/>
        </w:rPr>
        <w:t>covered</w:t>
      </w:r>
      <w:r>
        <w:rPr>
          <w:spacing w:val="-10"/>
          <w:sz w:val="23"/>
        </w:rPr>
        <w:t xml:space="preserve"> </w:t>
      </w:r>
      <w:r>
        <w:rPr>
          <w:spacing w:val="-1"/>
          <w:sz w:val="23"/>
        </w:rPr>
        <w:t>by</w:t>
      </w:r>
      <w:r>
        <w:rPr>
          <w:spacing w:val="-11"/>
          <w:sz w:val="23"/>
        </w:rPr>
        <w:t xml:space="preserve"> </w:t>
      </w:r>
      <w:r>
        <w:rPr>
          <w:spacing w:val="-1"/>
          <w:sz w:val="23"/>
        </w:rPr>
        <w:t>this</w:t>
      </w:r>
      <w:r>
        <w:rPr>
          <w:spacing w:val="-9"/>
          <w:sz w:val="23"/>
        </w:rPr>
        <w:t xml:space="preserve"> </w:t>
      </w:r>
      <w:r>
        <w:rPr>
          <w:spacing w:val="-1"/>
          <w:sz w:val="23"/>
        </w:rPr>
        <w:t>policy</w:t>
      </w:r>
      <w:r>
        <w:rPr>
          <w:spacing w:val="-11"/>
          <w:sz w:val="23"/>
        </w:rPr>
        <w:t xml:space="preserve"> </w:t>
      </w:r>
      <w:r>
        <w:rPr>
          <w:spacing w:val="-1"/>
          <w:sz w:val="23"/>
        </w:rPr>
        <w:t>are</w:t>
      </w:r>
      <w:r>
        <w:rPr>
          <w:spacing w:val="-10"/>
          <w:sz w:val="23"/>
        </w:rPr>
        <w:t xml:space="preserve"> </w:t>
      </w:r>
      <w:r>
        <w:rPr>
          <w:spacing w:val="-1"/>
          <w:sz w:val="23"/>
        </w:rPr>
        <w:t>expected</w:t>
      </w:r>
      <w:r>
        <w:rPr>
          <w:spacing w:val="-10"/>
          <w:sz w:val="23"/>
        </w:rPr>
        <w:t xml:space="preserve"> </w:t>
      </w:r>
      <w:r>
        <w:rPr>
          <w:spacing w:val="-1"/>
          <w:sz w:val="23"/>
        </w:rPr>
        <w:t>to</w:t>
      </w:r>
      <w:r>
        <w:rPr>
          <w:spacing w:val="-13"/>
          <w:sz w:val="23"/>
        </w:rPr>
        <w:t xml:space="preserve"> </w:t>
      </w:r>
      <w:r>
        <w:rPr>
          <w:spacing w:val="-1"/>
          <w:sz w:val="23"/>
        </w:rPr>
        <w:t>follow</w:t>
      </w:r>
      <w:r>
        <w:rPr>
          <w:spacing w:val="-15"/>
          <w:sz w:val="23"/>
        </w:rPr>
        <w:t xml:space="preserve"> </w:t>
      </w:r>
      <w:r>
        <w:rPr>
          <w:spacing w:val="-1"/>
          <w:sz w:val="23"/>
        </w:rPr>
        <w:t>appropriate</w:t>
      </w:r>
      <w:r>
        <w:rPr>
          <w:spacing w:val="-10"/>
          <w:sz w:val="23"/>
        </w:rPr>
        <w:t xml:space="preserve"> </w:t>
      </w:r>
      <w:r>
        <w:rPr>
          <w:spacing w:val="-1"/>
          <w:sz w:val="23"/>
        </w:rPr>
        <w:t>procedures</w:t>
      </w:r>
      <w:r>
        <w:rPr>
          <w:spacing w:val="-9"/>
          <w:sz w:val="23"/>
        </w:rPr>
        <w:t xml:space="preserve"> </w:t>
      </w:r>
      <w:r>
        <w:rPr>
          <w:sz w:val="23"/>
        </w:rPr>
        <w:t>and</w:t>
      </w:r>
      <w:r>
        <w:rPr>
          <w:spacing w:val="-8"/>
          <w:sz w:val="23"/>
        </w:rPr>
        <w:t xml:space="preserve"> </w:t>
      </w:r>
      <w:r>
        <w:rPr>
          <w:sz w:val="23"/>
        </w:rPr>
        <w:t>instructions</w:t>
      </w:r>
      <w:r>
        <w:rPr>
          <w:spacing w:val="-9"/>
          <w:sz w:val="23"/>
        </w:rPr>
        <w:t xml:space="preserve"> </w:t>
      </w:r>
      <w:r>
        <w:rPr>
          <w:sz w:val="23"/>
        </w:rPr>
        <w:t>given</w:t>
      </w:r>
      <w:r>
        <w:rPr>
          <w:spacing w:val="-10"/>
          <w:sz w:val="23"/>
        </w:rPr>
        <w:t xml:space="preserve"> </w:t>
      </w:r>
      <w:r>
        <w:rPr>
          <w:sz w:val="23"/>
        </w:rPr>
        <w:t>by</w:t>
      </w:r>
      <w:r>
        <w:rPr>
          <w:spacing w:val="-11"/>
          <w:sz w:val="23"/>
        </w:rPr>
        <w:t xml:space="preserve"> </w:t>
      </w:r>
      <w:r>
        <w:rPr>
          <w:sz w:val="23"/>
        </w:rPr>
        <w:t>the</w:t>
      </w:r>
      <w:r>
        <w:rPr>
          <w:spacing w:val="-10"/>
          <w:sz w:val="23"/>
        </w:rPr>
        <w:t xml:space="preserve"> </w:t>
      </w:r>
      <w:r>
        <w:rPr>
          <w:sz w:val="23"/>
        </w:rPr>
        <w:t>IRT.</w:t>
      </w:r>
    </w:p>
    <w:p w14:paraId="67DE31CF" w14:textId="77777777" w:rsidR="00401D39" w:rsidRDefault="00401D39">
      <w:pPr>
        <w:pStyle w:val="BodyText"/>
        <w:spacing w:before="8"/>
      </w:pPr>
    </w:p>
    <w:p w14:paraId="5229AEBC" w14:textId="77777777" w:rsidR="00401D39" w:rsidRDefault="0090426E">
      <w:pPr>
        <w:pStyle w:val="Heading2"/>
      </w:pPr>
      <w:r>
        <w:t>Incident</w:t>
      </w:r>
      <w:r>
        <w:rPr>
          <w:spacing w:val="1"/>
        </w:rPr>
        <w:t xml:space="preserve"> </w:t>
      </w:r>
      <w:r>
        <w:t>Identification</w:t>
      </w:r>
      <w:r>
        <w:rPr>
          <w:spacing w:val="1"/>
        </w:rPr>
        <w:t xml:space="preserve"> </w:t>
      </w:r>
      <w:r>
        <w:t>and</w:t>
      </w:r>
      <w:r>
        <w:rPr>
          <w:spacing w:val="3"/>
        </w:rPr>
        <w:t xml:space="preserve"> </w:t>
      </w:r>
      <w:r>
        <w:t>Definition</w:t>
      </w:r>
    </w:p>
    <w:p w14:paraId="242148A7" w14:textId="77777777" w:rsidR="00401D39" w:rsidRDefault="00401D39">
      <w:pPr>
        <w:pStyle w:val="BodyText"/>
        <w:spacing w:before="5"/>
        <w:rPr>
          <w:b/>
          <w:sz w:val="20"/>
        </w:rPr>
      </w:pPr>
    </w:p>
    <w:p w14:paraId="2BECE6CA" w14:textId="77777777" w:rsidR="00401D39" w:rsidRDefault="0090426E">
      <w:pPr>
        <w:pStyle w:val="BodyText"/>
        <w:spacing w:line="249" w:lineRule="auto"/>
        <w:ind w:left="159" w:right="504"/>
        <w:jc w:val="both"/>
      </w:pPr>
      <w:r>
        <w:t>The term “incident” is defined as any irregular or adverse event that occurs to any client record or</w:t>
      </w:r>
      <w:r>
        <w:rPr>
          <w:spacing w:val="1"/>
        </w:rPr>
        <w:t xml:space="preserve"> </w:t>
      </w:r>
      <w:r>
        <w:t>personally identifiable information, or that involves th</w:t>
      </w:r>
      <w:r>
        <w:t>e availability and integrity of the organization's</w:t>
      </w:r>
      <w:r>
        <w:rPr>
          <w:spacing w:val="1"/>
        </w:rPr>
        <w:t xml:space="preserve"> </w:t>
      </w:r>
      <w:r>
        <w:t>systems</w:t>
      </w:r>
      <w:r>
        <w:rPr>
          <w:spacing w:val="-4"/>
        </w:rPr>
        <w:t xml:space="preserve"> </w:t>
      </w:r>
      <w:r>
        <w:t>or</w:t>
      </w:r>
      <w:r>
        <w:rPr>
          <w:spacing w:val="-3"/>
        </w:rPr>
        <w:t xml:space="preserve"> </w:t>
      </w:r>
      <w:r>
        <w:t>network.</w:t>
      </w:r>
      <w:r>
        <w:rPr>
          <w:spacing w:val="54"/>
        </w:rPr>
        <w:t xml:space="preserve"> </w:t>
      </w:r>
      <w:r>
        <w:t>It</w:t>
      </w:r>
      <w:r>
        <w:rPr>
          <w:spacing w:val="-6"/>
        </w:rPr>
        <w:t xml:space="preserve"> </w:t>
      </w:r>
      <w:r>
        <w:t>is</w:t>
      </w:r>
      <w:r>
        <w:rPr>
          <w:spacing w:val="-5"/>
        </w:rPr>
        <w:t xml:space="preserve"> </w:t>
      </w:r>
      <w:r>
        <w:t>noted</w:t>
      </w:r>
      <w:r>
        <w:rPr>
          <w:spacing w:val="-6"/>
        </w:rPr>
        <w:t xml:space="preserve"> </w:t>
      </w:r>
      <w:r>
        <w:t>that</w:t>
      </w:r>
      <w:r>
        <w:rPr>
          <w:spacing w:val="-6"/>
        </w:rPr>
        <w:t xml:space="preserve"> </w:t>
      </w:r>
      <w:r>
        <w:t>incidents</w:t>
      </w:r>
      <w:r>
        <w:rPr>
          <w:spacing w:val="-5"/>
        </w:rPr>
        <w:t xml:space="preserve"> </w:t>
      </w:r>
      <w:r>
        <w:t>can</w:t>
      </w:r>
      <w:r>
        <w:rPr>
          <w:spacing w:val="-6"/>
        </w:rPr>
        <w:t xml:space="preserve"> </w:t>
      </w:r>
      <w:r>
        <w:t>be</w:t>
      </w:r>
      <w:r>
        <w:rPr>
          <w:spacing w:val="-6"/>
        </w:rPr>
        <w:t xml:space="preserve"> </w:t>
      </w:r>
      <w:r>
        <w:t>of</w:t>
      </w:r>
      <w:r>
        <w:rPr>
          <w:spacing w:val="-6"/>
        </w:rPr>
        <w:t xml:space="preserve"> </w:t>
      </w:r>
      <w:r>
        <w:t>a</w:t>
      </w:r>
      <w:r>
        <w:rPr>
          <w:spacing w:val="-6"/>
        </w:rPr>
        <w:t xml:space="preserve"> </w:t>
      </w:r>
      <w:r>
        <w:t>physical</w:t>
      </w:r>
      <w:r>
        <w:rPr>
          <w:spacing w:val="-6"/>
        </w:rPr>
        <w:t xml:space="preserve"> </w:t>
      </w:r>
      <w:r>
        <w:t>or</w:t>
      </w:r>
      <w:r>
        <w:rPr>
          <w:spacing w:val="-6"/>
        </w:rPr>
        <w:t xml:space="preserve"> </w:t>
      </w:r>
      <w:r>
        <w:t>electronic</w:t>
      </w:r>
      <w:r>
        <w:rPr>
          <w:spacing w:val="-6"/>
        </w:rPr>
        <w:t xml:space="preserve"> </w:t>
      </w:r>
      <w:r>
        <w:t>nature.</w:t>
      </w:r>
      <w:r>
        <w:rPr>
          <w:spacing w:val="-6"/>
        </w:rPr>
        <w:t xml:space="preserve"> </w:t>
      </w:r>
      <w:r>
        <w:t>Some</w:t>
      </w:r>
      <w:r>
        <w:rPr>
          <w:spacing w:val="-6"/>
        </w:rPr>
        <w:t xml:space="preserve"> </w:t>
      </w:r>
      <w:r>
        <w:t>examples</w:t>
      </w:r>
      <w:r>
        <w:rPr>
          <w:spacing w:val="-61"/>
        </w:rPr>
        <w:t xml:space="preserve"> </w:t>
      </w:r>
      <w:r>
        <w:t xml:space="preserve">of possible incident categories </w:t>
      </w:r>
      <w:proofErr w:type="gramStart"/>
      <w:r>
        <w:t>include:</w:t>
      </w:r>
      <w:proofErr w:type="gramEnd"/>
      <w:r>
        <w:t xml:space="preserve"> compromise of system integrity; denial of system resources;</w:t>
      </w:r>
      <w:r>
        <w:rPr>
          <w:spacing w:val="1"/>
        </w:rPr>
        <w:t xml:space="preserve"> </w:t>
      </w:r>
      <w:r>
        <w:t>illegal</w:t>
      </w:r>
      <w:r>
        <w:rPr>
          <w:spacing w:val="11"/>
        </w:rPr>
        <w:t xml:space="preserve"> </w:t>
      </w:r>
      <w:r>
        <w:t>access</w:t>
      </w:r>
      <w:r>
        <w:rPr>
          <w:spacing w:val="11"/>
        </w:rPr>
        <w:t xml:space="preserve"> </w:t>
      </w:r>
      <w:r>
        <w:t>to</w:t>
      </w:r>
      <w:r>
        <w:rPr>
          <w:spacing w:val="-6"/>
        </w:rPr>
        <w:t xml:space="preserve"> </w:t>
      </w:r>
      <w:r>
        <w:t>a</w:t>
      </w:r>
      <w:r>
        <w:rPr>
          <w:spacing w:val="-6"/>
        </w:rPr>
        <w:t xml:space="preserve"> </w:t>
      </w:r>
      <w:r>
        <w:t>system</w:t>
      </w:r>
      <w:r>
        <w:rPr>
          <w:spacing w:val="-7"/>
        </w:rPr>
        <w:t xml:space="preserve"> </w:t>
      </w:r>
      <w:r>
        <w:t>(either</w:t>
      </w:r>
      <w:r>
        <w:rPr>
          <w:spacing w:val="-6"/>
        </w:rPr>
        <w:t xml:space="preserve"> </w:t>
      </w:r>
      <w:r>
        <w:t>a</w:t>
      </w:r>
      <w:r>
        <w:rPr>
          <w:spacing w:val="-7"/>
        </w:rPr>
        <w:t xml:space="preserve"> </w:t>
      </w:r>
      <w:r>
        <w:t>penetration</w:t>
      </w:r>
      <w:r>
        <w:rPr>
          <w:spacing w:val="-6"/>
        </w:rPr>
        <w:t xml:space="preserve"> </w:t>
      </w:r>
      <w:r>
        <w:t>or</w:t>
      </w:r>
      <w:r>
        <w:rPr>
          <w:spacing w:val="-7"/>
        </w:rPr>
        <w:t xml:space="preserve"> </w:t>
      </w:r>
      <w:r>
        <w:t>an</w:t>
      </w:r>
      <w:r>
        <w:rPr>
          <w:spacing w:val="-6"/>
        </w:rPr>
        <w:t xml:space="preserve"> </w:t>
      </w:r>
      <w:r>
        <w:t>intrusion);</w:t>
      </w:r>
      <w:r>
        <w:rPr>
          <w:spacing w:val="-6"/>
        </w:rPr>
        <w:t xml:space="preserve"> </w:t>
      </w:r>
      <w:r>
        <w:t>malicious</w:t>
      </w:r>
      <w:r>
        <w:rPr>
          <w:spacing w:val="-7"/>
        </w:rPr>
        <w:t xml:space="preserve"> </w:t>
      </w:r>
      <w:r>
        <w:t>use</w:t>
      </w:r>
      <w:r>
        <w:rPr>
          <w:spacing w:val="-6"/>
        </w:rPr>
        <w:t xml:space="preserve"> </w:t>
      </w:r>
      <w:r>
        <w:t>of</w:t>
      </w:r>
      <w:r>
        <w:rPr>
          <w:spacing w:val="-7"/>
        </w:rPr>
        <w:t xml:space="preserve"> </w:t>
      </w:r>
      <w:r>
        <w:t>system</w:t>
      </w:r>
      <w:r>
        <w:rPr>
          <w:spacing w:val="-6"/>
        </w:rPr>
        <w:t xml:space="preserve"> </w:t>
      </w:r>
      <w:r>
        <w:t>resources,</w:t>
      </w:r>
      <w:r>
        <w:rPr>
          <w:spacing w:val="-7"/>
        </w:rPr>
        <w:t xml:space="preserve"> </w:t>
      </w:r>
      <w:r>
        <w:t>any</w:t>
      </w:r>
      <w:r>
        <w:rPr>
          <w:spacing w:val="-61"/>
        </w:rPr>
        <w:t xml:space="preserve"> </w:t>
      </w:r>
      <w:r>
        <w:t>kind of damage to</w:t>
      </w:r>
      <w:r>
        <w:rPr>
          <w:spacing w:val="1"/>
        </w:rPr>
        <w:t xml:space="preserve"> </w:t>
      </w:r>
      <w:r>
        <w:t>a</w:t>
      </w:r>
      <w:r>
        <w:rPr>
          <w:spacing w:val="1"/>
        </w:rPr>
        <w:t xml:space="preserve"> </w:t>
      </w:r>
      <w:r>
        <w:t>system,</w:t>
      </w:r>
      <w:r>
        <w:rPr>
          <w:spacing w:val="1"/>
        </w:rPr>
        <w:t xml:space="preserve"> </w:t>
      </w:r>
      <w:r>
        <w:t>or</w:t>
      </w:r>
      <w:r>
        <w:rPr>
          <w:spacing w:val="1"/>
        </w:rPr>
        <w:t xml:space="preserve"> </w:t>
      </w:r>
      <w:r>
        <w:t>the</w:t>
      </w:r>
      <w:r>
        <w:rPr>
          <w:spacing w:val="1"/>
        </w:rPr>
        <w:t xml:space="preserve"> </w:t>
      </w:r>
      <w:r>
        <w:t>intentional</w:t>
      </w:r>
      <w:r>
        <w:rPr>
          <w:spacing w:val="1"/>
        </w:rPr>
        <w:t xml:space="preserve"> </w:t>
      </w:r>
      <w:r>
        <w:t>or</w:t>
      </w:r>
      <w:r>
        <w:rPr>
          <w:spacing w:val="1"/>
        </w:rPr>
        <w:t xml:space="preserve"> </w:t>
      </w:r>
      <w:r>
        <w:t>unintentional</w:t>
      </w:r>
      <w:r>
        <w:rPr>
          <w:spacing w:val="1"/>
        </w:rPr>
        <w:t xml:space="preserve"> </w:t>
      </w:r>
      <w:r>
        <w:t>compromise</w:t>
      </w:r>
      <w:r>
        <w:rPr>
          <w:spacing w:val="1"/>
        </w:rPr>
        <w:t xml:space="preserve"> </w:t>
      </w:r>
      <w:r>
        <w:t>of</w:t>
      </w:r>
      <w:r>
        <w:rPr>
          <w:spacing w:val="1"/>
        </w:rPr>
        <w:t xml:space="preserve"> </w:t>
      </w:r>
      <w:r>
        <w:t>client</w:t>
      </w:r>
      <w:r>
        <w:rPr>
          <w:spacing w:val="1"/>
        </w:rPr>
        <w:t xml:space="preserve"> </w:t>
      </w:r>
      <w:r>
        <w:t>records</w:t>
      </w:r>
      <w:r>
        <w:rPr>
          <w:spacing w:val="1"/>
        </w:rPr>
        <w:t xml:space="preserve"> </w:t>
      </w:r>
      <w:r>
        <w:t>or</w:t>
      </w:r>
      <w:r>
        <w:rPr>
          <w:spacing w:val="1"/>
        </w:rPr>
        <w:t xml:space="preserve"> </w:t>
      </w:r>
      <w:r>
        <w:t>information.</w:t>
      </w:r>
      <w:r>
        <w:rPr>
          <w:spacing w:val="11"/>
        </w:rPr>
        <w:t xml:space="preserve"> </w:t>
      </w:r>
      <w:r>
        <w:t>Some</w:t>
      </w:r>
      <w:r>
        <w:rPr>
          <w:spacing w:val="11"/>
        </w:rPr>
        <w:t xml:space="preserve"> </w:t>
      </w:r>
      <w:r>
        <w:t>possible</w:t>
      </w:r>
      <w:r>
        <w:rPr>
          <w:spacing w:val="-2"/>
        </w:rPr>
        <w:t xml:space="preserve"> </w:t>
      </w:r>
      <w:r>
        <w:t>scenarios</w:t>
      </w:r>
      <w:r>
        <w:rPr>
          <w:spacing w:val="-1"/>
        </w:rPr>
        <w:t xml:space="preserve"> </w:t>
      </w:r>
      <w:r>
        <w:t>for</w:t>
      </w:r>
      <w:r>
        <w:rPr>
          <w:spacing w:val="-2"/>
        </w:rPr>
        <w:t xml:space="preserve"> </w:t>
      </w:r>
      <w:r>
        <w:t>security</w:t>
      </w:r>
      <w:r>
        <w:rPr>
          <w:spacing w:val="-2"/>
        </w:rPr>
        <w:t xml:space="preserve"> </w:t>
      </w:r>
      <w:r>
        <w:t>incidents</w:t>
      </w:r>
      <w:r>
        <w:rPr>
          <w:spacing w:val="-2"/>
        </w:rPr>
        <w:t xml:space="preserve"> </w:t>
      </w:r>
      <w:r>
        <w:t>include:</w:t>
      </w:r>
    </w:p>
    <w:p w14:paraId="3A5EAF19" w14:textId="77777777" w:rsidR="00401D39" w:rsidRDefault="00401D39">
      <w:pPr>
        <w:pStyle w:val="BodyText"/>
        <w:spacing w:before="6"/>
        <w:rPr>
          <w:sz w:val="22"/>
        </w:rPr>
      </w:pPr>
    </w:p>
    <w:p w14:paraId="5D701225" w14:textId="77777777" w:rsidR="00401D39" w:rsidRDefault="0090426E">
      <w:pPr>
        <w:pStyle w:val="ListParagraph"/>
        <w:numPr>
          <w:ilvl w:val="0"/>
          <w:numId w:val="2"/>
        </w:numPr>
        <w:tabs>
          <w:tab w:val="left" w:pos="879"/>
          <w:tab w:val="left" w:pos="880"/>
        </w:tabs>
        <w:spacing w:line="264" w:lineRule="exact"/>
        <w:rPr>
          <w:sz w:val="23"/>
        </w:rPr>
      </w:pPr>
      <w:r>
        <w:rPr>
          <w:sz w:val="23"/>
        </w:rPr>
        <w:t>Attempts</w:t>
      </w:r>
      <w:r>
        <w:rPr>
          <w:spacing w:val="-4"/>
          <w:sz w:val="23"/>
        </w:rPr>
        <w:t xml:space="preserve"> </w:t>
      </w:r>
      <w:r>
        <w:rPr>
          <w:sz w:val="23"/>
        </w:rPr>
        <w:t>(either</w:t>
      </w:r>
      <w:r>
        <w:rPr>
          <w:spacing w:val="-5"/>
          <w:sz w:val="23"/>
        </w:rPr>
        <w:t xml:space="preserve"> </w:t>
      </w:r>
      <w:r>
        <w:rPr>
          <w:sz w:val="23"/>
        </w:rPr>
        <w:t>failed</w:t>
      </w:r>
      <w:r>
        <w:rPr>
          <w:spacing w:val="-4"/>
          <w:sz w:val="23"/>
        </w:rPr>
        <w:t xml:space="preserve"> </w:t>
      </w:r>
      <w:r>
        <w:rPr>
          <w:sz w:val="23"/>
        </w:rPr>
        <w:t>or</w:t>
      </w:r>
      <w:r>
        <w:rPr>
          <w:spacing w:val="-4"/>
          <w:sz w:val="23"/>
        </w:rPr>
        <w:t xml:space="preserve"> </w:t>
      </w:r>
      <w:r>
        <w:rPr>
          <w:sz w:val="23"/>
        </w:rPr>
        <w:t>successful)</w:t>
      </w:r>
      <w:r>
        <w:rPr>
          <w:spacing w:val="-3"/>
          <w:sz w:val="23"/>
        </w:rPr>
        <w:t xml:space="preserve"> </w:t>
      </w:r>
      <w:r>
        <w:rPr>
          <w:sz w:val="23"/>
        </w:rPr>
        <w:t>to</w:t>
      </w:r>
      <w:r>
        <w:rPr>
          <w:spacing w:val="-4"/>
          <w:sz w:val="23"/>
        </w:rPr>
        <w:t xml:space="preserve"> </w:t>
      </w:r>
      <w:r>
        <w:rPr>
          <w:sz w:val="23"/>
        </w:rPr>
        <w:t>gain</w:t>
      </w:r>
      <w:r>
        <w:rPr>
          <w:spacing w:val="-4"/>
          <w:sz w:val="23"/>
        </w:rPr>
        <w:t xml:space="preserve"> </w:t>
      </w:r>
      <w:r>
        <w:rPr>
          <w:sz w:val="23"/>
        </w:rPr>
        <w:t>unauthorized</w:t>
      </w:r>
      <w:r>
        <w:rPr>
          <w:spacing w:val="-5"/>
          <w:sz w:val="23"/>
        </w:rPr>
        <w:t xml:space="preserve"> </w:t>
      </w:r>
      <w:r>
        <w:rPr>
          <w:sz w:val="23"/>
        </w:rPr>
        <w:t>access</w:t>
      </w:r>
      <w:r>
        <w:rPr>
          <w:spacing w:val="-3"/>
          <w:sz w:val="23"/>
        </w:rPr>
        <w:t xml:space="preserve"> </w:t>
      </w:r>
      <w:r>
        <w:rPr>
          <w:sz w:val="23"/>
        </w:rPr>
        <w:t>to</w:t>
      </w:r>
      <w:r>
        <w:rPr>
          <w:spacing w:val="-4"/>
          <w:sz w:val="23"/>
        </w:rPr>
        <w:t xml:space="preserve"> </w:t>
      </w:r>
      <w:r>
        <w:rPr>
          <w:sz w:val="23"/>
        </w:rPr>
        <w:t>a</w:t>
      </w:r>
      <w:r>
        <w:rPr>
          <w:spacing w:val="-4"/>
          <w:sz w:val="23"/>
        </w:rPr>
        <w:t xml:space="preserve"> </w:t>
      </w:r>
      <w:r>
        <w:rPr>
          <w:sz w:val="23"/>
        </w:rPr>
        <w:t>system</w:t>
      </w:r>
      <w:r>
        <w:rPr>
          <w:spacing w:val="-1"/>
          <w:sz w:val="23"/>
        </w:rPr>
        <w:t xml:space="preserve"> </w:t>
      </w:r>
      <w:r>
        <w:rPr>
          <w:sz w:val="23"/>
        </w:rPr>
        <w:t>or</w:t>
      </w:r>
      <w:r>
        <w:rPr>
          <w:spacing w:val="-3"/>
          <w:sz w:val="23"/>
        </w:rPr>
        <w:t xml:space="preserve"> </w:t>
      </w:r>
      <w:r>
        <w:rPr>
          <w:sz w:val="23"/>
        </w:rPr>
        <w:t>its</w:t>
      </w:r>
      <w:r>
        <w:rPr>
          <w:spacing w:val="-5"/>
          <w:sz w:val="23"/>
        </w:rPr>
        <w:t xml:space="preserve"> </w:t>
      </w:r>
      <w:r>
        <w:rPr>
          <w:sz w:val="23"/>
        </w:rPr>
        <w:t>data.</w:t>
      </w:r>
    </w:p>
    <w:p w14:paraId="2F74FAE5" w14:textId="77777777" w:rsidR="00401D39" w:rsidRDefault="0090426E">
      <w:pPr>
        <w:pStyle w:val="ListParagraph"/>
        <w:numPr>
          <w:ilvl w:val="0"/>
          <w:numId w:val="2"/>
        </w:numPr>
        <w:tabs>
          <w:tab w:val="left" w:pos="879"/>
          <w:tab w:val="left" w:pos="880"/>
        </w:tabs>
        <w:spacing w:line="264" w:lineRule="exact"/>
        <w:rPr>
          <w:sz w:val="23"/>
        </w:rPr>
      </w:pPr>
      <w:r>
        <w:rPr>
          <w:sz w:val="23"/>
        </w:rPr>
        <w:t>Unwanted</w:t>
      </w:r>
      <w:r>
        <w:rPr>
          <w:spacing w:val="-5"/>
          <w:sz w:val="23"/>
        </w:rPr>
        <w:t xml:space="preserve"> </w:t>
      </w:r>
      <w:r>
        <w:rPr>
          <w:sz w:val="23"/>
        </w:rPr>
        <w:t>disruption</w:t>
      </w:r>
      <w:r>
        <w:rPr>
          <w:spacing w:val="-5"/>
          <w:sz w:val="23"/>
        </w:rPr>
        <w:t xml:space="preserve"> </w:t>
      </w:r>
      <w:r>
        <w:rPr>
          <w:sz w:val="23"/>
        </w:rPr>
        <w:t>or</w:t>
      </w:r>
      <w:r>
        <w:rPr>
          <w:spacing w:val="-4"/>
          <w:sz w:val="23"/>
        </w:rPr>
        <w:t xml:space="preserve"> </w:t>
      </w:r>
      <w:r>
        <w:rPr>
          <w:sz w:val="23"/>
        </w:rPr>
        <w:t>denial</w:t>
      </w:r>
      <w:r>
        <w:rPr>
          <w:spacing w:val="-4"/>
          <w:sz w:val="23"/>
        </w:rPr>
        <w:t xml:space="preserve"> </w:t>
      </w:r>
      <w:r>
        <w:rPr>
          <w:sz w:val="23"/>
        </w:rPr>
        <w:t>of</w:t>
      </w:r>
      <w:r>
        <w:rPr>
          <w:spacing w:val="-2"/>
          <w:sz w:val="23"/>
        </w:rPr>
        <w:t xml:space="preserve"> </w:t>
      </w:r>
      <w:r>
        <w:rPr>
          <w:sz w:val="23"/>
        </w:rPr>
        <w:t>service.</w:t>
      </w:r>
    </w:p>
    <w:p w14:paraId="35C9FAC9" w14:textId="77777777" w:rsidR="00401D39" w:rsidRDefault="0090426E">
      <w:pPr>
        <w:pStyle w:val="ListParagraph"/>
        <w:numPr>
          <w:ilvl w:val="0"/>
          <w:numId w:val="2"/>
        </w:numPr>
        <w:tabs>
          <w:tab w:val="left" w:pos="879"/>
          <w:tab w:val="left" w:pos="880"/>
        </w:tabs>
        <w:spacing w:line="264" w:lineRule="exact"/>
        <w:rPr>
          <w:sz w:val="23"/>
        </w:rPr>
      </w:pPr>
      <w:r>
        <w:rPr>
          <w:sz w:val="23"/>
        </w:rPr>
        <w:t>The</w:t>
      </w:r>
      <w:r>
        <w:rPr>
          <w:spacing w:val="-4"/>
          <w:sz w:val="23"/>
        </w:rPr>
        <w:t xml:space="preserve"> </w:t>
      </w:r>
      <w:r>
        <w:rPr>
          <w:sz w:val="23"/>
        </w:rPr>
        <w:t>unauthorized</w:t>
      </w:r>
      <w:r>
        <w:rPr>
          <w:spacing w:val="-4"/>
          <w:sz w:val="23"/>
        </w:rPr>
        <w:t xml:space="preserve"> </w:t>
      </w:r>
      <w:r>
        <w:rPr>
          <w:sz w:val="23"/>
        </w:rPr>
        <w:t>use</w:t>
      </w:r>
      <w:r>
        <w:rPr>
          <w:spacing w:val="-4"/>
          <w:sz w:val="23"/>
        </w:rPr>
        <w:t xml:space="preserve"> </w:t>
      </w:r>
      <w:r>
        <w:rPr>
          <w:sz w:val="23"/>
        </w:rPr>
        <w:t>of</w:t>
      </w:r>
      <w:r>
        <w:rPr>
          <w:spacing w:val="-2"/>
          <w:sz w:val="23"/>
        </w:rPr>
        <w:t xml:space="preserve"> </w:t>
      </w:r>
      <w:r>
        <w:rPr>
          <w:sz w:val="23"/>
        </w:rPr>
        <w:t>a</w:t>
      </w:r>
      <w:r>
        <w:rPr>
          <w:spacing w:val="-3"/>
          <w:sz w:val="23"/>
        </w:rPr>
        <w:t xml:space="preserve"> </w:t>
      </w:r>
      <w:r>
        <w:rPr>
          <w:sz w:val="23"/>
        </w:rPr>
        <w:t>system</w:t>
      </w:r>
      <w:r>
        <w:rPr>
          <w:spacing w:val="-3"/>
          <w:sz w:val="23"/>
        </w:rPr>
        <w:t xml:space="preserve"> </w:t>
      </w:r>
      <w:r>
        <w:rPr>
          <w:sz w:val="23"/>
        </w:rPr>
        <w:t>for</w:t>
      </w:r>
      <w:r>
        <w:rPr>
          <w:spacing w:val="-5"/>
          <w:sz w:val="23"/>
        </w:rPr>
        <w:t xml:space="preserve"> </w:t>
      </w:r>
      <w:r>
        <w:rPr>
          <w:sz w:val="23"/>
        </w:rPr>
        <w:t>the</w:t>
      </w:r>
      <w:r>
        <w:rPr>
          <w:spacing w:val="-3"/>
          <w:sz w:val="23"/>
        </w:rPr>
        <w:t xml:space="preserve"> </w:t>
      </w:r>
      <w:r>
        <w:rPr>
          <w:sz w:val="23"/>
        </w:rPr>
        <w:t>processing</w:t>
      </w:r>
      <w:r>
        <w:rPr>
          <w:spacing w:val="-4"/>
          <w:sz w:val="23"/>
        </w:rPr>
        <w:t xml:space="preserve"> </w:t>
      </w:r>
      <w:r>
        <w:rPr>
          <w:sz w:val="23"/>
        </w:rPr>
        <w:t>or</w:t>
      </w:r>
      <w:r>
        <w:rPr>
          <w:spacing w:val="-3"/>
          <w:sz w:val="23"/>
        </w:rPr>
        <w:t xml:space="preserve"> </w:t>
      </w:r>
      <w:r>
        <w:rPr>
          <w:sz w:val="23"/>
        </w:rPr>
        <w:t>storage</w:t>
      </w:r>
      <w:r>
        <w:rPr>
          <w:spacing w:val="-4"/>
          <w:sz w:val="23"/>
        </w:rPr>
        <w:t xml:space="preserve"> </w:t>
      </w:r>
      <w:r>
        <w:rPr>
          <w:sz w:val="23"/>
        </w:rPr>
        <w:t>of data.</w:t>
      </w:r>
    </w:p>
    <w:p w14:paraId="20A6B176" w14:textId="77777777" w:rsidR="00401D39" w:rsidRDefault="0090426E">
      <w:pPr>
        <w:pStyle w:val="ListParagraph"/>
        <w:numPr>
          <w:ilvl w:val="0"/>
          <w:numId w:val="2"/>
        </w:numPr>
        <w:tabs>
          <w:tab w:val="left" w:pos="879"/>
          <w:tab w:val="left" w:pos="880"/>
        </w:tabs>
        <w:spacing w:line="264" w:lineRule="exact"/>
        <w:rPr>
          <w:sz w:val="23"/>
        </w:rPr>
      </w:pPr>
      <w:r>
        <w:rPr>
          <w:sz w:val="23"/>
        </w:rPr>
        <w:t>Destructive</w:t>
      </w:r>
      <w:r>
        <w:rPr>
          <w:spacing w:val="-5"/>
          <w:sz w:val="23"/>
        </w:rPr>
        <w:t xml:space="preserve"> </w:t>
      </w:r>
      <w:r>
        <w:rPr>
          <w:sz w:val="23"/>
        </w:rPr>
        <w:t>malware</w:t>
      </w:r>
      <w:r>
        <w:rPr>
          <w:spacing w:val="-5"/>
          <w:sz w:val="23"/>
        </w:rPr>
        <w:t xml:space="preserve"> </w:t>
      </w:r>
      <w:r>
        <w:rPr>
          <w:sz w:val="23"/>
        </w:rPr>
        <w:t>–</w:t>
      </w:r>
      <w:r>
        <w:rPr>
          <w:spacing w:val="-1"/>
          <w:sz w:val="23"/>
        </w:rPr>
        <w:t xml:space="preserve"> </w:t>
      </w:r>
      <w:r>
        <w:rPr>
          <w:sz w:val="23"/>
        </w:rPr>
        <w:t>used</w:t>
      </w:r>
      <w:r>
        <w:rPr>
          <w:spacing w:val="-5"/>
          <w:sz w:val="23"/>
        </w:rPr>
        <w:t xml:space="preserve"> </w:t>
      </w:r>
      <w:r>
        <w:rPr>
          <w:sz w:val="23"/>
        </w:rPr>
        <w:t>to</w:t>
      </w:r>
      <w:r>
        <w:rPr>
          <w:spacing w:val="-4"/>
          <w:sz w:val="23"/>
        </w:rPr>
        <w:t xml:space="preserve"> </w:t>
      </w:r>
      <w:r>
        <w:rPr>
          <w:sz w:val="23"/>
        </w:rPr>
        <w:t>compromise</w:t>
      </w:r>
      <w:r>
        <w:rPr>
          <w:spacing w:val="-5"/>
          <w:sz w:val="23"/>
        </w:rPr>
        <w:t xml:space="preserve"> </w:t>
      </w:r>
      <w:r>
        <w:rPr>
          <w:sz w:val="23"/>
        </w:rPr>
        <w:t>data</w:t>
      </w:r>
      <w:r>
        <w:rPr>
          <w:spacing w:val="-5"/>
          <w:sz w:val="23"/>
        </w:rPr>
        <w:t xml:space="preserve"> </w:t>
      </w:r>
      <w:r>
        <w:rPr>
          <w:sz w:val="23"/>
        </w:rPr>
        <w:t>or</w:t>
      </w:r>
      <w:r>
        <w:rPr>
          <w:spacing w:val="-4"/>
          <w:sz w:val="23"/>
        </w:rPr>
        <w:t xml:space="preserve"> </w:t>
      </w:r>
      <w:r>
        <w:rPr>
          <w:sz w:val="23"/>
        </w:rPr>
        <w:t>render</w:t>
      </w:r>
      <w:r>
        <w:rPr>
          <w:spacing w:val="-4"/>
          <w:sz w:val="23"/>
        </w:rPr>
        <w:t xml:space="preserve"> </w:t>
      </w:r>
      <w:r>
        <w:rPr>
          <w:sz w:val="23"/>
        </w:rPr>
        <w:t>systems</w:t>
      </w:r>
      <w:r>
        <w:rPr>
          <w:spacing w:val="-3"/>
          <w:sz w:val="23"/>
        </w:rPr>
        <w:t xml:space="preserve"> </w:t>
      </w:r>
      <w:r>
        <w:rPr>
          <w:sz w:val="23"/>
        </w:rPr>
        <w:t>inoperable</w:t>
      </w:r>
    </w:p>
    <w:p w14:paraId="35F2B770" w14:textId="77777777" w:rsidR="00401D39" w:rsidRDefault="0090426E">
      <w:pPr>
        <w:pStyle w:val="ListParagraph"/>
        <w:numPr>
          <w:ilvl w:val="0"/>
          <w:numId w:val="2"/>
        </w:numPr>
        <w:tabs>
          <w:tab w:val="left" w:pos="880"/>
        </w:tabs>
        <w:spacing w:before="2"/>
        <w:ind w:left="879" w:right="163"/>
        <w:jc w:val="both"/>
        <w:rPr>
          <w:sz w:val="23"/>
        </w:rPr>
      </w:pPr>
      <w:r>
        <w:rPr>
          <w:sz w:val="23"/>
        </w:rPr>
        <w:t>Criminals obtaining large volumes of credentials (usernames, passwords, e-mail addresses) and</w:t>
      </w:r>
      <w:r>
        <w:rPr>
          <w:spacing w:val="1"/>
          <w:sz w:val="23"/>
        </w:rPr>
        <w:t xml:space="preserve"> </w:t>
      </w:r>
      <w:r>
        <w:rPr>
          <w:sz w:val="23"/>
        </w:rPr>
        <w:t>other forms of identification used by customers, employees and third parties to authenticate to</w:t>
      </w:r>
      <w:r>
        <w:rPr>
          <w:spacing w:val="1"/>
          <w:sz w:val="23"/>
        </w:rPr>
        <w:t xml:space="preserve"> </w:t>
      </w:r>
      <w:r>
        <w:rPr>
          <w:sz w:val="23"/>
        </w:rPr>
        <w:t>systems.</w:t>
      </w:r>
    </w:p>
    <w:p w14:paraId="3B7406AD" w14:textId="77777777" w:rsidR="00401D39" w:rsidRDefault="0090426E">
      <w:pPr>
        <w:pStyle w:val="ListParagraph"/>
        <w:numPr>
          <w:ilvl w:val="0"/>
          <w:numId w:val="2"/>
        </w:numPr>
        <w:tabs>
          <w:tab w:val="left" w:pos="880"/>
        </w:tabs>
        <w:ind w:right="157"/>
        <w:jc w:val="both"/>
        <w:rPr>
          <w:sz w:val="23"/>
        </w:rPr>
      </w:pPr>
      <w:r>
        <w:rPr>
          <w:sz w:val="23"/>
        </w:rPr>
        <w:t>Changes to system hardware, firmware, or software characteristics without the management’s</w:t>
      </w:r>
      <w:r>
        <w:rPr>
          <w:spacing w:val="1"/>
          <w:sz w:val="23"/>
        </w:rPr>
        <w:t xml:space="preserve"> </w:t>
      </w:r>
      <w:r>
        <w:rPr>
          <w:sz w:val="23"/>
        </w:rPr>
        <w:t>knowledge, instruction,</w:t>
      </w:r>
      <w:r>
        <w:rPr>
          <w:spacing w:val="4"/>
          <w:sz w:val="23"/>
        </w:rPr>
        <w:t xml:space="preserve"> </w:t>
      </w:r>
      <w:r>
        <w:rPr>
          <w:sz w:val="23"/>
        </w:rPr>
        <w:t>or consent.</w:t>
      </w:r>
    </w:p>
    <w:p w14:paraId="6D30DD28" w14:textId="77777777" w:rsidR="00401D39" w:rsidRDefault="0090426E">
      <w:pPr>
        <w:pStyle w:val="ListParagraph"/>
        <w:numPr>
          <w:ilvl w:val="0"/>
          <w:numId w:val="2"/>
        </w:numPr>
        <w:tabs>
          <w:tab w:val="left" w:pos="879"/>
          <w:tab w:val="left" w:pos="880"/>
        </w:tabs>
        <w:spacing w:line="264" w:lineRule="exact"/>
        <w:rPr>
          <w:sz w:val="23"/>
        </w:rPr>
      </w:pPr>
      <w:r>
        <w:rPr>
          <w:sz w:val="23"/>
        </w:rPr>
        <w:t>Internet</w:t>
      </w:r>
      <w:r>
        <w:rPr>
          <w:spacing w:val="-6"/>
          <w:sz w:val="23"/>
        </w:rPr>
        <w:t xml:space="preserve"> </w:t>
      </w:r>
      <w:r>
        <w:rPr>
          <w:sz w:val="23"/>
        </w:rPr>
        <w:t>fraud</w:t>
      </w:r>
      <w:r>
        <w:rPr>
          <w:spacing w:val="-5"/>
          <w:sz w:val="23"/>
        </w:rPr>
        <w:t xml:space="preserve"> </w:t>
      </w:r>
      <w:r>
        <w:rPr>
          <w:sz w:val="23"/>
        </w:rPr>
        <w:t>or</w:t>
      </w:r>
      <w:r>
        <w:rPr>
          <w:spacing w:val="-4"/>
          <w:sz w:val="23"/>
        </w:rPr>
        <w:t xml:space="preserve"> </w:t>
      </w:r>
      <w:r>
        <w:rPr>
          <w:sz w:val="23"/>
        </w:rPr>
        <w:t>phishi</w:t>
      </w:r>
      <w:r>
        <w:rPr>
          <w:sz w:val="23"/>
        </w:rPr>
        <w:t>ng.</w:t>
      </w:r>
    </w:p>
    <w:p w14:paraId="06A13E39" w14:textId="77777777" w:rsidR="00401D39" w:rsidRDefault="0090426E">
      <w:pPr>
        <w:pStyle w:val="ListParagraph"/>
        <w:numPr>
          <w:ilvl w:val="0"/>
          <w:numId w:val="2"/>
        </w:numPr>
        <w:tabs>
          <w:tab w:val="left" w:pos="879"/>
          <w:tab w:val="left" w:pos="880"/>
        </w:tabs>
        <w:spacing w:line="264" w:lineRule="exact"/>
        <w:rPr>
          <w:sz w:val="23"/>
        </w:rPr>
      </w:pPr>
      <w:r>
        <w:rPr>
          <w:sz w:val="23"/>
        </w:rPr>
        <w:t>Suspected</w:t>
      </w:r>
      <w:r>
        <w:rPr>
          <w:spacing w:val="-8"/>
          <w:sz w:val="23"/>
        </w:rPr>
        <w:t xml:space="preserve"> </w:t>
      </w:r>
      <w:r>
        <w:rPr>
          <w:sz w:val="23"/>
        </w:rPr>
        <w:t>impropriety</w:t>
      </w:r>
      <w:r>
        <w:rPr>
          <w:spacing w:val="-8"/>
          <w:sz w:val="23"/>
        </w:rPr>
        <w:t xml:space="preserve"> </w:t>
      </w:r>
      <w:r>
        <w:rPr>
          <w:sz w:val="23"/>
        </w:rPr>
        <w:t>by</w:t>
      </w:r>
      <w:r>
        <w:rPr>
          <w:spacing w:val="-9"/>
          <w:sz w:val="23"/>
        </w:rPr>
        <w:t xml:space="preserve"> </w:t>
      </w:r>
      <w:r>
        <w:rPr>
          <w:sz w:val="23"/>
        </w:rPr>
        <w:t>service</w:t>
      </w:r>
      <w:r>
        <w:rPr>
          <w:spacing w:val="-7"/>
          <w:sz w:val="23"/>
        </w:rPr>
        <w:t xml:space="preserve"> </w:t>
      </w:r>
      <w:r>
        <w:rPr>
          <w:sz w:val="23"/>
        </w:rPr>
        <w:t>provider/vendor.</w:t>
      </w:r>
    </w:p>
    <w:p w14:paraId="72DCB964" w14:textId="125D4168" w:rsidR="00401D39" w:rsidRDefault="0090426E">
      <w:pPr>
        <w:pStyle w:val="ListParagraph"/>
        <w:numPr>
          <w:ilvl w:val="0"/>
          <w:numId w:val="2"/>
        </w:numPr>
        <w:tabs>
          <w:tab w:val="left" w:pos="879"/>
          <w:tab w:val="left" w:pos="880"/>
        </w:tabs>
        <w:spacing w:line="264" w:lineRule="exact"/>
        <w:rPr>
          <w:sz w:val="23"/>
        </w:rPr>
      </w:pPr>
      <w:r>
        <w:rPr>
          <w:sz w:val="23"/>
        </w:rPr>
        <w:t>Suspected</w:t>
      </w:r>
      <w:r>
        <w:rPr>
          <w:spacing w:val="-6"/>
          <w:sz w:val="23"/>
        </w:rPr>
        <w:t xml:space="preserve"> </w:t>
      </w:r>
      <w:r>
        <w:rPr>
          <w:sz w:val="23"/>
        </w:rPr>
        <w:t>pre-text</w:t>
      </w:r>
      <w:r>
        <w:rPr>
          <w:spacing w:val="-4"/>
          <w:sz w:val="23"/>
        </w:rPr>
        <w:t xml:space="preserve"> </w:t>
      </w:r>
      <w:r>
        <w:rPr>
          <w:sz w:val="23"/>
        </w:rPr>
        <w:t>phone</w:t>
      </w:r>
      <w:r>
        <w:rPr>
          <w:spacing w:val="-6"/>
          <w:sz w:val="23"/>
        </w:rPr>
        <w:t xml:space="preserve"> </w:t>
      </w:r>
      <w:r>
        <w:rPr>
          <w:sz w:val="23"/>
        </w:rPr>
        <w:t>calling</w:t>
      </w:r>
      <w:r>
        <w:rPr>
          <w:spacing w:val="-5"/>
          <w:sz w:val="23"/>
        </w:rPr>
        <w:t xml:space="preserve"> </w:t>
      </w:r>
      <w:r>
        <w:rPr>
          <w:sz w:val="23"/>
        </w:rPr>
        <w:t>or</w:t>
      </w:r>
      <w:r>
        <w:rPr>
          <w:spacing w:val="-5"/>
          <w:sz w:val="23"/>
        </w:rPr>
        <w:t xml:space="preserve"> </w:t>
      </w:r>
      <w:r>
        <w:rPr>
          <w:sz w:val="23"/>
        </w:rPr>
        <w:t>social</w:t>
      </w:r>
      <w:r>
        <w:rPr>
          <w:spacing w:val="-5"/>
          <w:sz w:val="23"/>
        </w:rPr>
        <w:t xml:space="preserve"> </w:t>
      </w:r>
      <w:r>
        <w:rPr>
          <w:sz w:val="23"/>
        </w:rPr>
        <w:t>engineering.</w:t>
      </w:r>
    </w:p>
    <w:p w14:paraId="1EA2EE6D" w14:textId="5474C851" w:rsidR="007D5DD3" w:rsidRPr="007D5DD3" w:rsidRDefault="007D5DD3">
      <w:pPr>
        <w:pStyle w:val="ListParagraph"/>
        <w:numPr>
          <w:ilvl w:val="0"/>
          <w:numId w:val="2"/>
        </w:numPr>
        <w:tabs>
          <w:tab w:val="left" w:pos="879"/>
          <w:tab w:val="left" w:pos="880"/>
        </w:tabs>
        <w:spacing w:line="264" w:lineRule="exact"/>
        <w:rPr>
          <w:sz w:val="23"/>
        </w:rPr>
      </w:pPr>
      <w:r w:rsidRPr="007D5DD3">
        <w:rPr>
          <w:sz w:val="23"/>
        </w:rPr>
        <w:t>Unintentional loss of credentials, equipment, tapes, USB devices. </w:t>
      </w:r>
    </w:p>
    <w:p w14:paraId="18C1235F" w14:textId="77777777" w:rsidR="00401D39" w:rsidRDefault="00401D39">
      <w:pPr>
        <w:pStyle w:val="BodyText"/>
        <w:rPr>
          <w:sz w:val="26"/>
        </w:rPr>
      </w:pPr>
    </w:p>
    <w:p w14:paraId="4476B8AC" w14:textId="77777777" w:rsidR="00401D39" w:rsidRDefault="00401D39">
      <w:pPr>
        <w:pStyle w:val="BodyText"/>
        <w:rPr>
          <w:sz w:val="26"/>
        </w:rPr>
      </w:pPr>
    </w:p>
    <w:p w14:paraId="19976B10" w14:textId="77777777" w:rsidR="00401D39" w:rsidRDefault="0090426E">
      <w:pPr>
        <w:pStyle w:val="Heading2"/>
        <w:spacing w:before="206"/>
      </w:pPr>
      <w:r>
        <w:t>Incident</w:t>
      </w:r>
      <w:r>
        <w:rPr>
          <w:spacing w:val="-3"/>
        </w:rPr>
        <w:t xml:space="preserve"> </w:t>
      </w:r>
      <w:r>
        <w:t>Response</w:t>
      </w:r>
      <w:r>
        <w:rPr>
          <w:spacing w:val="-4"/>
        </w:rPr>
        <w:t xml:space="preserve"> </w:t>
      </w:r>
      <w:r>
        <w:t>Team</w:t>
      </w:r>
    </w:p>
    <w:p w14:paraId="60F310B7" w14:textId="77777777" w:rsidR="00401D39" w:rsidRDefault="0090426E">
      <w:pPr>
        <w:pStyle w:val="BodyText"/>
        <w:spacing w:before="232" w:line="249" w:lineRule="auto"/>
        <w:ind w:left="160"/>
      </w:pPr>
      <w:r>
        <w:t>By</w:t>
      </w:r>
      <w:r>
        <w:rPr>
          <w:spacing w:val="45"/>
        </w:rPr>
        <w:t xml:space="preserve"> </w:t>
      </w:r>
      <w:r>
        <w:t>approving</w:t>
      </w:r>
      <w:r>
        <w:rPr>
          <w:spacing w:val="48"/>
        </w:rPr>
        <w:t xml:space="preserve"> </w:t>
      </w:r>
      <w:r>
        <w:t>this</w:t>
      </w:r>
      <w:r>
        <w:rPr>
          <w:spacing w:val="49"/>
        </w:rPr>
        <w:t xml:space="preserve"> </w:t>
      </w:r>
      <w:r>
        <w:t>policy,</w:t>
      </w:r>
      <w:r>
        <w:rPr>
          <w:spacing w:val="50"/>
        </w:rPr>
        <w:t xml:space="preserve"> </w:t>
      </w:r>
      <w:r>
        <w:t>the</w:t>
      </w:r>
      <w:r>
        <w:rPr>
          <w:spacing w:val="48"/>
        </w:rPr>
        <w:t xml:space="preserve"> </w:t>
      </w:r>
      <w:r>
        <w:t>Board</w:t>
      </w:r>
      <w:r>
        <w:rPr>
          <w:spacing w:val="48"/>
        </w:rPr>
        <w:t xml:space="preserve"> </w:t>
      </w:r>
      <w:r>
        <w:t>of</w:t>
      </w:r>
      <w:r>
        <w:rPr>
          <w:spacing w:val="49"/>
        </w:rPr>
        <w:t xml:space="preserve"> </w:t>
      </w:r>
      <w:r>
        <w:t>Directors</w:t>
      </w:r>
      <w:r>
        <w:rPr>
          <w:spacing w:val="49"/>
        </w:rPr>
        <w:t xml:space="preserve"> </w:t>
      </w:r>
      <w:r>
        <w:t>has</w:t>
      </w:r>
      <w:r>
        <w:rPr>
          <w:spacing w:val="49"/>
        </w:rPr>
        <w:t xml:space="preserve"> </w:t>
      </w:r>
      <w:r>
        <w:t>authorized</w:t>
      </w:r>
      <w:r>
        <w:rPr>
          <w:spacing w:val="48"/>
        </w:rPr>
        <w:t xml:space="preserve"> </w:t>
      </w:r>
      <w:r>
        <w:t>an</w:t>
      </w:r>
      <w:r>
        <w:rPr>
          <w:spacing w:val="50"/>
        </w:rPr>
        <w:t xml:space="preserve"> </w:t>
      </w:r>
      <w:r>
        <w:t>Incident</w:t>
      </w:r>
      <w:r>
        <w:rPr>
          <w:spacing w:val="49"/>
        </w:rPr>
        <w:t xml:space="preserve"> </w:t>
      </w:r>
      <w:r>
        <w:t>Response</w:t>
      </w:r>
      <w:r>
        <w:rPr>
          <w:spacing w:val="48"/>
        </w:rPr>
        <w:t xml:space="preserve"> </w:t>
      </w:r>
      <w:r>
        <w:t>Team</w:t>
      </w:r>
      <w:r>
        <w:rPr>
          <w:spacing w:val="51"/>
        </w:rPr>
        <w:t xml:space="preserve"> </w:t>
      </w:r>
      <w:r>
        <w:t>to</w:t>
      </w:r>
      <w:r>
        <w:rPr>
          <w:spacing w:val="48"/>
        </w:rPr>
        <w:t xml:space="preserve"> </w:t>
      </w:r>
      <w:r>
        <w:t>take</w:t>
      </w:r>
      <w:r>
        <w:rPr>
          <w:spacing w:val="-61"/>
        </w:rPr>
        <w:t xml:space="preserve"> </w:t>
      </w:r>
      <w:r>
        <w:t>appropriate</w:t>
      </w:r>
      <w:r>
        <w:rPr>
          <w:spacing w:val="9"/>
        </w:rPr>
        <w:t xml:space="preserve"> </w:t>
      </w:r>
      <w:r>
        <w:t>actions</w:t>
      </w:r>
      <w:r>
        <w:rPr>
          <w:spacing w:val="10"/>
        </w:rPr>
        <w:t xml:space="preserve"> </w:t>
      </w:r>
      <w:r>
        <w:t>as</w:t>
      </w:r>
      <w:r>
        <w:rPr>
          <w:spacing w:val="10"/>
        </w:rPr>
        <w:t xml:space="preserve"> </w:t>
      </w:r>
      <w:r>
        <w:t>outlined</w:t>
      </w:r>
      <w:r>
        <w:rPr>
          <w:spacing w:val="10"/>
        </w:rPr>
        <w:t xml:space="preserve"> </w:t>
      </w:r>
      <w:r>
        <w:t>in</w:t>
      </w:r>
      <w:r>
        <w:rPr>
          <w:spacing w:val="9"/>
        </w:rPr>
        <w:t xml:space="preserve"> </w:t>
      </w:r>
      <w:r>
        <w:t>this</w:t>
      </w:r>
      <w:r>
        <w:rPr>
          <w:spacing w:val="10"/>
        </w:rPr>
        <w:t xml:space="preserve"> </w:t>
      </w:r>
      <w:r>
        <w:t>document</w:t>
      </w:r>
      <w:r>
        <w:rPr>
          <w:spacing w:val="11"/>
        </w:rPr>
        <w:t xml:space="preserve"> </w:t>
      </w:r>
      <w:r>
        <w:t>and</w:t>
      </w:r>
      <w:r>
        <w:rPr>
          <w:spacing w:val="9"/>
        </w:rPr>
        <w:t xml:space="preserve"> </w:t>
      </w:r>
      <w:r>
        <w:t>the</w:t>
      </w:r>
      <w:r>
        <w:rPr>
          <w:spacing w:val="9"/>
        </w:rPr>
        <w:t xml:space="preserve"> </w:t>
      </w:r>
      <w:r>
        <w:t>Incident</w:t>
      </w:r>
      <w:r>
        <w:rPr>
          <w:spacing w:val="11"/>
        </w:rPr>
        <w:t xml:space="preserve"> </w:t>
      </w:r>
      <w:r>
        <w:t>Response</w:t>
      </w:r>
      <w:r>
        <w:rPr>
          <w:spacing w:val="9"/>
        </w:rPr>
        <w:t xml:space="preserve"> </w:t>
      </w:r>
      <w:r>
        <w:t>Procedures.</w:t>
      </w:r>
      <w:r>
        <w:rPr>
          <w:spacing w:val="11"/>
        </w:rPr>
        <w:t xml:space="preserve"> </w:t>
      </w:r>
      <w:r>
        <w:t>Members</w:t>
      </w:r>
      <w:r>
        <w:rPr>
          <w:spacing w:val="10"/>
        </w:rPr>
        <w:t xml:space="preserve"> </w:t>
      </w:r>
      <w:r>
        <w:t>of</w:t>
      </w:r>
      <w:r>
        <w:rPr>
          <w:spacing w:val="11"/>
        </w:rPr>
        <w:t xml:space="preserve"> </w:t>
      </w:r>
      <w:r>
        <w:t>the</w:t>
      </w:r>
    </w:p>
    <w:p w14:paraId="47AC6B41" w14:textId="77777777" w:rsidR="007E7603" w:rsidRDefault="007E7603" w:rsidP="007E7603">
      <w:pPr>
        <w:pStyle w:val="BodyText"/>
        <w:spacing w:before="70"/>
        <w:ind w:left="160"/>
      </w:pPr>
      <w:r>
        <w:t>IRT</w:t>
      </w:r>
      <w:r>
        <w:rPr>
          <w:spacing w:val="-2"/>
        </w:rPr>
        <w:t xml:space="preserve"> </w:t>
      </w:r>
      <w:r>
        <w:t>include:</w:t>
      </w:r>
    </w:p>
    <w:p w14:paraId="67D51664" w14:textId="77777777" w:rsidR="00401D39" w:rsidRDefault="00401D39">
      <w:pPr>
        <w:spacing w:line="249" w:lineRule="auto"/>
        <w:sectPr w:rsidR="00401D39">
          <w:pgSz w:w="12240" w:h="15840"/>
          <w:pgMar w:top="660" w:right="600" w:bottom="1280" w:left="560" w:header="0" w:footer="1066" w:gutter="0"/>
          <w:cols w:space="720"/>
        </w:sectPr>
      </w:pPr>
    </w:p>
    <w:p w14:paraId="17A90B8F" w14:textId="77777777" w:rsidR="00401D39" w:rsidRDefault="0090426E">
      <w:pPr>
        <w:ind w:left="160"/>
        <w:rPr>
          <w:b/>
          <w:sz w:val="24"/>
        </w:rPr>
      </w:pPr>
      <w:r>
        <w:rPr>
          <w:b/>
          <w:sz w:val="24"/>
          <w:u w:val="single"/>
        </w:rPr>
        <w:lastRenderedPageBreak/>
        <w:t>IRT</w:t>
      </w:r>
      <w:r>
        <w:rPr>
          <w:b/>
          <w:spacing w:val="-5"/>
          <w:sz w:val="24"/>
          <w:u w:val="single"/>
        </w:rPr>
        <w:t xml:space="preserve"> </w:t>
      </w:r>
      <w:r>
        <w:rPr>
          <w:b/>
          <w:sz w:val="24"/>
          <w:u w:val="single"/>
        </w:rPr>
        <w:t>Members:</w:t>
      </w:r>
    </w:p>
    <w:p w14:paraId="4B2D1CC1" w14:textId="77777777" w:rsidR="00401D39" w:rsidRDefault="00401D39">
      <w:pPr>
        <w:pStyle w:val="BodyText"/>
        <w:rPr>
          <w:b/>
          <w:sz w:val="21"/>
        </w:rPr>
      </w:pPr>
    </w:p>
    <w:p w14:paraId="1CB4ED9C" w14:textId="348EBE90" w:rsidR="00401D39" w:rsidRPr="00D1744B" w:rsidRDefault="0090426E">
      <w:pPr>
        <w:ind w:left="160"/>
        <w:rPr>
          <w:b/>
        </w:rPr>
      </w:pPr>
      <w:r w:rsidRPr="00D1744B">
        <w:rPr>
          <w:b/>
        </w:rPr>
        <w:t>Define</w:t>
      </w:r>
      <w:r w:rsidRPr="00D1744B">
        <w:rPr>
          <w:b/>
          <w:spacing w:val="2"/>
        </w:rPr>
        <w:t xml:space="preserve"> </w:t>
      </w:r>
      <w:r w:rsidRPr="00D1744B">
        <w:rPr>
          <w:b/>
        </w:rPr>
        <w:t>who</w:t>
      </w:r>
      <w:r w:rsidRPr="00D1744B">
        <w:rPr>
          <w:b/>
          <w:spacing w:val="1"/>
        </w:rPr>
        <w:t xml:space="preserve"> </w:t>
      </w:r>
      <w:r w:rsidRPr="00D1744B">
        <w:rPr>
          <w:b/>
        </w:rPr>
        <w:t>should</w:t>
      </w:r>
      <w:r w:rsidRPr="00D1744B">
        <w:rPr>
          <w:b/>
          <w:spacing w:val="3"/>
        </w:rPr>
        <w:t xml:space="preserve"> </w:t>
      </w:r>
      <w:r w:rsidRPr="00D1744B">
        <w:rPr>
          <w:b/>
        </w:rPr>
        <w:t>be</w:t>
      </w:r>
      <w:r w:rsidRPr="00D1744B">
        <w:rPr>
          <w:b/>
          <w:spacing w:val="1"/>
        </w:rPr>
        <w:t xml:space="preserve"> </w:t>
      </w:r>
      <w:r w:rsidRPr="00D1744B">
        <w:rPr>
          <w:b/>
        </w:rPr>
        <w:t>on</w:t>
      </w:r>
      <w:r w:rsidRPr="00D1744B">
        <w:rPr>
          <w:b/>
          <w:spacing w:val="1"/>
        </w:rPr>
        <w:t xml:space="preserve"> </w:t>
      </w:r>
      <w:r w:rsidRPr="00D1744B">
        <w:rPr>
          <w:b/>
        </w:rPr>
        <w:t>the</w:t>
      </w:r>
      <w:r w:rsidRPr="00D1744B">
        <w:rPr>
          <w:b/>
          <w:spacing w:val="2"/>
        </w:rPr>
        <w:t xml:space="preserve"> </w:t>
      </w:r>
      <w:r w:rsidRPr="00D1744B">
        <w:rPr>
          <w:b/>
        </w:rPr>
        <w:t>IRT</w:t>
      </w:r>
      <w:r w:rsidRPr="00D1744B">
        <w:rPr>
          <w:b/>
          <w:spacing w:val="1"/>
        </w:rPr>
        <w:t xml:space="preserve"> </w:t>
      </w:r>
      <w:r w:rsidRPr="00D1744B">
        <w:rPr>
          <w:b/>
        </w:rPr>
        <w:t>for</w:t>
      </w:r>
      <w:r w:rsidRPr="00D1744B">
        <w:rPr>
          <w:b/>
          <w:spacing w:val="1"/>
        </w:rPr>
        <w:t xml:space="preserve"> </w:t>
      </w:r>
      <w:r w:rsidRPr="00D1744B">
        <w:rPr>
          <w:b/>
        </w:rPr>
        <w:t>your</w:t>
      </w:r>
      <w:r w:rsidRPr="00D1744B">
        <w:rPr>
          <w:b/>
          <w:spacing w:val="3"/>
        </w:rPr>
        <w:t xml:space="preserve"> </w:t>
      </w:r>
      <w:r w:rsidRPr="00D1744B">
        <w:rPr>
          <w:b/>
        </w:rPr>
        <w:t>organization.</w:t>
      </w:r>
      <w:r w:rsidRPr="00D1744B">
        <w:rPr>
          <w:b/>
          <w:spacing w:val="2"/>
        </w:rPr>
        <w:t xml:space="preserve"> </w:t>
      </w:r>
      <w:r w:rsidRPr="00D1744B">
        <w:rPr>
          <w:b/>
        </w:rPr>
        <w:t>Include an IRT</w:t>
      </w:r>
      <w:r w:rsidRPr="00D1744B">
        <w:rPr>
          <w:b/>
          <w:spacing w:val="1"/>
        </w:rPr>
        <w:t xml:space="preserve"> </w:t>
      </w:r>
      <w:r w:rsidRPr="00D1744B">
        <w:rPr>
          <w:b/>
        </w:rPr>
        <w:t>team captain.</w:t>
      </w:r>
      <w:r w:rsidR="00C137F3" w:rsidRPr="00D1744B">
        <w:rPr>
          <w:b/>
        </w:rPr>
        <w:t xml:space="preserve"> Consider representatives from the following:</w:t>
      </w:r>
    </w:p>
    <w:p w14:paraId="033A2B93" w14:textId="77777777" w:rsidR="00C137F3" w:rsidRPr="00D1744B" w:rsidRDefault="00C137F3" w:rsidP="00C137F3">
      <w:pPr>
        <w:widowControl/>
        <w:numPr>
          <w:ilvl w:val="0"/>
          <w:numId w:val="4"/>
        </w:numPr>
        <w:autoSpaceDE/>
        <w:autoSpaceDN/>
        <w:spacing w:before="100" w:beforeAutospacing="1" w:after="150"/>
        <w:ind w:left="1020"/>
        <w:rPr>
          <w:rFonts w:eastAsia="Times New Roman"/>
          <w:b/>
          <w:color w:val="333333"/>
        </w:rPr>
      </w:pPr>
      <w:r w:rsidRPr="00D1744B">
        <w:rPr>
          <w:rFonts w:eastAsia="Times New Roman"/>
          <w:b/>
          <w:color w:val="333333"/>
        </w:rPr>
        <w:t>Team leader—coordinates all incident response team activities.</w:t>
      </w:r>
    </w:p>
    <w:p w14:paraId="69A6469F" w14:textId="77777777" w:rsidR="00C137F3" w:rsidRPr="00D1744B" w:rsidRDefault="00C137F3" w:rsidP="00C137F3">
      <w:pPr>
        <w:widowControl/>
        <w:numPr>
          <w:ilvl w:val="0"/>
          <w:numId w:val="4"/>
        </w:numPr>
        <w:autoSpaceDE/>
        <w:autoSpaceDN/>
        <w:spacing w:before="100" w:beforeAutospacing="1" w:after="150"/>
        <w:ind w:left="1020"/>
        <w:rPr>
          <w:rFonts w:eastAsia="Times New Roman"/>
          <w:b/>
          <w:color w:val="333333"/>
        </w:rPr>
      </w:pPr>
      <w:r w:rsidRPr="00D1744B">
        <w:rPr>
          <w:rFonts w:eastAsia="Times New Roman"/>
          <w:b/>
          <w:color w:val="333333"/>
        </w:rPr>
        <w:t>Communications—manages communications across the organization and with third parties. Should be trained in or supported by public relations.</w:t>
      </w:r>
    </w:p>
    <w:p w14:paraId="2AF01FA7" w14:textId="77777777" w:rsidR="00C137F3" w:rsidRPr="00D1744B" w:rsidRDefault="00C137F3" w:rsidP="00C137F3">
      <w:pPr>
        <w:widowControl/>
        <w:numPr>
          <w:ilvl w:val="0"/>
          <w:numId w:val="4"/>
        </w:numPr>
        <w:autoSpaceDE/>
        <w:autoSpaceDN/>
        <w:spacing w:before="100" w:beforeAutospacing="1" w:after="150"/>
        <w:ind w:left="1020"/>
        <w:rPr>
          <w:rFonts w:eastAsia="Times New Roman"/>
          <w:b/>
          <w:color w:val="333333"/>
        </w:rPr>
      </w:pPr>
      <w:r w:rsidRPr="00D1744B">
        <w:rPr>
          <w:rFonts w:eastAsia="Times New Roman"/>
          <w:b/>
          <w:color w:val="333333"/>
        </w:rPr>
        <w:t>Lead Investigator—gathers and analyzes technical evidence, determines the cause of the attack, and directs other analysts and IT components to implement system and service recovery.</w:t>
      </w:r>
    </w:p>
    <w:p w14:paraId="0C159624" w14:textId="77777777" w:rsidR="007D5DD3" w:rsidRPr="00D1744B" w:rsidRDefault="00C137F3" w:rsidP="007D5DD3">
      <w:pPr>
        <w:widowControl/>
        <w:numPr>
          <w:ilvl w:val="0"/>
          <w:numId w:val="4"/>
        </w:numPr>
        <w:autoSpaceDE/>
        <w:autoSpaceDN/>
        <w:spacing w:before="100" w:beforeAutospacing="1" w:after="150"/>
        <w:ind w:left="1020"/>
        <w:rPr>
          <w:rFonts w:eastAsia="Times New Roman"/>
          <w:b/>
          <w:color w:val="333333"/>
        </w:rPr>
      </w:pPr>
      <w:r w:rsidRPr="00D1744B">
        <w:rPr>
          <w:rFonts w:eastAsia="Times New Roman"/>
          <w:b/>
          <w:color w:val="333333"/>
        </w:rPr>
        <w:t>Analysts/Researchers—support the investigator providing the threat intelligence and context for an incident. Cyber forensic analysts may be necessary to perform deep autopsies on compromised systems.</w:t>
      </w:r>
    </w:p>
    <w:p w14:paraId="63746456" w14:textId="5C10D058" w:rsidR="00C137F3" w:rsidRPr="00D1744B" w:rsidRDefault="007D5DD3" w:rsidP="007D5DD3">
      <w:pPr>
        <w:widowControl/>
        <w:numPr>
          <w:ilvl w:val="0"/>
          <w:numId w:val="4"/>
        </w:numPr>
        <w:autoSpaceDE/>
        <w:autoSpaceDN/>
        <w:spacing w:before="100" w:beforeAutospacing="1" w:after="150"/>
        <w:ind w:left="1020"/>
        <w:rPr>
          <w:rFonts w:eastAsia="Times New Roman"/>
          <w:b/>
          <w:color w:val="333333"/>
        </w:rPr>
      </w:pPr>
      <w:r w:rsidRPr="00D1744B">
        <w:rPr>
          <w:rFonts w:eastAsia="Times New Roman"/>
          <w:b/>
          <w:color w:val="333333"/>
        </w:rPr>
        <w:t>Legal representation—it is essential to have HR and legal guidance to address any negotiations or potential criminal charges derived from the incident. </w:t>
      </w:r>
    </w:p>
    <w:p w14:paraId="640C36D0" w14:textId="77777777" w:rsidR="00401D39" w:rsidRDefault="00401D39">
      <w:pPr>
        <w:pStyle w:val="BodyText"/>
        <w:spacing w:before="8"/>
        <w:rPr>
          <w:b/>
          <w:sz w:val="21"/>
        </w:rPr>
      </w:pPr>
    </w:p>
    <w:p w14:paraId="439FABCB" w14:textId="77777777" w:rsidR="00401D39" w:rsidRDefault="0090426E">
      <w:pPr>
        <w:pStyle w:val="Heading2"/>
      </w:pPr>
      <w:r>
        <w:t>Incident</w:t>
      </w:r>
      <w:r>
        <w:rPr>
          <w:spacing w:val="-8"/>
        </w:rPr>
        <w:t xml:space="preserve"> </w:t>
      </w:r>
      <w:r>
        <w:t>Identification,</w:t>
      </w:r>
      <w:r>
        <w:rPr>
          <w:spacing w:val="-8"/>
        </w:rPr>
        <w:t xml:space="preserve"> </w:t>
      </w:r>
      <w:r>
        <w:t>Classification,</w:t>
      </w:r>
      <w:r>
        <w:rPr>
          <w:spacing w:val="-6"/>
        </w:rPr>
        <w:t xml:space="preserve"> </w:t>
      </w:r>
      <w:r>
        <w:t>and</w:t>
      </w:r>
      <w:r>
        <w:rPr>
          <w:spacing w:val="-6"/>
        </w:rPr>
        <w:t xml:space="preserve"> </w:t>
      </w:r>
      <w:r>
        <w:t>Escalation</w:t>
      </w:r>
    </w:p>
    <w:p w14:paraId="5F8E699B" w14:textId="77777777" w:rsidR="00401D39" w:rsidRDefault="0090426E">
      <w:pPr>
        <w:pStyle w:val="BodyText"/>
        <w:spacing w:before="233" w:line="249" w:lineRule="auto"/>
        <w:ind w:left="160" w:right="116"/>
        <w:jc w:val="both"/>
      </w:pPr>
      <w:r>
        <w:t>Once</w:t>
      </w:r>
      <w:r>
        <w:rPr>
          <w:spacing w:val="1"/>
        </w:rPr>
        <w:t xml:space="preserve"> </w:t>
      </w:r>
      <w:r>
        <w:t>a</w:t>
      </w:r>
      <w:r>
        <w:rPr>
          <w:spacing w:val="1"/>
        </w:rPr>
        <w:t xml:space="preserve"> </w:t>
      </w:r>
      <w:r>
        <w:t>suspected</w:t>
      </w:r>
      <w:r>
        <w:rPr>
          <w:spacing w:val="1"/>
        </w:rPr>
        <w:t xml:space="preserve"> </w:t>
      </w:r>
      <w:r>
        <w:t>incident</w:t>
      </w:r>
      <w:r>
        <w:rPr>
          <w:spacing w:val="1"/>
        </w:rPr>
        <w:t xml:space="preserve"> </w:t>
      </w:r>
      <w:r>
        <w:t>has</w:t>
      </w:r>
      <w:r>
        <w:rPr>
          <w:spacing w:val="1"/>
        </w:rPr>
        <w:t xml:space="preserve"> </w:t>
      </w:r>
      <w:r>
        <w:t>been</w:t>
      </w:r>
      <w:r>
        <w:rPr>
          <w:spacing w:val="1"/>
        </w:rPr>
        <w:t xml:space="preserve"> </w:t>
      </w:r>
      <w:r>
        <w:t>detected,</w:t>
      </w:r>
      <w:r>
        <w:rPr>
          <w:spacing w:val="1"/>
        </w:rPr>
        <w:t xml:space="preserve"> </w:t>
      </w:r>
      <w:r>
        <w:t>it</w:t>
      </w:r>
      <w:r>
        <w:rPr>
          <w:spacing w:val="1"/>
        </w:rPr>
        <w:t xml:space="preserve"> </w:t>
      </w:r>
      <w:r>
        <w:t>is</w:t>
      </w:r>
      <w:r>
        <w:rPr>
          <w:spacing w:val="1"/>
        </w:rPr>
        <w:t xml:space="preserve"> </w:t>
      </w:r>
      <w:r>
        <w:t>the</w:t>
      </w:r>
      <w:r>
        <w:rPr>
          <w:spacing w:val="63"/>
        </w:rPr>
        <w:t xml:space="preserve"> </w:t>
      </w:r>
      <w:r>
        <w:t>responsibility</w:t>
      </w:r>
      <w:r>
        <w:rPr>
          <w:spacing w:val="64"/>
        </w:rPr>
        <w:t xml:space="preserve"> </w:t>
      </w:r>
      <w:r>
        <w:t>of</w:t>
      </w:r>
      <w:r>
        <w:rPr>
          <w:spacing w:val="64"/>
        </w:rPr>
        <w:t xml:space="preserve"> </w:t>
      </w:r>
      <w:r>
        <w:t>the</w:t>
      </w:r>
      <w:r>
        <w:rPr>
          <w:spacing w:val="64"/>
        </w:rPr>
        <w:t xml:space="preserve"> </w:t>
      </w:r>
      <w:r>
        <w:t>respective individual to</w:t>
      </w:r>
      <w:r>
        <w:rPr>
          <w:spacing w:val="-61"/>
        </w:rPr>
        <w:t xml:space="preserve"> </w:t>
      </w:r>
      <w:r>
        <w:t>report</w:t>
      </w:r>
      <w:r>
        <w:rPr>
          <w:spacing w:val="1"/>
        </w:rPr>
        <w:t xml:space="preserve"> </w:t>
      </w:r>
      <w:r>
        <w:t>it,</w:t>
      </w:r>
      <w:r>
        <w:rPr>
          <w:spacing w:val="1"/>
        </w:rPr>
        <w:t xml:space="preserve"> </w:t>
      </w:r>
      <w:r>
        <w:t>as</w:t>
      </w:r>
      <w:r>
        <w:rPr>
          <w:spacing w:val="1"/>
        </w:rPr>
        <w:t xml:space="preserve"> </w:t>
      </w:r>
      <w:r>
        <w:t>outlined</w:t>
      </w:r>
      <w:r>
        <w:rPr>
          <w:spacing w:val="1"/>
        </w:rPr>
        <w:t xml:space="preserve"> </w:t>
      </w:r>
      <w:r>
        <w:t>in</w:t>
      </w:r>
      <w:r>
        <w:rPr>
          <w:spacing w:val="1"/>
        </w:rPr>
        <w:t xml:space="preserve"> </w:t>
      </w:r>
      <w:r>
        <w:t>this</w:t>
      </w:r>
      <w:r>
        <w:rPr>
          <w:spacing w:val="1"/>
        </w:rPr>
        <w:t xml:space="preserve"> </w:t>
      </w:r>
      <w:r>
        <w:t>policy.</w:t>
      </w:r>
      <w:r>
        <w:rPr>
          <w:spacing w:val="1"/>
        </w:rPr>
        <w:t xml:space="preserve"> </w:t>
      </w:r>
      <w:r>
        <w:t>The</w:t>
      </w:r>
      <w:r>
        <w:rPr>
          <w:spacing w:val="1"/>
        </w:rPr>
        <w:t xml:space="preserve"> </w:t>
      </w:r>
      <w:r>
        <w:t>nature</w:t>
      </w:r>
      <w:r>
        <w:rPr>
          <w:spacing w:val="1"/>
        </w:rPr>
        <w:t xml:space="preserve"> </w:t>
      </w:r>
      <w:r>
        <w:t>and</w:t>
      </w:r>
      <w:r>
        <w:rPr>
          <w:spacing w:val="63"/>
        </w:rPr>
        <w:t xml:space="preserve"> </w:t>
      </w:r>
      <w:r>
        <w:t>severity</w:t>
      </w:r>
      <w:r>
        <w:rPr>
          <w:spacing w:val="64"/>
        </w:rPr>
        <w:t xml:space="preserve"> </w:t>
      </w:r>
      <w:r>
        <w:t>of</w:t>
      </w:r>
      <w:r>
        <w:rPr>
          <w:spacing w:val="64"/>
        </w:rPr>
        <w:t xml:space="preserve"> </w:t>
      </w:r>
      <w:r>
        <w:t>the</w:t>
      </w:r>
      <w:r>
        <w:rPr>
          <w:spacing w:val="64"/>
        </w:rPr>
        <w:t xml:space="preserve"> </w:t>
      </w:r>
      <w:r>
        <w:t>incident</w:t>
      </w:r>
      <w:r>
        <w:rPr>
          <w:spacing w:val="64"/>
        </w:rPr>
        <w:t xml:space="preserve"> </w:t>
      </w:r>
      <w:r>
        <w:t>will</w:t>
      </w:r>
      <w:r>
        <w:rPr>
          <w:spacing w:val="64"/>
        </w:rPr>
        <w:t xml:space="preserve"> </w:t>
      </w:r>
      <w:r>
        <w:t>determine</w:t>
      </w:r>
      <w:r>
        <w:rPr>
          <w:spacing w:val="64"/>
        </w:rPr>
        <w:t xml:space="preserve"> </w:t>
      </w:r>
      <w:r>
        <w:t>the</w:t>
      </w:r>
      <w:r>
        <w:rPr>
          <w:spacing w:val="1"/>
        </w:rPr>
        <w:t xml:space="preserve"> </w:t>
      </w:r>
      <w:r>
        <w:t>appropriate</w:t>
      </w:r>
      <w:r>
        <w:rPr>
          <w:spacing w:val="27"/>
        </w:rPr>
        <w:t xml:space="preserve"> </w:t>
      </w:r>
      <w:r>
        <w:t>response</w:t>
      </w:r>
      <w:r>
        <w:rPr>
          <w:spacing w:val="27"/>
        </w:rPr>
        <w:t xml:space="preserve"> </w:t>
      </w:r>
      <w:r>
        <w:t>strategy.</w:t>
      </w:r>
      <w:r>
        <w:rPr>
          <w:spacing w:val="51"/>
        </w:rPr>
        <w:t xml:space="preserve"> </w:t>
      </w:r>
      <w:r>
        <w:t>Severity</w:t>
      </w:r>
      <w:r>
        <w:rPr>
          <w:spacing w:val="-1"/>
        </w:rPr>
        <w:t xml:space="preserve"> </w:t>
      </w:r>
      <w:r>
        <w:t>levels</w:t>
      </w:r>
      <w:r>
        <w:rPr>
          <w:spacing w:val="-2"/>
        </w:rPr>
        <w:t xml:space="preserve"> </w:t>
      </w:r>
      <w:r>
        <w:t>are</w:t>
      </w:r>
      <w:r>
        <w:rPr>
          <w:spacing w:val="-1"/>
        </w:rPr>
        <w:t xml:space="preserve"> </w:t>
      </w:r>
      <w:r>
        <w:t>as</w:t>
      </w:r>
      <w:r>
        <w:rPr>
          <w:spacing w:val="-2"/>
        </w:rPr>
        <w:t xml:space="preserve"> </w:t>
      </w:r>
      <w:r>
        <w:t>follows:</w:t>
      </w:r>
    </w:p>
    <w:p w14:paraId="7576377F" w14:textId="77777777" w:rsidR="00401D39" w:rsidRDefault="00401D39">
      <w:pPr>
        <w:pStyle w:val="BodyText"/>
        <w:rPr>
          <w:sz w:val="24"/>
        </w:rPr>
      </w:pPr>
    </w:p>
    <w:p w14:paraId="533BFB52" w14:textId="047962DF" w:rsidR="00401D39" w:rsidRDefault="0090426E">
      <w:pPr>
        <w:pStyle w:val="BodyText"/>
        <w:spacing w:line="252" w:lineRule="auto"/>
        <w:ind w:left="160" w:right="115"/>
        <w:jc w:val="both"/>
      </w:pPr>
      <w:r>
        <w:rPr>
          <w:b/>
        </w:rPr>
        <w:t xml:space="preserve">High </w:t>
      </w:r>
      <w:r>
        <w:t>– A high level event is an event that can cause significant damage, corruption, or loss (compromise)</w:t>
      </w:r>
      <w:r>
        <w:rPr>
          <w:spacing w:val="1"/>
        </w:rPr>
        <w:t xml:space="preserve"> </w:t>
      </w:r>
      <w:r>
        <w:t>of</w:t>
      </w:r>
      <w:r>
        <w:rPr>
          <w:spacing w:val="1"/>
        </w:rPr>
        <w:t xml:space="preserve"> </w:t>
      </w:r>
      <w:r>
        <w:t>confidential,</w:t>
      </w:r>
      <w:r>
        <w:rPr>
          <w:spacing w:val="1"/>
        </w:rPr>
        <w:t xml:space="preserve"> </w:t>
      </w:r>
      <w:r>
        <w:t>critical</w:t>
      </w:r>
      <w:r>
        <w:rPr>
          <w:spacing w:val="1"/>
        </w:rPr>
        <w:t xml:space="preserve"> </w:t>
      </w:r>
      <w:r>
        <w:t>and/or</w:t>
      </w:r>
      <w:r>
        <w:rPr>
          <w:spacing w:val="1"/>
        </w:rPr>
        <w:t xml:space="preserve"> </w:t>
      </w:r>
      <w:r>
        <w:t>strategic</w:t>
      </w:r>
      <w:r>
        <w:rPr>
          <w:spacing w:val="1"/>
        </w:rPr>
        <w:t xml:space="preserve"> </w:t>
      </w:r>
      <w:r>
        <w:t>organization</w:t>
      </w:r>
      <w:r>
        <w:rPr>
          <w:spacing w:val="1"/>
        </w:rPr>
        <w:t xml:space="preserve"> </w:t>
      </w:r>
      <w:r>
        <w:t>and</w:t>
      </w:r>
      <w:r>
        <w:rPr>
          <w:spacing w:val="1"/>
        </w:rPr>
        <w:t xml:space="preserve"> </w:t>
      </w:r>
      <w:r>
        <w:t>client</w:t>
      </w:r>
      <w:r>
        <w:rPr>
          <w:spacing w:val="1"/>
        </w:rPr>
        <w:t xml:space="preserve"> </w:t>
      </w:r>
      <w:r>
        <w:t>information.</w:t>
      </w:r>
      <w:r>
        <w:rPr>
          <w:spacing w:val="1"/>
        </w:rPr>
        <w:t xml:space="preserve"> </w:t>
      </w:r>
      <w:r>
        <w:t>The</w:t>
      </w:r>
      <w:r>
        <w:rPr>
          <w:spacing w:val="1"/>
        </w:rPr>
        <w:t xml:space="preserve"> </w:t>
      </w:r>
      <w:r>
        <w:t>event</w:t>
      </w:r>
      <w:r>
        <w:rPr>
          <w:spacing w:val="1"/>
        </w:rPr>
        <w:t xml:space="preserve"> </w:t>
      </w:r>
      <w:r>
        <w:t>can</w:t>
      </w:r>
      <w:r>
        <w:rPr>
          <w:spacing w:val="1"/>
        </w:rPr>
        <w:t xml:space="preserve"> </w:t>
      </w:r>
      <w:r>
        <w:t>resu</w:t>
      </w:r>
      <w:r>
        <w:t>lt</w:t>
      </w:r>
      <w:r>
        <w:rPr>
          <w:spacing w:val="63"/>
        </w:rPr>
        <w:t xml:space="preserve"> </w:t>
      </w:r>
      <w:r>
        <w:t>in</w:t>
      </w:r>
      <w:r>
        <w:rPr>
          <w:spacing w:val="1"/>
        </w:rPr>
        <w:t xml:space="preserve"> </w:t>
      </w:r>
      <w:r>
        <w:t>potential</w:t>
      </w:r>
      <w:r>
        <w:rPr>
          <w:spacing w:val="1"/>
        </w:rPr>
        <w:t xml:space="preserve"> </w:t>
      </w:r>
      <w:r>
        <w:t>damage</w:t>
      </w:r>
      <w:r>
        <w:rPr>
          <w:spacing w:val="1"/>
        </w:rPr>
        <w:t xml:space="preserve"> </w:t>
      </w:r>
      <w:r>
        <w:t>and</w:t>
      </w:r>
      <w:r>
        <w:rPr>
          <w:spacing w:val="1"/>
        </w:rPr>
        <w:t xml:space="preserve"> </w:t>
      </w:r>
      <w:r>
        <w:t>liability</w:t>
      </w:r>
      <w:r>
        <w:rPr>
          <w:spacing w:val="1"/>
        </w:rPr>
        <w:t xml:space="preserve"> </w:t>
      </w:r>
      <w:r>
        <w:t>to</w:t>
      </w:r>
      <w:r>
        <w:rPr>
          <w:spacing w:val="1"/>
        </w:rPr>
        <w:t xml:space="preserve"> </w:t>
      </w:r>
      <w:r>
        <w:t>the</w:t>
      </w:r>
      <w:r>
        <w:rPr>
          <w:spacing w:val="1"/>
        </w:rPr>
        <w:t xml:space="preserve"> </w:t>
      </w:r>
      <w:r w:rsidR="007E7603">
        <w:t>organization</w:t>
      </w:r>
      <w:r>
        <w:rPr>
          <w:spacing w:val="63"/>
        </w:rPr>
        <w:t xml:space="preserve"> </w:t>
      </w:r>
      <w:r>
        <w:t>and</w:t>
      </w:r>
      <w:r>
        <w:rPr>
          <w:spacing w:val="64"/>
        </w:rPr>
        <w:t xml:space="preserve"> </w:t>
      </w:r>
      <w:r>
        <w:t>to</w:t>
      </w:r>
      <w:r>
        <w:rPr>
          <w:spacing w:val="64"/>
        </w:rPr>
        <w:t xml:space="preserve"> </w:t>
      </w:r>
      <w:r>
        <w:t>its</w:t>
      </w:r>
      <w:r>
        <w:rPr>
          <w:spacing w:val="64"/>
        </w:rPr>
        <w:t xml:space="preserve"> </w:t>
      </w:r>
      <w:r>
        <w:t>public</w:t>
      </w:r>
      <w:r>
        <w:rPr>
          <w:spacing w:val="64"/>
        </w:rPr>
        <w:t xml:space="preserve"> </w:t>
      </w:r>
      <w:r>
        <w:t>image.</w:t>
      </w:r>
      <w:r>
        <w:rPr>
          <w:spacing w:val="64"/>
        </w:rPr>
        <w:t xml:space="preserve"> </w:t>
      </w:r>
      <w:r>
        <w:t>Examples</w:t>
      </w:r>
      <w:r>
        <w:rPr>
          <w:spacing w:val="64"/>
        </w:rPr>
        <w:t xml:space="preserve"> </w:t>
      </w:r>
      <w:r>
        <w:t>of</w:t>
      </w:r>
      <w:r>
        <w:rPr>
          <w:spacing w:val="64"/>
        </w:rPr>
        <w:t xml:space="preserve"> </w:t>
      </w:r>
      <w:r>
        <w:t>high</w:t>
      </w:r>
      <w:r>
        <w:rPr>
          <w:spacing w:val="64"/>
        </w:rPr>
        <w:t xml:space="preserve"> </w:t>
      </w:r>
      <w:r>
        <w:t>level</w:t>
      </w:r>
      <w:r>
        <w:rPr>
          <w:spacing w:val="1"/>
        </w:rPr>
        <w:t xml:space="preserve"> </w:t>
      </w:r>
      <w:r>
        <w:t>events</w:t>
      </w:r>
      <w:r>
        <w:rPr>
          <w:spacing w:val="64"/>
        </w:rPr>
        <w:t xml:space="preserve"> </w:t>
      </w:r>
      <w:r>
        <w:t>include</w:t>
      </w:r>
      <w:r>
        <w:rPr>
          <w:spacing w:val="64"/>
        </w:rPr>
        <w:t xml:space="preserve"> </w:t>
      </w:r>
      <w:r>
        <w:t>computer</w:t>
      </w:r>
      <w:r>
        <w:rPr>
          <w:spacing w:val="64"/>
        </w:rPr>
        <w:t xml:space="preserve"> </w:t>
      </w:r>
      <w:r>
        <w:t xml:space="preserve">intrusions, </w:t>
      </w:r>
      <w:r>
        <w:t xml:space="preserve">compromise  </w:t>
      </w:r>
      <w:r>
        <w:rPr>
          <w:spacing w:val="1"/>
        </w:rPr>
        <w:t xml:space="preserve"> </w:t>
      </w:r>
      <w:r>
        <w:t xml:space="preserve">of  </w:t>
      </w:r>
      <w:r>
        <w:rPr>
          <w:spacing w:val="1"/>
        </w:rPr>
        <w:t xml:space="preserve"> </w:t>
      </w:r>
      <w:r>
        <w:t xml:space="preserve">critical  </w:t>
      </w:r>
      <w:r>
        <w:rPr>
          <w:spacing w:val="1"/>
        </w:rPr>
        <w:t xml:space="preserve"> </w:t>
      </w:r>
      <w:proofErr w:type="gramStart"/>
      <w:r>
        <w:t xml:space="preserve">information,   </w:t>
      </w:r>
      <w:proofErr w:type="gramEnd"/>
      <w:r>
        <w:t>widespread   virus</w:t>
      </w:r>
      <w:r>
        <w:rPr>
          <w:spacing w:val="1"/>
        </w:rPr>
        <w:t xml:space="preserve"> </w:t>
      </w:r>
      <w:r>
        <w:t>infection,</w:t>
      </w:r>
      <w:r>
        <w:rPr>
          <w:spacing w:val="1"/>
        </w:rPr>
        <w:t xml:space="preserve"> </w:t>
      </w:r>
      <w:r>
        <w:t>attacks</w:t>
      </w:r>
      <w:r>
        <w:rPr>
          <w:spacing w:val="1"/>
        </w:rPr>
        <w:t xml:space="preserve"> </w:t>
      </w:r>
      <w:r>
        <w:t>against</w:t>
      </w:r>
      <w:r>
        <w:rPr>
          <w:spacing w:val="1"/>
        </w:rPr>
        <w:t xml:space="preserve"> </w:t>
      </w:r>
      <w:r>
        <w:t>the</w:t>
      </w:r>
      <w:r>
        <w:rPr>
          <w:spacing w:val="1"/>
        </w:rPr>
        <w:t xml:space="preserve"> </w:t>
      </w:r>
      <w:r>
        <w:t>IT</w:t>
      </w:r>
      <w:r>
        <w:rPr>
          <w:spacing w:val="1"/>
        </w:rPr>
        <w:t xml:space="preserve"> </w:t>
      </w:r>
      <w:r>
        <w:t>infrastructure</w:t>
      </w:r>
      <w:r>
        <w:rPr>
          <w:spacing w:val="1"/>
        </w:rPr>
        <w:t xml:space="preserve"> </w:t>
      </w:r>
      <w:r>
        <w:t>(e.g.,</w:t>
      </w:r>
      <w:r>
        <w:rPr>
          <w:spacing w:val="1"/>
        </w:rPr>
        <w:t xml:space="preserve"> </w:t>
      </w:r>
      <w:r>
        <w:t>domain</w:t>
      </w:r>
      <w:r>
        <w:rPr>
          <w:spacing w:val="1"/>
        </w:rPr>
        <w:t xml:space="preserve"> </w:t>
      </w:r>
      <w:r>
        <w:t>name</w:t>
      </w:r>
      <w:r>
        <w:rPr>
          <w:spacing w:val="1"/>
        </w:rPr>
        <w:t xml:space="preserve"> </w:t>
      </w:r>
      <w:r>
        <w:t>servers,</w:t>
      </w:r>
      <w:r>
        <w:rPr>
          <w:spacing w:val="63"/>
        </w:rPr>
        <w:t xml:space="preserve"> </w:t>
      </w:r>
      <w:r>
        <w:t>firewalls</w:t>
      </w:r>
      <w:r>
        <w:rPr>
          <w:spacing w:val="64"/>
        </w:rPr>
        <w:t xml:space="preserve"> </w:t>
      </w:r>
      <w:r>
        <w:t>and</w:t>
      </w:r>
      <w:r>
        <w:rPr>
          <w:spacing w:val="64"/>
        </w:rPr>
        <w:t xml:space="preserve"> </w:t>
      </w:r>
      <w:r>
        <w:t>backup</w:t>
      </w:r>
      <w:r>
        <w:rPr>
          <w:spacing w:val="1"/>
        </w:rPr>
        <w:t xml:space="preserve"> </w:t>
      </w:r>
      <w:r>
        <w:t>systems),</w:t>
      </w:r>
      <w:r>
        <w:rPr>
          <w:spacing w:val="1"/>
        </w:rPr>
        <w:t xml:space="preserve"> </w:t>
      </w:r>
      <w:r>
        <w:t>and</w:t>
      </w:r>
      <w:r>
        <w:rPr>
          <w:spacing w:val="1"/>
        </w:rPr>
        <w:t xml:space="preserve"> </w:t>
      </w:r>
      <w:r>
        <w:t>denial-of-service</w:t>
      </w:r>
      <w:r>
        <w:rPr>
          <w:spacing w:val="1"/>
        </w:rPr>
        <w:t xml:space="preserve"> </w:t>
      </w:r>
      <w:r>
        <w:t>attacks</w:t>
      </w:r>
      <w:r>
        <w:rPr>
          <w:spacing w:val="64"/>
        </w:rPr>
        <w:t xml:space="preserve"> </w:t>
      </w:r>
      <w:r>
        <w:t>that</w:t>
      </w:r>
      <w:r>
        <w:rPr>
          <w:spacing w:val="64"/>
        </w:rPr>
        <w:t xml:space="preserve"> </w:t>
      </w:r>
      <w:r>
        <w:t>disable</w:t>
      </w:r>
      <w:r>
        <w:rPr>
          <w:spacing w:val="64"/>
        </w:rPr>
        <w:t xml:space="preserve"> </w:t>
      </w:r>
      <w:r>
        <w:t>a</w:t>
      </w:r>
      <w:r>
        <w:rPr>
          <w:spacing w:val="64"/>
        </w:rPr>
        <w:t xml:space="preserve"> </w:t>
      </w:r>
      <w:r>
        <w:t>critical</w:t>
      </w:r>
      <w:r>
        <w:rPr>
          <w:spacing w:val="64"/>
        </w:rPr>
        <w:t xml:space="preserve"> </w:t>
      </w:r>
      <w:r>
        <w:t>service</w:t>
      </w:r>
      <w:r>
        <w:rPr>
          <w:spacing w:val="64"/>
        </w:rPr>
        <w:t xml:space="preserve"> </w:t>
      </w:r>
      <w:r>
        <w:t>or</w:t>
      </w:r>
      <w:r>
        <w:rPr>
          <w:spacing w:val="64"/>
        </w:rPr>
        <w:t xml:space="preserve"> </w:t>
      </w:r>
      <w:r>
        <w:t>impede</w:t>
      </w:r>
      <w:r>
        <w:rPr>
          <w:spacing w:val="64"/>
        </w:rPr>
        <w:t xml:space="preserve"> </w:t>
      </w:r>
      <w:r>
        <w:t>business</w:t>
      </w:r>
      <w:r>
        <w:rPr>
          <w:spacing w:val="1"/>
        </w:rPr>
        <w:t xml:space="preserve"> </w:t>
      </w:r>
      <w:r>
        <w:t>performance.</w:t>
      </w:r>
    </w:p>
    <w:p w14:paraId="3F25601E" w14:textId="77777777" w:rsidR="00401D39" w:rsidRDefault="00401D39">
      <w:pPr>
        <w:pStyle w:val="BodyText"/>
        <w:spacing w:before="2"/>
      </w:pPr>
    </w:p>
    <w:p w14:paraId="17E524E2" w14:textId="77777777" w:rsidR="00401D39" w:rsidRDefault="0090426E">
      <w:pPr>
        <w:pStyle w:val="BodyText"/>
        <w:spacing w:line="252" w:lineRule="auto"/>
        <w:ind w:left="160" w:right="114" w:hanging="1"/>
        <w:jc w:val="both"/>
      </w:pPr>
      <w:r>
        <w:rPr>
          <w:b/>
        </w:rPr>
        <w:t xml:space="preserve">Medium </w:t>
      </w:r>
      <w:r>
        <w:t>– A medium level event is an event that may cause damage, corruption, or loss of</w:t>
      </w:r>
      <w:r>
        <w:t xml:space="preserve"> replaceable</w:t>
      </w:r>
      <w:r>
        <w:rPr>
          <w:spacing w:val="1"/>
        </w:rPr>
        <w:t xml:space="preserve"> </w:t>
      </w:r>
      <w:r>
        <w:t>information without compromise or may have a moderate impact on the organization's operations or</w:t>
      </w:r>
      <w:r>
        <w:rPr>
          <w:spacing w:val="1"/>
        </w:rPr>
        <w:t xml:space="preserve"> </w:t>
      </w:r>
      <w:r>
        <w:t>reputation.</w:t>
      </w:r>
      <w:r>
        <w:rPr>
          <w:spacing w:val="1"/>
        </w:rPr>
        <w:t xml:space="preserve"> </w:t>
      </w:r>
      <w:r>
        <w:t>Examples</w:t>
      </w:r>
      <w:r>
        <w:rPr>
          <w:spacing w:val="1"/>
        </w:rPr>
        <w:t xml:space="preserve"> </w:t>
      </w:r>
      <w:r>
        <w:t>of</w:t>
      </w:r>
      <w:r>
        <w:rPr>
          <w:spacing w:val="1"/>
        </w:rPr>
        <w:t xml:space="preserve"> </w:t>
      </w:r>
      <w:r>
        <w:t>medium</w:t>
      </w:r>
      <w:r>
        <w:rPr>
          <w:spacing w:val="1"/>
        </w:rPr>
        <w:t xml:space="preserve"> </w:t>
      </w:r>
      <w:r>
        <w:t>level</w:t>
      </w:r>
      <w:r>
        <w:rPr>
          <w:spacing w:val="1"/>
        </w:rPr>
        <w:t xml:space="preserve"> </w:t>
      </w:r>
      <w:r>
        <w:t>events</w:t>
      </w:r>
      <w:r>
        <w:rPr>
          <w:spacing w:val="63"/>
        </w:rPr>
        <w:t xml:space="preserve"> </w:t>
      </w:r>
      <w:r>
        <w:t>include</w:t>
      </w:r>
      <w:r>
        <w:rPr>
          <w:spacing w:val="64"/>
        </w:rPr>
        <w:t xml:space="preserve"> </w:t>
      </w:r>
      <w:r>
        <w:t>misuse</w:t>
      </w:r>
      <w:r>
        <w:rPr>
          <w:spacing w:val="64"/>
        </w:rPr>
        <w:t xml:space="preserve"> </w:t>
      </w:r>
      <w:r>
        <w:t>or</w:t>
      </w:r>
      <w:r>
        <w:rPr>
          <w:spacing w:val="64"/>
        </w:rPr>
        <w:t xml:space="preserve"> </w:t>
      </w:r>
      <w:r>
        <w:t>abuse</w:t>
      </w:r>
      <w:r>
        <w:rPr>
          <w:spacing w:val="64"/>
        </w:rPr>
        <w:t xml:space="preserve"> </w:t>
      </w:r>
      <w:r>
        <w:t>of</w:t>
      </w:r>
      <w:r>
        <w:rPr>
          <w:spacing w:val="64"/>
        </w:rPr>
        <w:t xml:space="preserve"> </w:t>
      </w:r>
      <w:r>
        <w:t>authorized</w:t>
      </w:r>
      <w:r>
        <w:rPr>
          <w:spacing w:val="64"/>
        </w:rPr>
        <w:t xml:space="preserve"> </w:t>
      </w:r>
      <w:r>
        <w:t>access,</w:t>
      </w:r>
      <w:r>
        <w:rPr>
          <w:spacing w:val="1"/>
        </w:rPr>
        <w:t xml:space="preserve"> </w:t>
      </w:r>
      <w:r>
        <w:t>accidental</w:t>
      </w:r>
      <w:r>
        <w:rPr>
          <w:spacing w:val="1"/>
        </w:rPr>
        <w:t xml:space="preserve"> </w:t>
      </w:r>
      <w:r>
        <w:t>intrusion,</w:t>
      </w:r>
      <w:r>
        <w:rPr>
          <w:spacing w:val="1"/>
        </w:rPr>
        <w:t xml:space="preserve"> </w:t>
      </w:r>
      <w:r>
        <w:t>confined</w:t>
      </w:r>
      <w:r>
        <w:rPr>
          <w:spacing w:val="1"/>
        </w:rPr>
        <w:t xml:space="preserve"> </w:t>
      </w:r>
      <w:r>
        <w:t>virus</w:t>
      </w:r>
      <w:r>
        <w:rPr>
          <w:spacing w:val="1"/>
        </w:rPr>
        <w:t xml:space="preserve"> </w:t>
      </w:r>
      <w:r>
        <w:t>infection,</w:t>
      </w:r>
      <w:r>
        <w:rPr>
          <w:spacing w:val="64"/>
        </w:rPr>
        <w:t xml:space="preserve"> </w:t>
      </w:r>
      <w:r>
        <w:t>unusual</w:t>
      </w:r>
      <w:r>
        <w:rPr>
          <w:spacing w:val="64"/>
        </w:rPr>
        <w:t xml:space="preserve"> </w:t>
      </w:r>
      <w:r>
        <w:t>system</w:t>
      </w:r>
      <w:r>
        <w:rPr>
          <w:spacing w:val="64"/>
        </w:rPr>
        <w:t xml:space="preserve"> </w:t>
      </w:r>
      <w:r>
        <w:t>performance</w:t>
      </w:r>
      <w:r>
        <w:rPr>
          <w:spacing w:val="64"/>
        </w:rPr>
        <w:t xml:space="preserve"> </w:t>
      </w:r>
      <w:r>
        <w:t>or</w:t>
      </w:r>
      <w:r>
        <w:rPr>
          <w:spacing w:val="64"/>
        </w:rPr>
        <w:t xml:space="preserve"> </w:t>
      </w:r>
      <w:r>
        <w:t>behavior,</w:t>
      </w:r>
      <w:r>
        <w:rPr>
          <w:spacing w:val="64"/>
        </w:rPr>
        <w:t xml:space="preserve"> </w:t>
      </w:r>
      <w:r>
        <w:t>system</w:t>
      </w:r>
      <w:r>
        <w:rPr>
          <w:spacing w:val="1"/>
        </w:rPr>
        <w:t xml:space="preserve"> </w:t>
      </w:r>
      <w:r>
        <w:t>crashes,</w:t>
      </w:r>
      <w:r>
        <w:rPr>
          <w:spacing w:val="1"/>
        </w:rPr>
        <w:t xml:space="preserve"> </w:t>
      </w:r>
      <w:r>
        <w:t>installation</w:t>
      </w:r>
      <w:r>
        <w:rPr>
          <w:spacing w:val="1"/>
        </w:rPr>
        <w:t xml:space="preserve"> </w:t>
      </w:r>
      <w:r>
        <w:t>of</w:t>
      </w:r>
      <w:r>
        <w:rPr>
          <w:spacing w:val="1"/>
        </w:rPr>
        <w:t xml:space="preserve"> </w:t>
      </w:r>
      <w:r>
        <w:t>unauthorized software, unexplained access privilege changes, or unusual after-</w:t>
      </w:r>
      <w:r>
        <w:rPr>
          <w:spacing w:val="1"/>
        </w:rPr>
        <w:t xml:space="preserve"> </w:t>
      </w:r>
      <w:r>
        <w:t>hour</w:t>
      </w:r>
      <w:r>
        <w:rPr>
          <w:spacing w:val="-2"/>
        </w:rPr>
        <w:t xml:space="preserve"> </w:t>
      </w:r>
      <w:r>
        <w:t>activities.</w:t>
      </w:r>
    </w:p>
    <w:p w14:paraId="4CC4BE9A" w14:textId="77777777" w:rsidR="00401D39" w:rsidRDefault="00401D39">
      <w:pPr>
        <w:pStyle w:val="BodyText"/>
        <w:spacing w:before="2"/>
      </w:pPr>
    </w:p>
    <w:p w14:paraId="32D1053E" w14:textId="77777777" w:rsidR="00401D39" w:rsidRDefault="0090426E">
      <w:pPr>
        <w:pStyle w:val="BodyText"/>
        <w:spacing w:line="252" w:lineRule="auto"/>
        <w:ind w:left="160" w:right="114"/>
        <w:jc w:val="both"/>
      </w:pPr>
      <w:r>
        <w:rPr>
          <w:b/>
        </w:rPr>
        <w:t>Low</w:t>
      </w:r>
      <w:r>
        <w:rPr>
          <w:b/>
          <w:spacing w:val="4"/>
        </w:rPr>
        <w:t xml:space="preserve"> </w:t>
      </w:r>
      <w:r>
        <w:t>-</w:t>
      </w:r>
      <w:r>
        <w:rPr>
          <w:spacing w:val="6"/>
        </w:rPr>
        <w:t xml:space="preserve"> </w:t>
      </w:r>
      <w:r>
        <w:t>A</w:t>
      </w:r>
      <w:r>
        <w:rPr>
          <w:spacing w:val="-5"/>
        </w:rPr>
        <w:t xml:space="preserve"> </w:t>
      </w:r>
      <w:r>
        <w:t>low</w:t>
      </w:r>
      <w:r>
        <w:rPr>
          <w:spacing w:val="-6"/>
        </w:rPr>
        <w:t xml:space="preserve"> </w:t>
      </w:r>
      <w:r>
        <w:t>level</w:t>
      </w:r>
      <w:r>
        <w:rPr>
          <w:spacing w:val="-6"/>
        </w:rPr>
        <w:t xml:space="preserve"> </w:t>
      </w:r>
      <w:r>
        <w:t>event</w:t>
      </w:r>
      <w:r>
        <w:rPr>
          <w:spacing w:val="-5"/>
        </w:rPr>
        <w:t xml:space="preserve"> </w:t>
      </w:r>
      <w:r>
        <w:t>is</w:t>
      </w:r>
      <w:r>
        <w:rPr>
          <w:spacing w:val="-6"/>
        </w:rPr>
        <w:t xml:space="preserve"> </w:t>
      </w:r>
      <w:r>
        <w:t>an</w:t>
      </w:r>
      <w:r>
        <w:rPr>
          <w:spacing w:val="-5"/>
        </w:rPr>
        <w:t xml:space="preserve"> </w:t>
      </w:r>
      <w:r>
        <w:t>event</w:t>
      </w:r>
      <w:r>
        <w:rPr>
          <w:spacing w:val="-6"/>
        </w:rPr>
        <w:t xml:space="preserve"> </w:t>
      </w:r>
      <w:r>
        <w:t>that</w:t>
      </w:r>
      <w:r>
        <w:rPr>
          <w:spacing w:val="-5"/>
        </w:rPr>
        <w:t xml:space="preserve"> </w:t>
      </w:r>
      <w:r>
        <w:t>causes</w:t>
      </w:r>
      <w:r>
        <w:rPr>
          <w:spacing w:val="-6"/>
        </w:rPr>
        <w:t xml:space="preserve"> </w:t>
      </w:r>
      <w:r>
        <w:t>inconvenience,</w:t>
      </w:r>
      <w:r>
        <w:rPr>
          <w:spacing w:val="-5"/>
        </w:rPr>
        <w:t xml:space="preserve"> </w:t>
      </w:r>
      <w:r>
        <w:t>aggravation,</w:t>
      </w:r>
      <w:r>
        <w:rPr>
          <w:spacing w:val="-6"/>
        </w:rPr>
        <w:t xml:space="preserve"> </w:t>
      </w:r>
      <w:r>
        <w:t>and/or</w:t>
      </w:r>
      <w:r>
        <w:rPr>
          <w:spacing w:val="-6"/>
        </w:rPr>
        <w:t xml:space="preserve"> </w:t>
      </w:r>
      <w:r>
        <w:t>minor</w:t>
      </w:r>
      <w:r>
        <w:rPr>
          <w:spacing w:val="-5"/>
        </w:rPr>
        <w:t xml:space="preserve"> </w:t>
      </w:r>
      <w:r>
        <w:t>costs</w:t>
      </w:r>
      <w:r>
        <w:rPr>
          <w:spacing w:val="-6"/>
        </w:rPr>
        <w:t xml:space="preserve"> </w:t>
      </w:r>
      <w:r>
        <w:t>associated</w:t>
      </w:r>
      <w:r>
        <w:rPr>
          <w:spacing w:val="-61"/>
        </w:rPr>
        <w:t xml:space="preserve"> </w:t>
      </w:r>
      <w:r>
        <w:t>with recovery, unintentional actions at the user or administrator level, or unintentional damage or minor</w:t>
      </w:r>
      <w:r>
        <w:rPr>
          <w:spacing w:val="1"/>
        </w:rPr>
        <w:t xml:space="preserve"> </w:t>
      </w:r>
      <w:r>
        <w:t>loss of recoverable information.</w:t>
      </w:r>
      <w:r>
        <w:rPr>
          <w:spacing w:val="1"/>
        </w:rPr>
        <w:t xml:space="preserve"> </w:t>
      </w:r>
      <w:r>
        <w:t>The event will have little, if any, material impact on the organization’s</w:t>
      </w:r>
      <w:r>
        <w:rPr>
          <w:spacing w:val="1"/>
        </w:rPr>
        <w:t xml:space="preserve"> </w:t>
      </w:r>
      <w:r>
        <w:t>operations or</w:t>
      </w:r>
      <w:r>
        <w:t xml:space="preserve"> reputation.</w:t>
      </w:r>
      <w:r>
        <w:rPr>
          <w:spacing w:val="1"/>
        </w:rPr>
        <w:t xml:space="preserve"> </w:t>
      </w:r>
      <w:r>
        <w:t xml:space="preserve">Examples of </w:t>
      </w:r>
      <w:proofErr w:type="gramStart"/>
      <w:r>
        <w:t>low level</w:t>
      </w:r>
      <w:proofErr w:type="gramEnd"/>
      <w:r>
        <w:t xml:space="preserve"> events include sharing of passwords, and policy or</w:t>
      </w:r>
      <w:r>
        <w:rPr>
          <w:spacing w:val="1"/>
        </w:rPr>
        <w:t xml:space="preserve"> </w:t>
      </w:r>
      <w:r>
        <w:t>procedural</w:t>
      </w:r>
      <w:r>
        <w:rPr>
          <w:spacing w:val="-4"/>
        </w:rPr>
        <w:t xml:space="preserve"> </w:t>
      </w:r>
      <w:r>
        <w:t>violations.</w:t>
      </w:r>
    </w:p>
    <w:p w14:paraId="49B03F75" w14:textId="77777777" w:rsidR="00401D39" w:rsidRDefault="00401D39">
      <w:pPr>
        <w:spacing w:line="252" w:lineRule="auto"/>
        <w:jc w:val="both"/>
      </w:pPr>
    </w:p>
    <w:p w14:paraId="0A4F0049" w14:textId="77777777" w:rsidR="007E7603" w:rsidRDefault="007E7603" w:rsidP="007E7603">
      <w:pPr>
        <w:pStyle w:val="Heading2"/>
        <w:spacing w:before="67"/>
      </w:pPr>
      <w:r>
        <w:t>Incident</w:t>
      </w:r>
      <w:r>
        <w:rPr>
          <w:spacing w:val="1"/>
        </w:rPr>
        <w:t xml:space="preserve"> </w:t>
      </w:r>
      <w:r>
        <w:t>Reporting</w:t>
      </w:r>
    </w:p>
    <w:p w14:paraId="13CA93F7" w14:textId="2EBBB4DC" w:rsidR="007E7603" w:rsidRDefault="007E7603" w:rsidP="007E7603">
      <w:pPr>
        <w:pStyle w:val="BodyText"/>
        <w:spacing w:before="232" w:line="249" w:lineRule="auto"/>
        <w:ind w:left="160" w:right="121"/>
        <w:jc w:val="both"/>
        <w:rPr>
          <w:b/>
        </w:rPr>
      </w:pPr>
      <w:r>
        <w:t>All</w:t>
      </w:r>
      <w:r>
        <w:rPr>
          <w:spacing w:val="61"/>
        </w:rPr>
        <w:t xml:space="preserve"> </w:t>
      </w:r>
      <w:r>
        <w:t>(insert</w:t>
      </w:r>
      <w:r>
        <w:rPr>
          <w:spacing w:val="61"/>
        </w:rPr>
        <w:t xml:space="preserve"> </w:t>
      </w:r>
      <w:r>
        <w:t>organization</w:t>
      </w:r>
      <w:r>
        <w:rPr>
          <w:spacing w:val="62"/>
        </w:rPr>
        <w:t xml:space="preserve"> </w:t>
      </w:r>
      <w:r>
        <w:t>name)</w:t>
      </w:r>
      <w:r>
        <w:rPr>
          <w:spacing w:val="61"/>
        </w:rPr>
        <w:t xml:space="preserve"> </w:t>
      </w:r>
      <w:r>
        <w:t>colleagues</w:t>
      </w:r>
      <w:r>
        <w:rPr>
          <w:spacing w:val="62"/>
        </w:rPr>
        <w:t xml:space="preserve"> </w:t>
      </w:r>
      <w:r>
        <w:t>and</w:t>
      </w:r>
      <w:r>
        <w:rPr>
          <w:spacing w:val="61"/>
        </w:rPr>
        <w:t xml:space="preserve"> </w:t>
      </w:r>
      <w:r>
        <w:t>contractors</w:t>
      </w:r>
      <w:r>
        <w:rPr>
          <w:spacing w:val="63"/>
        </w:rPr>
        <w:t xml:space="preserve"> </w:t>
      </w:r>
      <w:r>
        <w:t>are</w:t>
      </w:r>
      <w:r>
        <w:rPr>
          <w:spacing w:val="61"/>
        </w:rPr>
        <w:t xml:space="preserve"> </w:t>
      </w:r>
      <w:r>
        <w:t>responsible</w:t>
      </w:r>
      <w:r>
        <w:rPr>
          <w:spacing w:val="62"/>
        </w:rPr>
        <w:t xml:space="preserve"> </w:t>
      </w:r>
      <w:r>
        <w:t>for</w:t>
      </w:r>
      <w:r>
        <w:rPr>
          <w:spacing w:val="61"/>
        </w:rPr>
        <w:t xml:space="preserve"> </w:t>
      </w:r>
      <w:r>
        <w:t>helping</w:t>
      </w:r>
      <w:r>
        <w:rPr>
          <w:spacing w:val="61"/>
        </w:rPr>
        <w:t xml:space="preserve"> </w:t>
      </w:r>
      <w:r>
        <w:t>to</w:t>
      </w:r>
      <w:r>
        <w:rPr>
          <w:spacing w:val="62"/>
        </w:rPr>
        <w:t xml:space="preserve"> </w:t>
      </w:r>
      <w:r>
        <w:t>ensure</w:t>
      </w:r>
      <w:r>
        <w:rPr>
          <w:spacing w:val="61"/>
        </w:rPr>
        <w:t xml:space="preserve"> </w:t>
      </w:r>
      <w:r>
        <w:t>the</w:t>
      </w:r>
      <w:r>
        <w:rPr>
          <w:spacing w:val="-61"/>
        </w:rPr>
        <w:t xml:space="preserve"> </w:t>
      </w:r>
      <w:r>
        <w:t>security</w:t>
      </w:r>
      <w:r>
        <w:rPr>
          <w:spacing w:val="35"/>
        </w:rPr>
        <w:t xml:space="preserve"> </w:t>
      </w:r>
      <w:r>
        <w:t>of</w:t>
      </w:r>
      <w:r>
        <w:rPr>
          <w:spacing w:val="35"/>
        </w:rPr>
        <w:t xml:space="preserve"> </w:t>
      </w:r>
      <w:r>
        <w:t>the</w:t>
      </w:r>
      <w:r>
        <w:rPr>
          <w:spacing w:val="36"/>
        </w:rPr>
        <w:t xml:space="preserve"> </w:t>
      </w:r>
      <w:r>
        <w:t>information</w:t>
      </w:r>
      <w:r>
        <w:rPr>
          <w:spacing w:val="-13"/>
        </w:rPr>
        <w:t xml:space="preserve"> </w:t>
      </w:r>
      <w:r>
        <w:t>systems</w:t>
      </w:r>
      <w:r>
        <w:rPr>
          <w:spacing w:val="-13"/>
        </w:rPr>
        <w:t xml:space="preserve"> </w:t>
      </w:r>
      <w:r>
        <w:t>that</w:t>
      </w:r>
      <w:r>
        <w:rPr>
          <w:spacing w:val="-13"/>
        </w:rPr>
        <w:t xml:space="preserve"> </w:t>
      </w:r>
      <w:r>
        <w:t>they</w:t>
      </w:r>
      <w:r>
        <w:rPr>
          <w:spacing w:val="-13"/>
        </w:rPr>
        <w:t xml:space="preserve"> </w:t>
      </w:r>
      <w:r>
        <w:t>use</w:t>
      </w:r>
      <w:r>
        <w:rPr>
          <w:spacing w:val="-13"/>
        </w:rPr>
        <w:t xml:space="preserve"> </w:t>
      </w:r>
      <w:r>
        <w:t>and</w:t>
      </w:r>
      <w:r>
        <w:rPr>
          <w:spacing w:val="-12"/>
        </w:rPr>
        <w:t xml:space="preserve"> </w:t>
      </w:r>
      <w:r>
        <w:t>operate.</w:t>
      </w:r>
      <w:r>
        <w:rPr>
          <w:spacing w:val="-13"/>
        </w:rPr>
        <w:t xml:space="preserve"> </w:t>
      </w:r>
      <w:r>
        <w:t>Part</w:t>
      </w:r>
      <w:r>
        <w:rPr>
          <w:spacing w:val="-13"/>
        </w:rPr>
        <w:t xml:space="preserve"> </w:t>
      </w:r>
      <w:r>
        <w:t>of</w:t>
      </w:r>
      <w:r>
        <w:rPr>
          <w:spacing w:val="-13"/>
        </w:rPr>
        <w:t xml:space="preserve"> </w:t>
      </w:r>
      <w:r>
        <w:t>this</w:t>
      </w:r>
      <w:r>
        <w:rPr>
          <w:spacing w:val="-13"/>
        </w:rPr>
        <w:t xml:space="preserve"> </w:t>
      </w:r>
      <w:r>
        <w:t>responsibility</w:t>
      </w:r>
      <w:r>
        <w:rPr>
          <w:spacing w:val="-13"/>
        </w:rPr>
        <w:t xml:space="preserve"> </w:t>
      </w:r>
      <w:r>
        <w:t>is</w:t>
      </w:r>
      <w:r>
        <w:rPr>
          <w:spacing w:val="-12"/>
        </w:rPr>
        <w:t xml:space="preserve"> </w:t>
      </w:r>
      <w:r>
        <w:t>the</w:t>
      </w:r>
      <w:r>
        <w:rPr>
          <w:spacing w:val="-13"/>
        </w:rPr>
        <w:t xml:space="preserve"> </w:t>
      </w:r>
      <w:r>
        <w:t>duty</w:t>
      </w:r>
      <w:r>
        <w:rPr>
          <w:spacing w:val="-13"/>
        </w:rPr>
        <w:t xml:space="preserve"> </w:t>
      </w:r>
      <w:r>
        <w:t>to</w:t>
      </w:r>
      <w:r>
        <w:rPr>
          <w:spacing w:val="-13"/>
        </w:rPr>
        <w:t xml:space="preserve"> </w:t>
      </w:r>
      <w:r>
        <w:t>report</w:t>
      </w:r>
      <w:r>
        <w:rPr>
          <w:spacing w:val="-61"/>
        </w:rPr>
        <w:t xml:space="preserve"> </w:t>
      </w:r>
      <w:r>
        <w:t xml:space="preserve">any confirmed or suspected security problem in a timely manner. </w:t>
      </w:r>
      <w:r>
        <w:rPr>
          <w:b/>
        </w:rPr>
        <w:t>Define how people should report</w:t>
      </w:r>
      <w:r>
        <w:rPr>
          <w:b/>
          <w:spacing w:val="1"/>
        </w:rPr>
        <w:t xml:space="preserve"> </w:t>
      </w:r>
      <w:r>
        <w:rPr>
          <w:b/>
        </w:rPr>
        <w:t>issues and</w:t>
      </w:r>
      <w:r>
        <w:rPr>
          <w:b/>
          <w:spacing w:val="-1"/>
        </w:rPr>
        <w:t xml:space="preserve"> </w:t>
      </w:r>
      <w:r>
        <w:rPr>
          <w:b/>
        </w:rPr>
        <w:t>who they report them to.</w:t>
      </w:r>
      <w:r w:rsidR="0094580C">
        <w:rPr>
          <w:b/>
        </w:rPr>
        <w:t xml:space="preserve"> (Sample wording: S</w:t>
      </w:r>
      <w:r w:rsidR="0094580C" w:rsidRPr="0094580C">
        <w:rPr>
          <w:b/>
        </w:rPr>
        <w:t xml:space="preserve">taff must report actual or suspected data </w:t>
      </w:r>
      <w:r w:rsidR="0094580C">
        <w:rPr>
          <w:b/>
        </w:rPr>
        <w:t>b</w:t>
      </w:r>
      <w:r w:rsidR="0094580C" w:rsidRPr="0094580C">
        <w:rPr>
          <w:b/>
        </w:rPr>
        <w:t xml:space="preserve">reaches to the </w:t>
      </w:r>
      <w:r w:rsidR="0094580C">
        <w:rPr>
          <w:b/>
        </w:rPr>
        <w:t>IRT</w:t>
      </w:r>
      <w:r w:rsidR="0094580C" w:rsidRPr="0094580C">
        <w:rPr>
          <w:b/>
        </w:rPr>
        <w:t xml:space="preserve"> within one hour of discovery. The report should include the following information:</w:t>
      </w:r>
    </w:p>
    <w:p w14:paraId="597CBEB5" w14:textId="77777777" w:rsidR="0094580C" w:rsidRPr="0094580C" w:rsidRDefault="0094580C" w:rsidP="00C137F3">
      <w:pPr>
        <w:pStyle w:val="BodyText"/>
        <w:spacing w:before="232" w:line="249" w:lineRule="auto"/>
        <w:ind w:left="990" w:right="121" w:hanging="270"/>
        <w:jc w:val="both"/>
        <w:rPr>
          <w:b/>
        </w:rPr>
      </w:pPr>
      <w:r w:rsidRPr="0094580C">
        <w:rPr>
          <w:b/>
        </w:rPr>
        <w:lastRenderedPageBreak/>
        <w:t>•</w:t>
      </w:r>
      <w:r w:rsidRPr="0094580C">
        <w:rPr>
          <w:b/>
        </w:rPr>
        <w:tab/>
        <w:t xml:space="preserve">Time of </w:t>
      </w:r>
      <w:proofErr w:type="gramStart"/>
      <w:r w:rsidRPr="0094580C">
        <w:rPr>
          <w:b/>
        </w:rPr>
        <w:t>discovery;</w:t>
      </w:r>
      <w:proofErr w:type="gramEnd"/>
    </w:p>
    <w:p w14:paraId="21AD1420" w14:textId="77777777" w:rsidR="0094580C" w:rsidRPr="0094580C" w:rsidRDefault="0094580C" w:rsidP="00C137F3">
      <w:pPr>
        <w:pStyle w:val="BodyText"/>
        <w:spacing w:before="232" w:line="249" w:lineRule="auto"/>
        <w:ind w:left="990" w:right="121" w:hanging="270"/>
        <w:jc w:val="both"/>
        <w:rPr>
          <w:b/>
        </w:rPr>
      </w:pPr>
      <w:r w:rsidRPr="0094580C">
        <w:rPr>
          <w:b/>
        </w:rPr>
        <w:t>•</w:t>
      </w:r>
      <w:r w:rsidRPr="0094580C">
        <w:rPr>
          <w:b/>
        </w:rPr>
        <w:tab/>
        <w:t xml:space="preserve">Date and time (or best estimate) that Breach </w:t>
      </w:r>
      <w:proofErr w:type="gramStart"/>
      <w:r w:rsidRPr="0094580C">
        <w:rPr>
          <w:b/>
        </w:rPr>
        <w:t>occurred;</w:t>
      </w:r>
      <w:proofErr w:type="gramEnd"/>
    </w:p>
    <w:p w14:paraId="07E9D876" w14:textId="0929C31E" w:rsidR="0094580C" w:rsidRPr="0094580C" w:rsidRDefault="0094580C" w:rsidP="00C137F3">
      <w:pPr>
        <w:pStyle w:val="BodyText"/>
        <w:spacing w:before="232" w:line="249" w:lineRule="auto"/>
        <w:ind w:left="990" w:right="121" w:hanging="270"/>
        <w:jc w:val="both"/>
        <w:rPr>
          <w:b/>
        </w:rPr>
      </w:pPr>
      <w:r w:rsidRPr="0094580C">
        <w:rPr>
          <w:b/>
        </w:rPr>
        <w:t>•</w:t>
      </w:r>
      <w:r w:rsidRPr="0094580C">
        <w:rPr>
          <w:b/>
        </w:rPr>
        <w:tab/>
        <w:t>Nature of Breach</w:t>
      </w:r>
      <w:r w:rsidR="00526AD4">
        <w:rPr>
          <w:b/>
        </w:rPr>
        <w:t xml:space="preserve"> or Suspected Incident</w:t>
      </w:r>
      <w:r w:rsidRPr="0094580C">
        <w:rPr>
          <w:b/>
        </w:rPr>
        <w:t xml:space="preserve"> (e.g., network Hacked, thumb drive or laptop stolen, email Hacked, hardcopy document containing PII taken</w:t>
      </w:r>
      <w:proofErr w:type="gramStart"/>
      <w:r w:rsidRPr="0094580C">
        <w:rPr>
          <w:b/>
        </w:rPr>
        <w:t>);</w:t>
      </w:r>
      <w:proofErr w:type="gramEnd"/>
    </w:p>
    <w:p w14:paraId="3121C943" w14:textId="77777777" w:rsidR="0094580C" w:rsidRPr="0094580C" w:rsidRDefault="0094580C" w:rsidP="00C137F3">
      <w:pPr>
        <w:pStyle w:val="BodyText"/>
        <w:spacing w:before="232" w:line="249" w:lineRule="auto"/>
        <w:ind w:left="990" w:right="121" w:hanging="270"/>
        <w:jc w:val="both"/>
        <w:rPr>
          <w:b/>
        </w:rPr>
      </w:pPr>
      <w:r w:rsidRPr="0094580C">
        <w:rPr>
          <w:b/>
        </w:rPr>
        <w:t>•</w:t>
      </w:r>
      <w:r w:rsidRPr="0094580C">
        <w:rPr>
          <w:b/>
        </w:rPr>
        <w:tab/>
        <w:t>Description of PII or Company- or Business-Identifiable Information Breached; and</w:t>
      </w:r>
    </w:p>
    <w:p w14:paraId="721637DB" w14:textId="7B93A6BA" w:rsidR="0094580C" w:rsidRDefault="0094580C" w:rsidP="00C137F3">
      <w:pPr>
        <w:pStyle w:val="BodyText"/>
        <w:spacing w:before="232" w:line="249" w:lineRule="auto"/>
        <w:ind w:left="990" w:right="121" w:hanging="270"/>
        <w:jc w:val="both"/>
        <w:rPr>
          <w:b/>
        </w:rPr>
      </w:pPr>
      <w:r w:rsidRPr="0094580C">
        <w:rPr>
          <w:b/>
        </w:rPr>
        <w:t>•</w:t>
      </w:r>
      <w:r w:rsidRPr="0094580C">
        <w:rPr>
          <w:b/>
        </w:rPr>
        <w:tab/>
        <w:t>Office responsible for data, if clear.</w:t>
      </w:r>
      <w:r>
        <w:rPr>
          <w:b/>
        </w:rPr>
        <w:t>)</w:t>
      </w:r>
    </w:p>
    <w:p w14:paraId="5D9B1AFC" w14:textId="77777777" w:rsidR="007E7603" w:rsidRDefault="007E7603" w:rsidP="007E7603">
      <w:pPr>
        <w:pStyle w:val="BodyText"/>
        <w:spacing w:before="4"/>
        <w:rPr>
          <w:b/>
          <w:sz w:val="24"/>
        </w:rPr>
      </w:pPr>
    </w:p>
    <w:p w14:paraId="22670E7D" w14:textId="77777777" w:rsidR="007E7603" w:rsidRDefault="007E7603" w:rsidP="007E7603">
      <w:pPr>
        <w:pStyle w:val="Heading2"/>
      </w:pPr>
      <w:r>
        <w:t>Incident</w:t>
      </w:r>
      <w:r>
        <w:rPr>
          <w:spacing w:val="-5"/>
        </w:rPr>
        <w:t xml:space="preserve"> </w:t>
      </w:r>
      <w:r>
        <w:t>Response</w:t>
      </w:r>
      <w:r>
        <w:rPr>
          <w:spacing w:val="-6"/>
        </w:rPr>
        <w:t xml:space="preserve"> </w:t>
      </w:r>
      <w:r>
        <w:t>and</w:t>
      </w:r>
      <w:r>
        <w:rPr>
          <w:spacing w:val="-4"/>
        </w:rPr>
        <w:t xml:space="preserve"> </w:t>
      </w:r>
      <w:r>
        <w:t>Escalation</w:t>
      </w:r>
    </w:p>
    <w:p w14:paraId="66A39C30" w14:textId="77777777" w:rsidR="007E7603" w:rsidRDefault="007E7603" w:rsidP="007E7603">
      <w:pPr>
        <w:pStyle w:val="BodyText"/>
        <w:spacing w:before="2"/>
        <w:rPr>
          <w:b/>
          <w:sz w:val="25"/>
        </w:rPr>
      </w:pPr>
    </w:p>
    <w:p w14:paraId="2DABC1EB" w14:textId="77777777" w:rsidR="007E7603" w:rsidRDefault="007E7603" w:rsidP="007E7603">
      <w:pPr>
        <w:pStyle w:val="BodyText"/>
        <w:spacing w:before="1" w:line="249" w:lineRule="auto"/>
        <w:ind w:left="160" w:right="165"/>
        <w:jc w:val="both"/>
      </w:pPr>
      <w:r>
        <w:t>Detection and identification of a suspected incident represents the first step of the incident response</w:t>
      </w:r>
      <w:r>
        <w:rPr>
          <w:spacing w:val="1"/>
        </w:rPr>
        <w:t xml:space="preserve"> </w:t>
      </w:r>
      <w:r>
        <w:t>process. The</w:t>
      </w:r>
      <w:r>
        <w:rPr>
          <w:spacing w:val="-1"/>
        </w:rPr>
        <w:t xml:space="preserve"> </w:t>
      </w:r>
      <w:r>
        <w:t>response</w:t>
      </w:r>
      <w:r>
        <w:rPr>
          <w:spacing w:val="1"/>
        </w:rPr>
        <w:t xml:space="preserve"> </w:t>
      </w:r>
      <w:r>
        <w:t>process is</w:t>
      </w:r>
      <w:r>
        <w:rPr>
          <w:spacing w:val="-1"/>
        </w:rPr>
        <w:t xml:space="preserve"> </w:t>
      </w:r>
      <w:r>
        <w:t>characterized</w:t>
      </w:r>
      <w:r>
        <w:rPr>
          <w:spacing w:val="-1"/>
        </w:rPr>
        <w:t xml:space="preserve"> </w:t>
      </w:r>
      <w:r>
        <w:t>by</w:t>
      </w:r>
      <w:r>
        <w:rPr>
          <w:spacing w:val="-3"/>
        </w:rPr>
        <w:t xml:space="preserve"> </w:t>
      </w:r>
      <w:r>
        <w:t>four phases:</w:t>
      </w:r>
    </w:p>
    <w:p w14:paraId="3BC70A50" w14:textId="77777777" w:rsidR="007E7603" w:rsidRDefault="007E7603" w:rsidP="007E7603">
      <w:pPr>
        <w:pStyle w:val="ListParagraph"/>
        <w:numPr>
          <w:ilvl w:val="0"/>
          <w:numId w:val="1"/>
        </w:numPr>
        <w:tabs>
          <w:tab w:val="left" w:pos="879"/>
          <w:tab w:val="left" w:pos="880"/>
        </w:tabs>
        <w:spacing w:before="219" w:line="280" w:lineRule="exact"/>
        <w:ind w:hanging="361"/>
        <w:rPr>
          <w:sz w:val="23"/>
        </w:rPr>
      </w:pPr>
      <w:r>
        <w:rPr>
          <w:sz w:val="23"/>
        </w:rPr>
        <w:t>Identification</w:t>
      </w:r>
      <w:r>
        <w:rPr>
          <w:spacing w:val="-2"/>
          <w:sz w:val="23"/>
        </w:rPr>
        <w:t xml:space="preserve"> </w:t>
      </w:r>
      <w:r>
        <w:rPr>
          <w:sz w:val="23"/>
        </w:rPr>
        <w:t>-</w:t>
      </w:r>
      <w:r>
        <w:rPr>
          <w:spacing w:val="-1"/>
          <w:sz w:val="23"/>
        </w:rPr>
        <w:t xml:space="preserve"> </w:t>
      </w:r>
      <w:r>
        <w:rPr>
          <w:sz w:val="23"/>
        </w:rPr>
        <w:t>The</w:t>
      </w:r>
      <w:r>
        <w:rPr>
          <w:spacing w:val="-3"/>
          <w:sz w:val="23"/>
        </w:rPr>
        <w:t xml:space="preserve"> </w:t>
      </w:r>
      <w:r>
        <w:rPr>
          <w:sz w:val="23"/>
        </w:rPr>
        <w:t>incident</w:t>
      </w:r>
      <w:r>
        <w:rPr>
          <w:spacing w:val="-1"/>
          <w:sz w:val="23"/>
        </w:rPr>
        <w:t xml:space="preserve"> </w:t>
      </w:r>
      <w:r>
        <w:rPr>
          <w:sz w:val="23"/>
        </w:rPr>
        <w:t>is</w:t>
      </w:r>
      <w:r>
        <w:rPr>
          <w:spacing w:val="-2"/>
          <w:sz w:val="23"/>
        </w:rPr>
        <w:t xml:space="preserve"> </w:t>
      </w:r>
      <w:r>
        <w:rPr>
          <w:sz w:val="23"/>
        </w:rPr>
        <w:t>recognized,</w:t>
      </w:r>
      <w:r>
        <w:rPr>
          <w:spacing w:val="-1"/>
          <w:sz w:val="23"/>
        </w:rPr>
        <w:t xml:space="preserve"> </w:t>
      </w:r>
      <w:r>
        <w:rPr>
          <w:sz w:val="23"/>
        </w:rPr>
        <w:t>reported,</w:t>
      </w:r>
      <w:r>
        <w:rPr>
          <w:spacing w:val="-1"/>
          <w:sz w:val="23"/>
        </w:rPr>
        <w:t xml:space="preserve"> </w:t>
      </w:r>
      <w:r>
        <w:rPr>
          <w:sz w:val="23"/>
        </w:rPr>
        <w:t>and</w:t>
      </w:r>
      <w:r>
        <w:rPr>
          <w:spacing w:val="-3"/>
          <w:sz w:val="23"/>
        </w:rPr>
        <w:t xml:space="preserve"> </w:t>
      </w:r>
      <w:r>
        <w:rPr>
          <w:sz w:val="23"/>
        </w:rPr>
        <w:t>confirmed.</w:t>
      </w:r>
    </w:p>
    <w:p w14:paraId="5DE37E5F" w14:textId="77777777" w:rsidR="007E7603" w:rsidRDefault="007E7603" w:rsidP="007E7603">
      <w:pPr>
        <w:pStyle w:val="ListParagraph"/>
        <w:numPr>
          <w:ilvl w:val="0"/>
          <w:numId w:val="1"/>
        </w:numPr>
        <w:tabs>
          <w:tab w:val="left" w:pos="879"/>
          <w:tab w:val="left" w:pos="880"/>
        </w:tabs>
        <w:spacing w:line="280" w:lineRule="exact"/>
        <w:ind w:hanging="361"/>
        <w:rPr>
          <w:sz w:val="23"/>
        </w:rPr>
      </w:pPr>
      <w:r>
        <w:rPr>
          <w:sz w:val="23"/>
        </w:rPr>
        <w:t>Assessment</w:t>
      </w:r>
      <w:r>
        <w:rPr>
          <w:spacing w:val="-1"/>
          <w:sz w:val="23"/>
        </w:rPr>
        <w:t xml:space="preserve"> </w:t>
      </w:r>
      <w:r>
        <w:rPr>
          <w:sz w:val="23"/>
        </w:rPr>
        <w:t>-</w:t>
      </w:r>
      <w:r>
        <w:rPr>
          <w:spacing w:val="-4"/>
          <w:sz w:val="23"/>
        </w:rPr>
        <w:t xml:space="preserve"> </w:t>
      </w:r>
      <w:r>
        <w:rPr>
          <w:sz w:val="23"/>
        </w:rPr>
        <w:t>The</w:t>
      </w:r>
      <w:r>
        <w:rPr>
          <w:spacing w:val="-3"/>
          <w:sz w:val="23"/>
        </w:rPr>
        <w:t xml:space="preserve"> </w:t>
      </w:r>
      <w:r>
        <w:rPr>
          <w:sz w:val="23"/>
        </w:rPr>
        <w:t>incident is</w:t>
      </w:r>
      <w:r>
        <w:rPr>
          <w:spacing w:val="-2"/>
          <w:sz w:val="23"/>
        </w:rPr>
        <w:t xml:space="preserve"> </w:t>
      </w:r>
      <w:proofErr w:type="gramStart"/>
      <w:r>
        <w:rPr>
          <w:sz w:val="23"/>
        </w:rPr>
        <w:t>evaluated</w:t>
      </w:r>
      <w:proofErr w:type="gramEnd"/>
      <w:r>
        <w:rPr>
          <w:spacing w:val="-3"/>
          <w:sz w:val="23"/>
        </w:rPr>
        <w:t xml:space="preserve"> </w:t>
      </w:r>
      <w:r>
        <w:rPr>
          <w:sz w:val="23"/>
        </w:rPr>
        <w:t>and</w:t>
      </w:r>
      <w:r>
        <w:rPr>
          <w:spacing w:val="-2"/>
          <w:sz w:val="23"/>
        </w:rPr>
        <w:t xml:space="preserve"> </w:t>
      </w:r>
      <w:r>
        <w:rPr>
          <w:sz w:val="23"/>
        </w:rPr>
        <w:t>an initial</w:t>
      </w:r>
      <w:r>
        <w:rPr>
          <w:spacing w:val="-2"/>
          <w:sz w:val="23"/>
        </w:rPr>
        <w:t xml:space="preserve"> </w:t>
      </w:r>
      <w:r>
        <w:rPr>
          <w:sz w:val="23"/>
        </w:rPr>
        <w:t>severity</w:t>
      </w:r>
      <w:r>
        <w:rPr>
          <w:spacing w:val="-4"/>
          <w:sz w:val="23"/>
        </w:rPr>
        <w:t xml:space="preserve"> </w:t>
      </w:r>
      <w:r>
        <w:rPr>
          <w:sz w:val="23"/>
        </w:rPr>
        <w:t>rating</w:t>
      </w:r>
      <w:r>
        <w:rPr>
          <w:spacing w:val="-2"/>
          <w:sz w:val="23"/>
        </w:rPr>
        <w:t xml:space="preserve"> </w:t>
      </w:r>
      <w:r>
        <w:rPr>
          <w:sz w:val="23"/>
        </w:rPr>
        <w:t>is</w:t>
      </w:r>
      <w:r>
        <w:rPr>
          <w:spacing w:val="-2"/>
          <w:sz w:val="23"/>
        </w:rPr>
        <w:t xml:space="preserve"> </w:t>
      </w:r>
      <w:r>
        <w:rPr>
          <w:sz w:val="23"/>
        </w:rPr>
        <w:t>assigned.</w:t>
      </w:r>
    </w:p>
    <w:p w14:paraId="7B73DE25" w14:textId="77777777" w:rsidR="007E7603" w:rsidRDefault="007E7603" w:rsidP="007E7603">
      <w:pPr>
        <w:pStyle w:val="ListParagraph"/>
        <w:numPr>
          <w:ilvl w:val="0"/>
          <w:numId w:val="1"/>
        </w:numPr>
        <w:tabs>
          <w:tab w:val="left" w:pos="879"/>
          <w:tab w:val="left" w:pos="880"/>
        </w:tabs>
        <w:spacing w:line="281" w:lineRule="exact"/>
        <w:ind w:hanging="361"/>
        <w:rPr>
          <w:sz w:val="23"/>
        </w:rPr>
      </w:pPr>
      <w:r>
        <w:rPr>
          <w:sz w:val="23"/>
        </w:rPr>
        <w:t>Response</w:t>
      </w:r>
      <w:r>
        <w:rPr>
          <w:spacing w:val="-2"/>
          <w:sz w:val="23"/>
        </w:rPr>
        <w:t xml:space="preserve"> </w:t>
      </w:r>
      <w:r>
        <w:rPr>
          <w:sz w:val="23"/>
        </w:rPr>
        <w:t>-</w:t>
      </w:r>
      <w:r>
        <w:rPr>
          <w:spacing w:val="-1"/>
          <w:sz w:val="23"/>
        </w:rPr>
        <w:t xml:space="preserve"> </w:t>
      </w:r>
      <w:r>
        <w:rPr>
          <w:sz w:val="23"/>
        </w:rPr>
        <w:t>An</w:t>
      </w:r>
      <w:r>
        <w:rPr>
          <w:spacing w:val="-2"/>
          <w:sz w:val="23"/>
        </w:rPr>
        <w:t xml:space="preserve"> </w:t>
      </w:r>
      <w:r>
        <w:rPr>
          <w:sz w:val="23"/>
        </w:rPr>
        <w:t>appropriate</w:t>
      </w:r>
      <w:r>
        <w:rPr>
          <w:spacing w:val="-3"/>
          <w:sz w:val="23"/>
        </w:rPr>
        <w:t xml:space="preserve"> </w:t>
      </w:r>
      <w:r>
        <w:rPr>
          <w:sz w:val="23"/>
        </w:rPr>
        <w:t>strategy</w:t>
      </w:r>
      <w:r>
        <w:rPr>
          <w:spacing w:val="-3"/>
          <w:sz w:val="23"/>
        </w:rPr>
        <w:t xml:space="preserve"> </w:t>
      </w:r>
      <w:r>
        <w:rPr>
          <w:sz w:val="23"/>
        </w:rPr>
        <w:t>is</w:t>
      </w:r>
      <w:r>
        <w:rPr>
          <w:spacing w:val="-2"/>
          <w:sz w:val="23"/>
        </w:rPr>
        <w:t xml:space="preserve"> </w:t>
      </w:r>
      <w:r>
        <w:rPr>
          <w:sz w:val="23"/>
        </w:rPr>
        <w:t>executed and</w:t>
      </w:r>
      <w:r>
        <w:rPr>
          <w:spacing w:val="-2"/>
          <w:sz w:val="23"/>
        </w:rPr>
        <w:t xml:space="preserve"> </w:t>
      </w:r>
      <w:r>
        <w:rPr>
          <w:sz w:val="23"/>
        </w:rPr>
        <w:t>revised</w:t>
      </w:r>
      <w:r>
        <w:rPr>
          <w:spacing w:val="-3"/>
          <w:sz w:val="23"/>
        </w:rPr>
        <w:t xml:space="preserve"> </w:t>
      </w:r>
      <w:r>
        <w:rPr>
          <w:sz w:val="23"/>
        </w:rPr>
        <w:t>as</w:t>
      </w:r>
      <w:r>
        <w:rPr>
          <w:spacing w:val="-1"/>
          <w:sz w:val="23"/>
        </w:rPr>
        <w:t xml:space="preserve"> </w:t>
      </w:r>
      <w:r>
        <w:rPr>
          <w:sz w:val="23"/>
        </w:rPr>
        <w:t>needed.</w:t>
      </w:r>
    </w:p>
    <w:p w14:paraId="271E3744" w14:textId="77777777" w:rsidR="007E7603" w:rsidRDefault="007E7603" w:rsidP="007E7603">
      <w:pPr>
        <w:pStyle w:val="ListParagraph"/>
        <w:numPr>
          <w:ilvl w:val="0"/>
          <w:numId w:val="1"/>
        </w:numPr>
        <w:tabs>
          <w:tab w:val="left" w:pos="879"/>
          <w:tab w:val="left" w:pos="880"/>
        </w:tabs>
        <w:spacing w:before="1" w:line="237" w:lineRule="auto"/>
        <w:ind w:right="117"/>
        <w:rPr>
          <w:sz w:val="23"/>
        </w:rPr>
      </w:pPr>
      <w:r>
        <w:rPr>
          <w:sz w:val="23"/>
        </w:rPr>
        <w:t>Follow-up</w:t>
      </w:r>
      <w:r>
        <w:rPr>
          <w:spacing w:val="9"/>
          <w:sz w:val="23"/>
        </w:rPr>
        <w:t xml:space="preserve"> </w:t>
      </w:r>
      <w:r>
        <w:rPr>
          <w:sz w:val="23"/>
        </w:rPr>
        <w:t>-</w:t>
      </w:r>
      <w:r>
        <w:rPr>
          <w:spacing w:val="11"/>
          <w:sz w:val="23"/>
        </w:rPr>
        <w:t xml:space="preserve"> </w:t>
      </w:r>
      <w:r>
        <w:rPr>
          <w:sz w:val="23"/>
        </w:rPr>
        <w:t>Damage</w:t>
      </w:r>
      <w:r>
        <w:rPr>
          <w:spacing w:val="10"/>
          <w:sz w:val="23"/>
        </w:rPr>
        <w:t xml:space="preserve"> </w:t>
      </w:r>
      <w:r>
        <w:rPr>
          <w:sz w:val="23"/>
        </w:rPr>
        <w:t>is</w:t>
      </w:r>
      <w:r>
        <w:rPr>
          <w:spacing w:val="8"/>
          <w:sz w:val="23"/>
        </w:rPr>
        <w:t xml:space="preserve"> </w:t>
      </w:r>
      <w:r>
        <w:rPr>
          <w:sz w:val="23"/>
        </w:rPr>
        <w:t>corrected,</w:t>
      </w:r>
      <w:r>
        <w:rPr>
          <w:spacing w:val="10"/>
          <w:sz w:val="23"/>
        </w:rPr>
        <w:t xml:space="preserve"> </w:t>
      </w:r>
      <w:r>
        <w:rPr>
          <w:sz w:val="23"/>
        </w:rPr>
        <w:t>vulnerabilities</w:t>
      </w:r>
      <w:r>
        <w:rPr>
          <w:spacing w:val="10"/>
          <w:sz w:val="23"/>
        </w:rPr>
        <w:t xml:space="preserve"> </w:t>
      </w:r>
      <w:r>
        <w:rPr>
          <w:sz w:val="23"/>
        </w:rPr>
        <w:t>are</w:t>
      </w:r>
      <w:r>
        <w:rPr>
          <w:spacing w:val="9"/>
          <w:sz w:val="23"/>
        </w:rPr>
        <w:t xml:space="preserve"> </w:t>
      </w:r>
      <w:r>
        <w:rPr>
          <w:sz w:val="23"/>
        </w:rPr>
        <w:t>identified</w:t>
      </w:r>
      <w:r>
        <w:rPr>
          <w:spacing w:val="9"/>
          <w:sz w:val="23"/>
        </w:rPr>
        <w:t xml:space="preserve"> </w:t>
      </w:r>
      <w:r>
        <w:rPr>
          <w:sz w:val="23"/>
        </w:rPr>
        <w:t>and</w:t>
      </w:r>
      <w:r>
        <w:rPr>
          <w:spacing w:val="8"/>
          <w:sz w:val="23"/>
        </w:rPr>
        <w:t xml:space="preserve"> </w:t>
      </w:r>
      <w:r>
        <w:rPr>
          <w:sz w:val="23"/>
        </w:rPr>
        <w:t>remedied,</w:t>
      </w:r>
      <w:r>
        <w:rPr>
          <w:spacing w:val="11"/>
          <w:sz w:val="23"/>
        </w:rPr>
        <w:t xml:space="preserve"> </w:t>
      </w:r>
      <w:r>
        <w:rPr>
          <w:sz w:val="23"/>
        </w:rPr>
        <w:t>summary</w:t>
      </w:r>
      <w:r>
        <w:rPr>
          <w:spacing w:val="8"/>
          <w:sz w:val="23"/>
        </w:rPr>
        <w:t xml:space="preserve"> </w:t>
      </w:r>
      <w:r>
        <w:rPr>
          <w:sz w:val="23"/>
        </w:rPr>
        <w:t>reports</w:t>
      </w:r>
      <w:r>
        <w:rPr>
          <w:spacing w:val="8"/>
          <w:sz w:val="23"/>
        </w:rPr>
        <w:t xml:space="preserve"> </w:t>
      </w:r>
      <w:r>
        <w:rPr>
          <w:sz w:val="23"/>
        </w:rPr>
        <w:t>are</w:t>
      </w:r>
      <w:r>
        <w:rPr>
          <w:spacing w:val="-61"/>
          <w:sz w:val="23"/>
        </w:rPr>
        <w:t xml:space="preserve"> </w:t>
      </w:r>
      <w:r>
        <w:rPr>
          <w:sz w:val="23"/>
        </w:rPr>
        <w:t>prepared.</w:t>
      </w:r>
    </w:p>
    <w:p w14:paraId="142E6653" w14:textId="77777777" w:rsidR="009C15E0" w:rsidRDefault="009C15E0" w:rsidP="009C15E0">
      <w:pPr>
        <w:spacing w:line="252" w:lineRule="auto"/>
        <w:jc w:val="both"/>
      </w:pPr>
    </w:p>
    <w:p w14:paraId="5F4DBF9A" w14:textId="77777777" w:rsidR="009C15E0" w:rsidRDefault="009C15E0" w:rsidP="009C15E0">
      <w:pPr>
        <w:pStyle w:val="BodyText"/>
        <w:spacing w:line="249" w:lineRule="auto"/>
        <w:ind w:left="159" w:right="116"/>
        <w:jc w:val="both"/>
      </w:pPr>
      <w:r>
        <w:t>The decision to escalate the process between phases is made by the IRT team based on the evolving</w:t>
      </w:r>
      <w:r>
        <w:rPr>
          <w:spacing w:val="1"/>
        </w:rPr>
        <w:t xml:space="preserve"> </w:t>
      </w:r>
      <w:r>
        <w:t>circumstances</w:t>
      </w:r>
      <w:r>
        <w:rPr>
          <w:spacing w:val="-2"/>
        </w:rPr>
        <w:t xml:space="preserve"> </w:t>
      </w:r>
      <w:r>
        <w:t>of</w:t>
      </w:r>
      <w:r>
        <w:rPr>
          <w:spacing w:val="-1"/>
        </w:rPr>
        <w:t xml:space="preserve"> </w:t>
      </w:r>
      <w:r>
        <w:t>the</w:t>
      </w:r>
      <w:r>
        <w:rPr>
          <w:spacing w:val="-1"/>
        </w:rPr>
        <w:t xml:space="preserve"> </w:t>
      </w:r>
      <w:r>
        <w:t>incident.</w:t>
      </w:r>
    </w:p>
    <w:p w14:paraId="44BC5FC5" w14:textId="77777777" w:rsidR="009C15E0" w:rsidRDefault="009C15E0" w:rsidP="009C15E0">
      <w:pPr>
        <w:pStyle w:val="BodyText"/>
        <w:spacing w:before="11"/>
      </w:pPr>
    </w:p>
    <w:p w14:paraId="09B2E6D4" w14:textId="77777777" w:rsidR="009C15E0" w:rsidRDefault="009C15E0" w:rsidP="009C15E0">
      <w:pPr>
        <w:pStyle w:val="Heading2"/>
        <w:ind w:left="159"/>
      </w:pPr>
      <w:r>
        <w:t>Internal</w:t>
      </w:r>
      <w:r>
        <w:rPr>
          <w:spacing w:val="-5"/>
        </w:rPr>
        <w:t xml:space="preserve"> </w:t>
      </w:r>
      <w:r>
        <w:t>and</w:t>
      </w:r>
      <w:r>
        <w:rPr>
          <w:spacing w:val="-4"/>
        </w:rPr>
        <w:t xml:space="preserve"> </w:t>
      </w:r>
      <w:r>
        <w:t>External</w:t>
      </w:r>
      <w:r>
        <w:rPr>
          <w:spacing w:val="-6"/>
        </w:rPr>
        <w:t xml:space="preserve"> </w:t>
      </w:r>
      <w:r>
        <w:t>Communication</w:t>
      </w:r>
    </w:p>
    <w:p w14:paraId="2F4E19D3" w14:textId="77777777" w:rsidR="009C15E0" w:rsidRDefault="009C15E0" w:rsidP="009C15E0">
      <w:pPr>
        <w:pStyle w:val="BodyText"/>
        <w:spacing w:before="232" w:line="249" w:lineRule="auto"/>
        <w:ind w:left="159" w:right="118"/>
        <w:jc w:val="both"/>
      </w:pPr>
      <w:r>
        <w:t>To</w:t>
      </w:r>
      <w:r>
        <w:rPr>
          <w:spacing w:val="1"/>
        </w:rPr>
        <w:t xml:space="preserve"> </w:t>
      </w:r>
      <w:r>
        <w:t>ensure</w:t>
      </w:r>
      <w:r>
        <w:rPr>
          <w:spacing w:val="1"/>
        </w:rPr>
        <w:t xml:space="preserve"> </w:t>
      </w:r>
      <w:r>
        <w:t>that</w:t>
      </w:r>
      <w:r>
        <w:rPr>
          <w:spacing w:val="1"/>
        </w:rPr>
        <w:t xml:space="preserve"> </w:t>
      </w:r>
      <w:r>
        <w:t>information</w:t>
      </w:r>
      <w:r>
        <w:rPr>
          <w:spacing w:val="1"/>
        </w:rPr>
        <w:t xml:space="preserve"> </w:t>
      </w:r>
      <w:r>
        <w:t>is</w:t>
      </w:r>
      <w:r>
        <w:rPr>
          <w:spacing w:val="1"/>
        </w:rPr>
        <w:t xml:space="preserve"> </w:t>
      </w:r>
      <w:r>
        <w:t>disseminated</w:t>
      </w:r>
      <w:r>
        <w:rPr>
          <w:spacing w:val="1"/>
        </w:rPr>
        <w:t xml:space="preserve"> </w:t>
      </w:r>
      <w:r>
        <w:t>consistently</w:t>
      </w:r>
      <w:r>
        <w:rPr>
          <w:spacing w:val="1"/>
        </w:rPr>
        <w:t xml:space="preserve"> </w:t>
      </w:r>
      <w:r>
        <w:t>and</w:t>
      </w:r>
      <w:r>
        <w:rPr>
          <w:spacing w:val="1"/>
        </w:rPr>
        <w:t xml:space="preserve"> </w:t>
      </w:r>
      <w:r>
        <w:t>expediently,</w:t>
      </w:r>
      <w:r>
        <w:rPr>
          <w:spacing w:val="1"/>
        </w:rPr>
        <w:t xml:space="preserve"> </w:t>
      </w:r>
      <w:r>
        <w:t>specific</w:t>
      </w:r>
      <w:r>
        <w:rPr>
          <w:spacing w:val="1"/>
        </w:rPr>
        <w:t xml:space="preserve"> </w:t>
      </w:r>
      <w:r>
        <w:t>responsibilities</w:t>
      </w:r>
      <w:r>
        <w:rPr>
          <w:spacing w:val="1"/>
        </w:rPr>
        <w:t xml:space="preserve"> </w:t>
      </w:r>
      <w:r>
        <w:t>for</w:t>
      </w:r>
      <w:r>
        <w:rPr>
          <w:spacing w:val="-61"/>
        </w:rPr>
        <w:t xml:space="preserve"> </w:t>
      </w:r>
      <w:r>
        <w:t>communications</w:t>
      </w:r>
      <w:r>
        <w:rPr>
          <w:spacing w:val="-4"/>
        </w:rPr>
        <w:t xml:space="preserve"> </w:t>
      </w:r>
      <w:r>
        <w:t>inside</w:t>
      </w:r>
      <w:r>
        <w:rPr>
          <w:spacing w:val="-4"/>
        </w:rPr>
        <w:t xml:space="preserve"> </w:t>
      </w:r>
      <w:r>
        <w:t>and</w:t>
      </w:r>
      <w:r>
        <w:rPr>
          <w:spacing w:val="-3"/>
        </w:rPr>
        <w:t xml:space="preserve"> </w:t>
      </w:r>
      <w:r>
        <w:t>outside</w:t>
      </w:r>
      <w:r>
        <w:rPr>
          <w:spacing w:val="-4"/>
        </w:rPr>
        <w:t xml:space="preserve"> </w:t>
      </w:r>
      <w:r>
        <w:t>the</w:t>
      </w:r>
      <w:r>
        <w:rPr>
          <w:spacing w:val="-4"/>
        </w:rPr>
        <w:t xml:space="preserve"> </w:t>
      </w:r>
      <w:r>
        <w:t>organization</w:t>
      </w:r>
      <w:r>
        <w:rPr>
          <w:spacing w:val="-3"/>
        </w:rPr>
        <w:t xml:space="preserve"> </w:t>
      </w:r>
      <w:r>
        <w:t>are</w:t>
      </w:r>
      <w:r>
        <w:rPr>
          <w:spacing w:val="-4"/>
        </w:rPr>
        <w:t xml:space="preserve"> </w:t>
      </w:r>
      <w:r>
        <w:t>outlined</w:t>
      </w:r>
      <w:r>
        <w:rPr>
          <w:spacing w:val="-4"/>
        </w:rPr>
        <w:t xml:space="preserve"> </w:t>
      </w:r>
      <w:r>
        <w:t>below.</w:t>
      </w:r>
      <w:r>
        <w:rPr>
          <w:spacing w:val="-3"/>
        </w:rPr>
        <w:t xml:space="preserve"> </w:t>
      </w:r>
      <w:r>
        <w:t>I</w:t>
      </w:r>
    </w:p>
    <w:p w14:paraId="62418014" w14:textId="77777777" w:rsidR="009C15E0" w:rsidRPr="007E7603" w:rsidRDefault="009C15E0" w:rsidP="009C15E0">
      <w:pPr>
        <w:pStyle w:val="ListParagraph"/>
        <w:numPr>
          <w:ilvl w:val="0"/>
          <w:numId w:val="1"/>
        </w:numPr>
        <w:tabs>
          <w:tab w:val="left" w:pos="879"/>
          <w:tab w:val="left" w:pos="880"/>
        </w:tabs>
        <w:spacing w:before="196"/>
        <w:ind w:left="878" w:right="163" w:hanging="359"/>
        <w:rPr>
          <w:b/>
          <w:bCs/>
          <w:sz w:val="23"/>
        </w:rPr>
      </w:pPr>
      <w:r w:rsidRPr="007E7603">
        <w:rPr>
          <w:b/>
          <w:bCs/>
          <w:sz w:val="23"/>
        </w:rPr>
        <w:t>Decide who is responsible for</w:t>
      </w:r>
      <w:r>
        <w:rPr>
          <w:b/>
          <w:bCs/>
          <w:sz w:val="23"/>
        </w:rPr>
        <w:t xml:space="preserve"> </w:t>
      </w:r>
      <w:r w:rsidRPr="007E7603">
        <w:rPr>
          <w:b/>
          <w:bCs/>
          <w:sz w:val="23"/>
        </w:rPr>
        <w:t>notifying</w:t>
      </w:r>
      <w:r w:rsidRPr="007E7603">
        <w:rPr>
          <w:b/>
          <w:bCs/>
          <w:spacing w:val="64"/>
          <w:sz w:val="23"/>
        </w:rPr>
        <w:t xml:space="preserve"> </w:t>
      </w:r>
      <w:r w:rsidRPr="007E7603">
        <w:rPr>
          <w:b/>
          <w:bCs/>
          <w:sz w:val="23"/>
        </w:rPr>
        <w:t>the</w:t>
      </w:r>
      <w:r w:rsidRPr="007E7603">
        <w:rPr>
          <w:b/>
          <w:bCs/>
          <w:spacing w:val="64"/>
          <w:sz w:val="23"/>
        </w:rPr>
        <w:t xml:space="preserve"> </w:t>
      </w:r>
      <w:r w:rsidRPr="007E7603">
        <w:rPr>
          <w:b/>
          <w:bCs/>
          <w:sz w:val="23"/>
        </w:rPr>
        <w:t>organization</w:t>
      </w:r>
      <w:r w:rsidRPr="007E7603">
        <w:rPr>
          <w:b/>
          <w:bCs/>
          <w:spacing w:val="64"/>
          <w:sz w:val="23"/>
        </w:rPr>
        <w:t xml:space="preserve"> </w:t>
      </w:r>
      <w:r w:rsidRPr="007E7603">
        <w:rPr>
          <w:b/>
          <w:bCs/>
          <w:sz w:val="23"/>
        </w:rPr>
        <w:t>president</w:t>
      </w:r>
      <w:r w:rsidRPr="007E7603">
        <w:rPr>
          <w:b/>
          <w:bCs/>
          <w:spacing w:val="64"/>
          <w:sz w:val="23"/>
        </w:rPr>
        <w:t xml:space="preserve"> </w:t>
      </w:r>
      <w:r w:rsidRPr="007E7603">
        <w:rPr>
          <w:b/>
          <w:bCs/>
          <w:sz w:val="23"/>
        </w:rPr>
        <w:t>and</w:t>
      </w:r>
      <w:r w:rsidRPr="007E7603">
        <w:rPr>
          <w:b/>
          <w:bCs/>
          <w:spacing w:val="64"/>
          <w:sz w:val="23"/>
        </w:rPr>
        <w:t xml:space="preserve"> </w:t>
      </w:r>
      <w:r w:rsidRPr="007E7603">
        <w:rPr>
          <w:b/>
          <w:bCs/>
          <w:sz w:val="23"/>
        </w:rPr>
        <w:t>the</w:t>
      </w:r>
      <w:r w:rsidRPr="007E7603">
        <w:rPr>
          <w:b/>
          <w:bCs/>
          <w:spacing w:val="1"/>
          <w:sz w:val="23"/>
        </w:rPr>
        <w:t xml:space="preserve"> </w:t>
      </w:r>
      <w:r w:rsidRPr="007E7603">
        <w:rPr>
          <w:b/>
          <w:bCs/>
          <w:sz w:val="23"/>
        </w:rPr>
        <w:t>members</w:t>
      </w:r>
      <w:r w:rsidRPr="007E7603">
        <w:rPr>
          <w:b/>
          <w:bCs/>
          <w:spacing w:val="41"/>
          <w:sz w:val="23"/>
        </w:rPr>
        <w:t xml:space="preserve"> </w:t>
      </w:r>
      <w:r w:rsidRPr="007E7603">
        <w:rPr>
          <w:b/>
          <w:bCs/>
          <w:sz w:val="23"/>
        </w:rPr>
        <w:t>of</w:t>
      </w:r>
      <w:r w:rsidRPr="007E7603">
        <w:rPr>
          <w:b/>
          <w:bCs/>
          <w:spacing w:val="44"/>
          <w:sz w:val="23"/>
        </w:rPr>
        <w:t xml:space="preserve"> </w:t>
      </w:r>
      <w:r w:rsidRPr="007E7603">
        <w:rPr>
          <w:b/>
          <w:bCs/>
          <w:sz w:val="23"/>
        </w:rPr>
        <w:t>the</w:t>
      </w:r>
      <w:r w:rsidRPr="007E7603">
        <w:rPr>
          <w:b/>
          <w:bCs/>
          <w:spacing w:val="41"/>
          <w:sz w:val="23"/>
        </w:rPr>
        <w:t xml:space="preserve"> </w:t>
      </w:r>
      <w:r w:rsidRPr="007E7603">
        <w:rPr>
          <w:b/>
          <w:bCs/>
          <w:sz w:val="23"/>
        </w:rPr>
        <w:t>IRT</w:t>
      </w:r>
      <w:r w:rsidRPr="007E7603">
        <w:rPr>
          <w:b/>
          <w:bCs/>
          <w:spacing w:val="42"/>
          <w:sz w:val="23"/>
        </w:rPr>
        <w:t xml:space="preserve"> </w:t>
      </w:r>
      <w:r w:rsidRPr="007E7603">
        <w:rPr>
          <w:b/>
          <w:bCs/>
          <w:sz w:val="23"/>
        </w:rPr>
        <w:t>and</w:t>
      </w:r>
      <w:r w:rsidRPr="007E7603">
        <w:rPr>
          <w:b/>
          <w:bCs/>
          <w:spacing w:val="41"/>
          <w:sz w:val="23"/>
        </w:rPr>
        <w:t xml:space="preserve"> </w:t>
      </w:r>
      <w:r w:rsidRPr="007E7603">
        <w:rPr>
          <w:b/>
          <w:bCs/>
          <w:sz w:val="23"/>
        </w:rPr>
        <w:t>initiating</w:t>
      </w:r>
      <w:r w:rsidRPr="007E7603">
        <w:rPr>
          <w:b/>
          <w:bCs/>
          <w:spacing w:val="40"/>
          <w:sz w:val="23"/>
        </w:rPr>
        <w:t xml:space="preserve"> </w:t>
      </w:r>
      <w:r w:rsidRPr="007E7603">
        <w:rPr>
          <w:b/>
          <w:bCs/>
          <w:sz w:val="23"/>
        </w:rPr>
        <w:t>the</w:t>
      </w:r>
      <w:r w:rsidRPr="007E7603">
        <w:rPr>
          <w:b/>
          <w:bCs/>
          <w:spacing w:val="41"/>
          <w:sz w:val="23"/>
        </w:rPr>
        <w:t xml:space="preserve"> </w:t>
      </w:r>
      <w:r w:rsidRPr="007E7603">
        <w:rPr>
          <w:b/>
          <w:bCs/>
          <w:sz w:val="23"/>
        </w:rPr>
        <w:t>appropriate</w:t>
      </w:r>
      <w:r w:rsidRPr="007E7603">
        <w:rPr>
          <w:b/>
          <w:bCs/>
          <w:spacing w:val="40"/>
          <w:sz w:val="23"/>
        </w:rPr>
        <w:t xml:space="preserve"> </w:t>
      </w:r>
      <w:r w:rsidRPr="007E7603">
        <w:rPr>
          <w:b/>
          <w:bCs/>
          <w:sz w:val="23"/>
        </w:rPr>
        <w:t>incident</w:t>
      </w:r>
      <w:r w:rsidRPr="007E7603">
        <w:rPr>
          <w:b/>
          <w:bCs/>
          <w:spacing w:val="42"/>
          <w:sz w:val="23"/>
        </w:rPr>
        <w:t xml:space="preserve"> </w:t>
      </w:r>
      <w:r w:rsidRPr="007E7603">
        <w:rPr>
          <w:b/>
          <w:bCs/>
          <w:sz w:val="23"/>
        </w:rPr>
        <w:t>management</w:t>
      </w:r>
      <w:r w:rsidRPr="007E7603">
        <w:rPr>
          <w:b/>
          <w:bCs/>
          <w:spacing w:val="43"/>
          <w:sz w:val="23"/>
        </w:rPr>
        <w:t xml:space="preserve"> </w:t>
      </w:r>
      <w:r w:rsidRPr="007E7603">
        <w:rPr>
          <w:b/>
          <w:bCs/>
          <w:sz w:val="23"/>
        </w:rPr>
        <w:t>action</w:t>
      </w:r>
      <w:r w:rsidRPr="007E7603">
        <w:rPr>
          <w:b/>
          <w:bCs/>
          <w:spacing w:val="40"/>
          <w:sz w:val="23"/>
        </w:rPr>
        <w:t xml:space="preserve"> </w:t>
      </w:r>
      <w:r w:rsidRPr="007E7603">
        <w:rPr>
          <w:b/>
          <w:bCs/>
          <w:sz w:val="23"/>
        </w:rPr>
        <w:t>including</w:t>
      </w:r>
      <w:r w:rsidRPr="007E7603">
        <w:rPr>
          <w:b/>
          <w:bCs/>
          <w:spacing w:val="44"/>
          <w:sz w:val="23"/>
        </w:rPr>
        <w:t xml:space="preserve"> </w:t>
      </w:r>
      <w:r w:rsidRPr="007E7603">
        <w:rPr>
          <w:b/>
          <w:bCs/>
          <w:sz w:val="23"/>
        </w:rPr>
        <w:t>steps</w:t>
      </w:r>
      <w:r w:rsidRPr="007E7603">
        <w:rPr>
          <w:b/>
          <w:bCs/>
          <w:spacing w:val="-61"/>
          <w:sz w:val="23"/>
        </w:rPr>
        <w:t xml:space="preserve"> </w:t>
      </w:r>
      <w:r w:rsidRPr="007E7603">
        <w:rPr>
          <w:b/>
          <w:bCs/>
          <w:sz w:val="23"/>
        </w:rPr>
        <w:t>outlined</w:t>
      </w:r>
      <w:r w:rsidRPr="007E7603">
        <w:rPr>
          <w:b/>
          <w:bCs/>
          <w:spacing w:val="-2"/>
          <w:sz w:val="23"/>
        </w:rPr>
        <w:t xml:space="preserve"> </w:t>
      </w:r>
      <w:r w:rsidRPr="007E7603">
        <w:rPr>
          <w:b/>
          <w:bCs/>
          <w:sz w:val="23"/>
        </w:rPr>
        <w:t>in</w:t>
      </w:r>
      <w:r w:rsidRPr="007E7603">
        <w:rPr>
          <w:b/>
          <w:bCs/>
          <w:spacing w:val="-1"/>
          <w:sz w:val="23"/>
        </w:rPr>
        <w:t xml:space="preserve"> </w:t>
      </w:r>
      <w:r w:rsidRPr="007E7603">
        <w:rPr>
          <w:b/>
          <w:bCs/>
          <w:sz w:val="23"/>
        </w:rPr>
        <w:t>the</w:t>
      </w:r>
      <w:r w:rsidRPr="007E7603">
        <w:rPr>
          <w:b/>
          <w:bCs/>
          <w:spacing w:val="-1"/>
          <w:sz w:val="23"/>
        </w:rPr>
        <w:t xml:space="preserve"> </w:t>
      </w:r>
      <w:r w:rsidRPr="007E7603">
        <w:rPr>
          <w:b/>
          <w:bCs/>
          <w:sz w:val="23"/>
        </w:rPr>
        <w:t>Incident</w:t>
      </w:r>
      <w:r w:rsidRPr="007E7603">
        <w:rPr>
          <w:b/>
          <w:bCs/>
          <w:spacing w:val="3"/>
          <w:sz w:val="23"/>
        </w:rPr>
        <w:t xml:space="preserve"> </w:t>
      </w:r>
      <w:r w:rsidRPr="007E7603">
        <w:rPr>
          <w:b/>
          <w:bCs/>
          <w:sz w:val="23"/>
        </w:rPr>
        <w:t>Response</w:t>
      </w:r>
      <w:r w:rsidRPr="007E7603">
        <w:rPr>
          <w:b/>
          <w:bCs/>
          <w:spacing w:val="-1"/>
          <w:sz w:val="23"/>
        </w:rPr>
        <w:t xml:space="preserve"> </w:t>
      </w:r>
      <w:r w:rsidRPr="007E7603">
        <w:rPr>
          <w:b/>
          <w:bCs/>
          <w:sz w:val="23"/>
        </w:rPr>
        <w:t>Procedures.</w:t>
      </w:r>
    </w:p>
    <w:p w14:paraId="05DB6399" w14:textId="77777777" w:rsidR="009C15E0" w:rsidRPr="007E7603" w:rsidRDefault="009C15E0" w:rsidP="009C15E0">
      <w:pPr>
        <w:pStyle w:val="ListParagraph"/>
        <w:numPr>
          <w:ilvl w:val="0"/>
          <w:numId w:val="1"/>
        </w:numPr>
        <w:tabs>
          <w:tab w:val="left" w:pos="879"/>
          <w:tab w:val="left" w:pos="880"/>
        </w:tabs>
        <w:ind w:left="878" w:right="778" w:hanging="359"/>
        <w:rPr>
          <w:b/>
          <w:bCs/>
          <w:sz w:val="23"/>
        </w:rPr>
      </w:pPr>
      <w:r w:rsidRPr="007E7603">
        <w:rPr>
          <w:b/>
          <w:bCs/>
          <w:sz w:val="23"/>
        </w:rPr>
        <w:t>Decide who is responsible for reporting</w:t>
      </w:r>
      <w:r w:rsidRPr="007E7603">
        <w:rPr>
          <w:b/>
          <w:bCs/>
          <w:spacing w:val="5"/>
          <w:sz w:val="23"/>
        </w:rPr>
        <w:t xml:space="preserve"> </w:t>
      </w:r>
      <w:r w:rsidRPr="007E7603">
        <w:rPr>
          <w:b/>
          <w:bCs/>
          <w:sz w:val="23"/>
        </w:rPr>
        <w:t>the</w:t>
      </w:r>
      <w:r w:rsidRPr="007E7603">
        <w:rPr>
          <w:b/>
          <w:bCs/>
          <w:spacing w:val="5"/>
          <w:sz w:val="23"/>
        </w:rPr>
        <w:t xml:space="preserve"> </w:t>
      </w:r>
      <w:r w:rsidRPr="007E7603">
        <w:rPr>
          <w:b/>
          <w:bCs/>
          <w:sz w:val="23"/>
        </w:rPr>
        <w:t>incident</w:t>
      </w:r>
      <w:r w:rsidRPr="007E7603">
        <w:rPr>
          <w:b/>
          <w:bCs/>
          <w:spacing w:val="8"/>
          <w:sz w:val="23"/>
        </w:rPr>
        <w:t xml:space="preserve"> </w:t>
      </w:r>
      <w:r w:rsidRPr="007E7603">
        <w:rPr>
          <w:b/>
          <w:bCs/>
          <w:sz w:val="23"/>
        </w:rPr>
        <w:t>to</w:t>
      </w:r>
      <w:r w:rsidRPr="007E7603">
        <w:rPr>
          <w:b/>
          <w:bCs/>
          <w:spacing w:val="5"/>
          <w:sz w:val="23"/>
        </w:rPr>
        <w:t xml:space="preserve"> </w:t>
      </w:r>
      <w:r w:rsidRPr="007E7603">
        <w:rPr>
          <w:b/>
          <w:bCs/>
          <w:sz w:val="23"/>
        </w:rPr>
        <w:t>appropriate</w:t>
      </w:r>
      <w:r w:rsidRPr="007E7603">
        <w:rPr>
          <w:b/>
          <w:bCs/>
          <w:spacing w:val="7"/>
          <w:sz w:val="23"/>
        </w:rPr>
        <w:t xml:space="preserve"> </w:t>
      </w:r>
      <w:r w:rsidRPr="007E7603">
        <w:rPr>
          <w:b/>
          <w:bCs/>
          <w:sz w:val="23"/>
        </w:rPr>
        <w:t>local,</w:t>
      </w:r>
      <w:r w:rsidRPr="007E7603">
        <w:rPr>
          <w:b/>
          <w:bCs/>
          <w:spacing w:val="8"/>
          <w:sz w:val="23"/>
        </w:rPr>
        <w:t xml:space="preserve"> </w:t>
      </w:r>
      <w:r w:rsidRPr="007E7603">
        <w:rPr>
          <w:b/>
          <w:bCs/>
          <w:sz w:val="23"/>
        </w:rPr>
        <w:t>state,</w:t>
      </w:r>
      <w:r w:rsidRPr="007E7603">
        <w:rPr>
          <w:b/>
          <w:bCs/>
          <w:spacing w:val="-2"/>
          <w:sz w:val="23"/>
        </w:rPr>
        <w:t xml:space="preserve"> </w:t>
      </w:r>
      <w:r w:rsidRPr="007E7603">
        <w:rPr>
          <w:b/>
          <w:bCs/>
          <w:sz w:val="23"/>
        </w:rPr>
        <w:t>or</w:t>
      </w:r>
      <w:r w:rsidRPr="007E7603">
        <w:rPr>
          <w:b/>
          <w:bCs/>
          <w:spacing w:val="-61"/>
          <w:sz w:val="23"/>
        </w:rPr>
        <w:t xml:space="preserve"> </w:t>
      </w:r>
      <w:r w:rsidRPr="007E7603">
        <w:rPr>
          <w:b/>
          <w:bCs/>
          <w:sz w:val="23"/>
        </w:rPr>
        <w:t>federal</w:t>
      </w:r>
      <w:r w:rsidRPr="007E7603">
        <w:rPr>
          <w:b/>
          <w:bCs/>
          <w:spacing w:val="-1"/>
          <w:sz w:val="23"/>
        </w:rPr>
        <w:t xml:space="preserve"> </w:t>
      </w:r>
      <w:r w:rsidRPr="007E7603">
        <w:rPr>
          <w:b/>
          <w:bCs/>
          <w:sz w:val="23"/>
        </w:rPr>
        <w:t>law</w:t>
      </w:r>
      <w:r w:rsidRPr="007E7603">
        <w:rPr>
          <w:b/>
          <w:bCs/>
          <w:spacing w:val="-6"/>
          <w:sz w:val="23"/>
        </w:rPr>
        <w:t xml:space="preserve"> </w:t>
      </w:r>
      <w:r w:rsidRPr="007E7603">
        <w:rPr>
          <w:b/>
          <w:bCs/>
          <w:sz w:val="23"/>
        </w:rPr>
        <w:t>officials as</w:t>
      </w:r>
      <w:r w:rsidRPr="007E7603">
        <w:rPr>
          <w:b/>
          <w:bCs/>
          <w:spacing w:val="-1"/>
          <w:sz w:val="23"/>
        </w:rPr>
        <w:t xml:space="preserve"> </w:t>
      </w:r>
      <w:r w:rsidRPr="007E7603">
        <w:rPr>
          <w:b/>
          <w:bCs/>
          <w:sz w:val="23"/>
        </w:rPr>
        <w:t>required</w:t>
      </w:r>
      <w:r w:rsidRPr="007E7603">
        <w:rPr>
          <w:b/>
          <w:bCs/>
          <w:spacing w:val="-1"/>
          <w:sz w:val="23"/>
        </w:rPr>
        <w:t xml:space="preserve"> </w:t>
      </w:r>
      <w:r w:rsidRPr="007E7603">
        <w:rPr>
          <w:b/>
          <w:bCs/>
          <w:sz w:val="23"/>
        </w:rPr>
        <w:t>by</w:t>
      </w:r>
      <w:r w:rsidRPr="007E7603">
        <w:rPr>
          <w:b/>
          <w:bCs/>
          <w:spacing w:val="-3"/>
          <w:sz w:val="23"/>
        </w:rPr>
        <w:t xml:space="preserve"> </w:t>
      </w:r>
      <w:r w:rsidRPr="007E7603">
        <w:rPr>
          <w:b/>
          <w:bCs/>
          <w:sz w:val="23"/>
        </w:rPr>
        <w:t>applicable</w:t>
      </w:r>
      <w:r w:rsidRPr="007E7603">
        <w:rPr>
          <w:b/>
          <w:bCs/>
          <w:spacing w:val="-1"/>
          <w:sz w:val="23"/>
        </w:rPr>
        <w:t xml:space="preserve"> </w:t>
      </w:r>
      <w:r w:rsidRPr="007E7603">
        <w:rPr>
          <w:b/>
          <w:bCs/>
          <w:sz w:val="23"/>
        </w:rPr>
        <w:t>regulations.</w:t>
      </w:r>
    </w:p>
    <w:p w14:paraId="4C88A060" w14:textId="77777777" w:rsidR="009C15E0" w:rsidRPr="007E7603" w:rsidRDefault="009C15E0" w:rsidP="009C15E0">
      <w:pPr>
        <w:pStyle w:val="ListParagraph"/>
        <w:numPr>
          <w:ilvl w:val="0"/>
          <w:numId w:val="1"/>
        </w:numPr>
        <w:tabs>
          <w:tab w:val="left" w:pos="879"/>
          <w:tab w:val="left" w:pos="880"/>
        </w:tabs>
        <w:spacing w:line="280" w:lineRule="exact"/>
        <w:rPr>
          <w:b/>
          <w:bCs/>
          <w:sz w:val="23"/>
        </w:rPr>
      </w:pPr>
      <w:r w:rsidRPr="007E7603">
        <w:rPr>
          <w:b/>
          <w:bCs/>
          <w:sz w:val="23"/>
        </w:rPr>
        <w:t>Decide who is responsible for coordinating</w:t>
      </w:r>
      <w:r w:rsidRPr="007E7603">
        <w:rPr>
          <w:b/>
          <w:bCs/>
          <w:spacing w:val="8"/>
          <w:sz w:val="23"/>
        </w:rPr>
        <w:t xml:space="preserve"> </w:t>
      </w:r>
      <w:r w:rsidRPr="007E7603">
        <w:rPr>
          <w:b/>
          <w:bCs/>
          <w:sz w:val="23"/>
        </w:rPr>
        <w:t>communications</w:t>
      </w:r>
      <w:r w:rsidRPr="007E7603">
        <w:rPr>
          <w:b/>
          <w:bCs/>
          <w:spacing w:val="5"/>
          <w:sz w:val="23"/>
        </w:rPr>
        <w:t xml:space="preserve"> </w:t>
      </w:r>
      <w:r w:rsidRPr="007E7603">
        <w:rPr>
          <w:b/>
          <w:bCs/>
          <w:sz w:val="23"/>
        </w:rPr>
        <w:t>or</w:t>
      </w:r>
      <w:r w:rsidRPr="007E7603">
        <w:rPr>
          <w:b/>
          <w:bCs/>
          <w:spacing w:val="5"/>
          <w:sz w:val="23"/>
        </w:rPr>
        <w:t xml:space="preserve"> </w:t>
      </w:r>
      <w:r w:rsidRPr="007E7603">
        <w:rPr>
          <w:b/>
          <w:bCs/>
          <w:sz w:val="23"/>
        </w:rPr>
        <w:t>directing</w:t>
      </w:r>
      <w:r w:rsidRPr="007E7603">
        <w:rPr>
          <w:b/>
          <w:bCs/>
          <w:spacing w:val="6"/>
          <w:sz w:val="23"/>
        </w:rPr>
        <w:t xml:space="preserve"> </w:t>
      </w:r>
      <w:r w:rsidRPr="007E7603">
        <w:rPr>
          <w:b/>
          <w:bCs/>
          <w:sz w:val="23"/>
        </w:rPr>
        <w:t>communication</w:t>
      </w:r>
    </w:p>
    <w:p w14:paraId="307D5AC4" w14:textId="77777777" w:rsidR="009C15E0" w:rsidRDefault="009C15E0" w:rsidP="009C15E0">
      <w:pPr>
        <w:pStyle w:val="BodyText"/>
        <w:spacing w:line="264" w:lineRule="exact"/>
        <w:ind w:left="878"/>
        <w:rPr>
          <w:b/>
          <w:bCs/>
        </w:rPr>
      </w:pPr>
      <w:r w:rsidRPr="007E7603">
        <w:rPr>
          <w:b/>
          <w:bCs/>
        </w:rPr>
        <w:t>with</w:t>
      </w:r>
      <w:r w:rsidRPr="007E7603">
        <w:rPr>
          <w:b/>
          <w:bCs/>
          <w:spacing w:val="2"/>
        </w:rPr>
        <w:t xml:space="preserve"> </w:t>
      </w:r>
      <w:r w:rsidRPr="007E7603">
        <w:rPr>
          <w:b/>
          <w:bCs/>
        </w:rPr>
        <w:t>outside</w:t>
      </w:r>
      <w:r w:rsidRPr="007E7603">
        <w:rPr>
          <w:b/>
          <w:bCs/>
          <w:spacing w:val="3"/>
        </w:rPr>
        <w:t xml:space="preserve"> </w:t>
      </w:r>
      <w:r w:rsidRPr="007E7603">
        <w:rPr>
          <w:b/>
          <w:bCs/>
        </w:rPr>
        <w:t>organizations</w:t>
      </w:r>
      <w:r w:rsidRPr="007E7603">
        <w:rPr>
          <w:b/>
          <w:bCs/>
          <w:spacing w:val="-6"/>
        </w:rPr>
        <w:t xml:space="preserve"> </w:t>
      </w:r>
      <w:r w:rsidRPr="007E7603">
        <w:rPr>
          <w:b/>
          <w:bCs/>
        </w:rPr>
        <w:t>(e.g.,</w:t>
      </w:r>
      <w:r w:rsidRPr="007E7603">
        <w:rPr>
          <w:b/>
          <w:bCs/>
          <w:spacing w:val="-4"/>
        </w:rPr>
        <w:t xml:space="preserve"> </w:t>
      </w:r>
      <w:r w:rsidRPr="007E7603">
        <w:rPr>
          <w:b/>
          <w:bCs/>
        </w:rPr>
        <w:t>insurance</w:t>
      </w:r>
      <w:r w:rsidRPr="007E7603">
        <w:rPr>
          <w:b/>
          <w:bCs/>
          <w:spacing w:val="-7"/>
        </w:rPr>
        <w:t xml:space="preserve"> </w:t>
      </w:r>
      <w:r w:rsidRPr="007E7603">
        <w:rPr>
          <w:b/>
          <w:bCs/>
        </w:rPr>
        <w:t>companies,</w:t>
      </w:r>
      <w:r w:rsidRPr="007E7603">
        <w:rPr>
          <w:b/>
          <w:bCs/>
          <w:spacing w:val="-4"/>
        </w:rPr>
        <w:t xml:space="preserve"> </w:t>
      </w:r>
      <w:r w:rsidRPr="007E7603">
        <w:rPr>
          <w:b/>
          <w:bCs/>
        </w:rPr>
        <w:t>law</w:t>
      </w:r>
      <w:r w:rsidRPr="007E7603">
        <w:rPr>
          <w:b/>
          <w:bCs/>
          <w:spacing w:val="-9"/>
        </w:rPr>
        <w:t xml:space="preserve"> </w:t>
      </w:r>
      <w:r w:rsidRPr="007E7603">
        <w:rPr>
          <w:b/>
          <w:bCs/>
        </w:rPr>
        <w:t>enforcement,</w:t>
      </w:r>
      <w:r w:rsidRPr="007E7603">
        <w:rPr>
          <w:b/>
          <w:bCs/>
          <w:spacing w:val="-6"/>
        </w:rPr>
        <w:t xml:space="preserve"> </w:t>
      </w:r>
      <w:r w:rsidRPr="007E7603">
        <w:rPr>
          <w:b/>
          <w:bCs/>
        </w:rPr>
        <w:t>vendors).</w:t>
      </w:r>
    </w:p>
    <w:p w14:paraId="540FED84" w14:textId="77777777" w:rsidR="009C15E0" w:rsidRPr="007E7603" w:rsidRDefault="009C15E0" w:rsidP="009C15E0">
      <w:pPr>
        <w:pStyle w:val="BodyText"/>
        <w:numPr>
          <w:ilvl w:val="0"/>
          <w:numId w:val="3"/>
        </w:numPr>
        <w:spacing w:line="264" w:lineRule="exact"/>
        <w:rPr>
          <w:b/>
          <w:bCs/>
        </w:rPr>
      </w:pPr>
      <w:r>
        <w:rPr>
          <w:b/>
          <w:bCs/>
        </w:rPr>
        <w:t>Consider listing every organization that should be contacted.</w:t>
      </w:r>
    </w:p>
    <w:p w14:paraId="0217B267" w14:textId="77777777" w:rsidR="009C15E0" w:rsidRPr="007E7603" w:rsidRDefault="009C15E0" w:rsidP="009C15E0">
      <w:pPr>
        <w:pStyle w:val="ListParagraph"/>
        <w:numPr>
          <w:ilvl w:val="0"/>
          <w:numId w:val="1"/>
        </w:numPr>
        <w:tabs>
          <w:tab w:val="left" w:pos="879"/>
          <w:tab w:val="left" w:pos="880"/>
        </w:tabs>
        <w:spacing w:line="279" w:lineRule="exact"/>
        <w:rPr>
          <w:b/>
          <w:bCs/>
          <w:sz w:val="23"/>
        </w:rPr>
      </w:pPr>
      <w:r w:rsidRPr="007E7603">
        <w:rPr>
          <w:b/>
          <w:bCs/>
          <w:spacing w:val="-1"/>
          <w:sz w:val="23"/>
        </w:rPr>
        <w:t>Decide who is responsible for coordinating</w:t>
      </w:r>
      <w:r w:rsidRPr="007E7603">
        <w:rPr>
          <w:b/>
          <w:bCs/>
          <w:spacing w:val="-17"/>
          <w:sz w:val="23"/>
        </w:rPr>
        <w:t xml:space="preserve"> </w:t>
      </w:r>
      <w:r w:rsidRPr="007E7603">
        <w:rPr>
          <w:b/>
          <w:bCs/>
          <w:spacing w:val="-1"/>
          <w:sz w:val="23"/>
        </w:rPr>
        <w:t>communications</w:t>
      </w:r>
      <w:r w:rsidRPr="007E7603">
        <w:rPr>
          <w:b/>
          <w:bCs/>
          <w:spacing w:val="-16"/>
          <w:sz w:val="23"/>
        </w:rPr>
        <w:t xml:space="preserve"> </w:t>
      </w:r>
      <w:r w:rsidRPr="007E7603">
        <w:rPr>
          <w:b/>
          <w:bCs/>
          <w:sz w:val="23"/>
        </w:rPr>
        <w:t>within</w:t>
      </w:r>
      <w:r w:rsidRPr="007E7603">
        <w:rPr>
          <w:b/>
          <w:bCs/>
          <w:spacing w:val="-17"/>
          <w:sz w:val="23"/>
        </w:rPr>
        <w:t xml:space="preserve"> </w:t>
      </w:r>
      <w:r w:rsidRPr="007E7603">
        <w:rPr>
          <w:b/>
          <w:bCs/>
          <w:sz w:val="23"/>
        </w:rPr>
        <w:t>the</w:t>
      </w:r>
      <w:r w:rsidRPr="007E7603">
        <w:rPr>
          <w:b/>
          <w:bCs/>
          <w:spacing w:val="-17"/>
          <w:sz w:val="23"/>
        </w:rPr>
        <w:t xml:space="preserve"> </w:t>
      </w:r>
      <w:r w:rsidRPr="007E7603">
        <w:rPr>
          <w:b/>
          <w:bCs/>
          <w:sz w:val="23"/>
        </w:rPr>
        <w:t>organization.</w:t>
      </w:r>
    </w:p>
    <w:p w14:paraId="6223DDE7" w14:textId="77777777" w:rsidR="009C15E0" w:rsidRDefault="009C15E0" w:rsidP="009C15E0">
      <w:pPr>
        <w:pStyle w:val="Heading2"/>
        <w:numPr>
          <w:ilvl w:val="0"/>
          <w:numId w:val="1"/>
        </w:numPr>
        <w:tabs>
          <w:tab w:val="left" w:pos="879"/>
          <w:tab w:val="left" w:pos="880"/>
        </w:tabs>
        <w:spacing w:line="280" w:lineRule="exact"/>
      </w:pPr>
      <w:bookmarkStart w:id="0" w:name="_Hlk92804077"/>
      <w:r>
        <w:t>Decide</w:t>
      </w:r>
      <w:r>
        <w:rPr>
          <w:spacing w:val="10"/>
        </w:rPr>
        <w:t xml:space="preserve"> </w:t>
      </w:r>
      <w:r>
        <w:t>who</w:t>
      </w:r>
      <w:r>
        <w:rPr>
          <w:spacing w:val="11"/>
        </w:rPr>
        <w:t xml:space="preserve"> </w:t>
      </w:r>
      <w:r>
        <w:t>is</w:t>
      </w:r>
      <w:r>
        <w:rPr>
          <w:spacing w:val="10"/>
        </w:rPr>
        <w:t xml:space="preserve"> </w:t>
      </w:r>
      <w:r>
        <w:t>responsible</w:t>
      </w:r>
      <w:r>
        <w:rPr>
          <w:spacing w:val="11"/>
        </w:rPr>
        <w:t xml:space="preserve"> </w:t>
      </w:r>
      <w:r>
        <w:t>for</w:t>
      </w:r>
      <w:r>
        <w:rPr>
          <w:spacing w:val="12"/>
        </w:rPr>
        <w:t xml:space="preserve"> </w:t>
      </w:r>
      <w:bookmarkEnd w:id="0"/>
      <w:r>
        <w:t>communication</w:t>
      </w:r>
      <w:r>
        <w:rPr>
          <w:spacing w:val="12"/>
        </w:rPr>
        <w:t xml:space="preserve"> </w:t>
      </w:r>
      <w:r>
        <w:t>with</w:t>
      </w:r>
      <w:r>
        <w:rPr>
          <w:spacing w:val="13"/>
        </w:rPr>
        <w:t xml:space="preserve"> </w:t>
      </w:r>
      <w:r>
        <w:t>the</w:t>
      </w:r>
      <w:r>
        <w:rPr>
          <w:spacing w:val="10"/>
        </w:rPr>
        <w:t xml:space="preserve"> </w:t>
      </w:r>
      <w:r>
        <w:t>media</w:t>
      </w:r>
      <w:r>
        <w:rPr>
          <w:spacing w:val="-3"/>
        </w:rPr>
        <w:t xml:space="preserve"> </w:t>
      </w:r>
      <w:r>
        <w:t>and</w:t>
      </w:r>
      <w:r>
        <w:rPr>
          <w:spacing w:val="-4"/>
        </w:rPr>
        <w:t xml:space="preserve"> </w:t>
      </w:r>
      <w:r>
        <w:t>the</w:t>
      </w:r>
      <w:r>
        <w:rPr>
          <w:spacing w:val="-4"/>
        </w:rPr>
        <w:t xml:space="preserve"> </w:t>
      </w:r>
      <w:r>
        <w:t>public.</w:t>
      </w:r>
    </w:p>
    <w:p w14:paraId="1504C183" w14:textId="77777777" w:rsidR="009C15E0" w:rsidRDefault="009C15E0" w:rsidP="009C15E0">
      <w:pPr>
        <w:spacing w:line="280" w:lineRule="exact"/>
      </w:pPr>
    </w:p>
    <w:p w14:paraId="728079DB" w14:textId="77777777" w:rsidR="009C15E0" w:rsidRDefault="009C15E0" w:rsidP="009C15E0">
      <w:pPr>
        <w:spacing w:line="280" w:lineRule="exact"/>
      </w:pPr>
    </w:p>
    <w:p w14:paraId="45CFBA66" w14:textId="77777777" w:rsidR="009C15E0" w:rsidRDefault="009C15E0" w:rsidP="009C15E0">
      <w:pPr>
        <w:spacing w:before="75"/>
        <w:ind w:left="104"/>
        <w:jc w:val="both"/>
        <w:rPr>
          <w:b/>
          <w:sz w:val="23"/>
        </w:rPr>
      </w:pPr>
      <w:r>
        <w:rPr>
          <w:b/>
          <w:sz w:val="23"/>
        </w:rPr>
        <w:t>Collection/Protection</w:t>
      </w:r>
      <w:r>
        <w:rPr>
          <w:b/>
          <w:spacing w:val="-3"/>
          <w:sz w:val="23"/>
        </w:rPr>
        <w:t xml:space="preserve"> </w:t>
      </w:r>
      <w:r>
        <w:rPr>
          <w:b/>
          <w:sz w:val="23"/>
        </w:rPr>
        <w:t>of</w:t>
      </w:r>
      <w:r>
        <w:rPr>
          <w:b/>
          <w:spacing w:val="2"/>
          <w:sz w:val="23"/>
        </w:rPr>
        <w:t xml:space="preserve"> </w:t>
      </w:r>
      <w:r>
        <w:rPr>
          <w:b/>
          <w:sz w:val="23"/>
        </w:rPr>
        <w:t>Information</w:t>
      </w:r>
      <w:r>
        <w:rPr>
          <w:b/>
          <w:spacing w:val="3"/>
          <w:sz w:val="23"/>
        </w:rPr>
        <w:t xml:space="preserve"> </w:t>
      </w:r>
      <w:r>
        <w:rPr>
          <w:b/>
          <w:sz w:val="23"/>
        </w:rPr>
        <w:t>and</w:t>
      </w:r>
      <w:r>
        <w:rPr>
          <w:b/>
          <w:spacing w:val="3"/>
          <w:sz w:val="23"/>
        </w:rPr>
        <w:t xml:space="preserve"> </w:t>
      </w:r>
      <w:r>
        <w:rPr>
          <w:b/>
          <w:sz w:val="23"/>
        </w:rPr>
        <w:t>Reporting</w:t>
      </w:r>
    </w:p>
    <w:p w14:paraId="4D2EAE00" w14:textId="145797B5" w:rsidR="009C15E0" w:rsidRDefault="009C15E0" w:rsidP="009C15E0">
      <w:pPr>
        <w:spacing w:before="232" w:line="249" w:lineRule="auto"/>
        <w:ind w:left="104" w:right="170"/>
        <w:jc w:val="both"/>
        <w:rPr>
          <w:sz w:val="23"/>
        </w:rPr>
      </w:pPr>
      <w:r>
        <w:rPr>
          <w:b/>
          <w:sz w:val="23"/>
        </w:rPr>
        <w:t>Decide who is responsible for determining what evidence should be gathered</w:t>
      </w:r>
      <w:r>
        <w:rPr>
          <w:b/>
          <w:spacing w:val="1"/>
          <w:sz w:val="23"/>
        </w:rPr>
        <w:t xml:space="preserve"> </w:t>
      </w:r>
      <w:r>
        <w:rPr>
          <w:b/>
          <w:sz w:val="23"/>
        </w:rPr>
        <w:t>as</w:t>
      </w:r>
      <w:r>
        <w:rPr>
          <w:b/>
          <w:spacing w:val="1"/>
          <w:sz w:val="23"/>
        </w:rPr>
        <w:t xml:space="preserve"> </w:t>
      </w:r>
      <w:r>
        <w:rPr>
          <w:b/>
          <w:sz w:val="23"/>
        </w:rPr>
        <w:t>part</w:t>
      </w:r>
      <w:r>
        <w:rPr>
          <w:b/>
          <w:spacing w:val="1"/>
          <w:sz w:val="23"/>
        </w:rPr>
        <w:t xml:space="preserve"> </w:t>
      </w:r>
      <w:r>
        <w:rPr>
          <w:b/>
          <w:sz w:val="23"/>
        </w:rPr>
        <w:t>of</w:t>
      </w:r>
      <w:r>
        <w:rPr>
          <w:b/>
          <w:spacing w:val="1"/>
          <w:sz w:val="23"/>
        </w:rPr>
        <w:t xml:space="preserve"> </w:t>
      </w:r>
      <w:r>
        <w:rPr>
          <w:b/>
          <w:sz w:val="23"/>
        </w:rPr>
        <w:t>the</w:t>
      </w:r>
      <w:r>
        <w:rPr>
          <w:b/>
          <w:spacing w:val="1"/>
          <w:sz w:val="23"/>
        </w:rPr>
        <w:t xml:space="preserve"> </w:t>
      </w:r>
      <w:r>
        <w:rPr>
          <w:b/>
          <w:sz w:val="23"/>
        </w:rPr>
        <w:t>incident investigation.</w:t>
      </w:r>
      <w:r>
        <w:rPr>
          <w:b/>
          <w:spacing w:val="1"/>
          <w:sz w:val="23"/>
        </w:rPr>
        <w:t xml:space="preserve"> </w:t>
      </w:r>
      <w:r w:rsidR="00526AD4" w:rsidRPr="00526AD4">
        <w:rPr>
          <w:sz w:val="23"/>
        </w:rPr>
        <w:t xml:space="preserve">The organization must take precautions to ensure that evidence is </w:t>
      </w:r>
      <w:proofErr w:type="gramStart"/>
      <w:r w:rsidR="00526AD4" w:rsidRPr="00526AD4">
        <w:rPr>
          <w:sz w:val="23"/>
        </w:rPr>
        <w:t>accounted for at all times</w:t>
      </w:r>
      <w:proofErr w:type="gramEnd"/>
      <w:r w:rsidR="00526AD4" w:rsidRPr="00526AD4">
        <w:rPr>
          <w:sz w:val="23"/>
        </w:rPr>
        <w:t xml:space="preserve"> and the passage (chain of custody) of evidence is fully documented. The organization must make sure that the evidence is preserved.  Depending on the nature of the incident, a suspicious activity report may need to be filed with law enforcement. </w:t>
      </w:r>
    </w:p>
    <w:p w14:paraId="12D612C4" w14:textId="77777777" w:rsidR="009C15E0" w:rsidRDefault="009C15E0" w:rsidP="009C15E0">
      <w:pPr>
        <w:pStyle w:val="BodyText"/>
        <w:spacing w:before="1"/>
        <w:rPr>
          <w:sz w:val="24"/>
        </w:rPr>
      </w:pPr>
    </w:p>
    <w:p w14:paraId="399A97BC" w14:textId="77777777" w:rsidR="009C15E0" w:rsidRDefault="009C15E0" w:rsidP="009C15E0">
      <w:pPr>
        <w:pStyle w:val="Heading2"/>
        <w:spacing w:before="1"/>
        <w:ind w:left="105"/>
        <w:jc w:val="both"/>
      </w:pPr>
      <w:r>
        <w:t>Lessons</w:t>
      </w:r>
      <w:r>
        <w:rPr>
          <w:spacing w:val="-7"/>
        </w:rPr>
        <w:t xml:space="preserve"> </w:t>
      </w:r>
      <w:r>
        <w:t>Learned/</w:t>
      </w:r>
      <w:proofErr w:type="gramStart"/>
      <w:r>
        <w:t>Post</w:t>
      </w:r>
      <w:r>
        <w:rPr>
          <w:spacing w:val="-5"/>
        </w:rPr>
        <w:t xml:space="preserve"> </w:t>
      </w:r>
      <w:r>
        <w:t>Mortem</w:t>
      </w:r>
      <w:proofErr w:type="gramEnd"/>
    </w:p>
    <w:p w14:paraId="7ABBD96A" w14:textId="77777777" w:rsidR="009C15E0" w:rsidRDefault="009C15E0" w:rsidP="009C15E0">
      <w:pPr>
        <w:pStyle w:val="BodyText"/>
        <w:spacing w:before="232" w:line="249" w:lineRule="auto"/>
        <w:ind w:left="105" w:right="173"/>
        <w:jc w:val="both"/>
      </w:pPr>
      <w:r>
        <w:lastRenderedPageBreak/>
        <w:t>The</w:t>
      </w:r>
      <w:r>
        <w:rPr>
          <w:spacing w:val="1"/>
        </w:rPr>
        <w:t xml:space="preserve"> </w:t>
      </w:r>
      <w:r>
        <w:t>IRT</w:t>
      </w:r>
      <w:r>
        <w:rPr>
          <w:spacing w:val="1"/>
        </w:rPr>
        <w:t xml:space="preserve"> </w:t>
      </w:r>
      <w:r>
        <w:t>Team</w:t>
      </w:r>
      <w:r>
        <w:rPr>
          <w:spacing w:val="1"/>
        </w:rPr>
        <w:t xml:space="preserve"> </w:t>
      </w:r>
      <w:r>
        <w:t>Captain</w:t>
      </w:r>
      <w:r>
        <w:rPr>
          <w:spacing w:val="1"/>
        </w:rPr>
        <w:t xml:space="preserve"> </w:t>
      </w:r>
      <w:r>
        <w:t>is</w:t>
      </w:r>
      <w:r>
        <w:rPr>
          <w:spacing w:val="1"/>
        </w:rPr>
        <w:t xml:space="preserve"> </w:t>
      </w:r>
      <w:r>
        <w:t>responsible</w:t>
      </w:r>
      <w:r>
        <w:rPr>
          <w:spacing w:val="1"/>
        </w:rPr>
        <w:t xml:space="preserve"> </w:t>
      </w:r>
      <w:r>
        <w:t>for</w:t>
      </w:r>
      <w:r>
        <w:rPr>
          <w:spacing w:val="1"/>
        </w:rPr>
        <w:t xml:space="preserve"> </w:t>
      </w:r>
      <w:r>
        <w:t>initiating,</w:t>
      </w:r>
      <w:r>
        <w:rPr>
          <w:spacing w:val="1"/>
        </w:rPr>
        <w:t xml:space="preserve"> </w:t>
      </w:r>
      <w:r>
        <w:t>completing,</w:t>
      </w:r>
      <w:r>
        <w:rPr>
          <w:spacing w:val="1"/>
        </w:rPr>
        <w:t xml:space="preserve"> </w:t>
      </w:r>
      <w:r>
        <w:t>and</w:t>
      </w:r>
      <w:r>
        <w:rPr>
          <w:spacing w:val="1"/>
        </w:rPr>
        <w:t xml:space="preserve"> </w:t>
      </w:r>
      <w:r>
        <w:t>documenting</w:t>
      </w:r>
      <w:r>
        <w:rPr>
          <w:spacing w:val="63"/>
        </w:rPr>
        <w:t xml:space="preserve"> </w:t>
      </w:r>
      <w:r>
        <w:t>the</w:t>
      </w:r>
      <w:r>
        <w:rPr>
          <w:spacing w:val="64"/>
        </w:rPr>
        <w:t xml:space="preserve"> </w:t>
      </w:r>
      <w:r>
        <w:t>incident</w:t>
      </w:r>
      <w:r>
        <w:rPr>
          <w:spacing w:val="1"/>
        </w:rPr>
        <w:t xml:space="preserve"> </w:t>
      </w:r>
      <w:r>
        <w:t>investigation</w:t>
      </w:r>
      <w:r>
        <w:rPr>
          <w:spacing w:val="1"/>
        </w:rPr>
        <w:t xml:space="preserve"> </w:t>
      </w:r>
      <w:r>
        <w:t>with</w:t>
      </w:r>
      <w:r>
        <w:rPr>
          <w:spacing w:val="1"/>
        </w:rPr>
        <w:t xml:space="preserve"> </w:t>
      </w:r>
      <w:r>
        <w:t>assistance</w:t>
      </w:r>
      <w:r>
        <w:rPr>
          <w:spacing w:val="1"/>
        </w:rPr>
        <w:t xml:space="preserve"> </w:t>
      </w:r>
      <w:r>
        <w:t>from</w:t>
      </w:r>
      <w:r>
        <w:rPr>
          <w:spacing w:val="1"/>
        </w:rPr>
        <w:t xml:space="preserve"> </w:t>
      </w:r>
      <w:r>
        <w:t>the</w:t>
      </w:r>
      <w:r>
        <w:rPr>
          <w:spacing w:val="1"/>
        </w:rPr>
        <w:t xml:space="preserve"> </w:t>
      </w:r>
      <w:r>
        <w:t>IRT.</w:t>
      </w:r>
      <w:r>
        <w:rPr>
          <w:spacing w:val="1"/>
        </w:rPr>
        <w:t xml:space="preserve"> </w:t>
      </w:r>
      <w:r>
        <w:t>A</w:t>
      </w:r>
      <w:r>
        <w:rPr>
          <w:spacing w:val="1"/>
        </w:rPr>
        <w:t xml:space="preserve"> </w:t>
      </w:r>
      <w:r>
        <w:t>report</w:t>
      </w:r>
      <w:r>
        <w:rPr>
          <w:spacing w:val="1"/>
        </w:rPr>
        <w:t xml:space="preserve"> </w:t>
      </w:r>
      <w:r>
        <w:t>must</w:t>
      </w:r>
      <w:r>
        <w:rPr>
          <w:spacing w:val="1"/>
        </w:rPr>
        <w:t xml:space="preserve"> </w:t>
      </w:r>
      <w:r>
        <w:t>be</w:t>
      </w:r>
      <w:r>
        <w:rPr>
          <w:spacing w:val="1"/>
        </w:rPr>
        <w:t xml:space="preserve"> </w:t>
      </w:r>
      <w:r>
        <w:t>prepared</w:t>
      </w:r>
      <w:r>
        <w:rPr>
          <w:spacing w:val="1"/>
        </w:rPr>
        <w:t xml:space="preserve"> </w:t>
      </w:r>
      <w:r>
        <w:t>which includes the following</w:t>
      </w:r>
      <w:r>
        <w:rPr>
          <w:spacing w:val="1"/>
        </w:rPr>
        <w:t xml:space="preserve"> </w:t>
      </w:r>
      <w:r>
        <w:t>information:</w:t>
      </w:r>
    </w:p>
    <w:p w14:paraId="1390BAB6" w14:textId="77777777" w:rsidR="009C15E0" w:rsidRDefault="009C15E0" w:rsidP="009C15E0">
      <w:pPr>
        <w:pStyle w:val="ListParagraph"/>
        <w:numPr>
          <w:ilvl w:val="0"/>
          <w:numId w:val="1"/>
        </w:numPr>
        <w:tabs>
          <w:tab w:val="left" w:pos="879"/>
          <w:tab w:val="left" w:pos="880"/>
        </w:tabs>
        <w:spacing w:before="1"/>
        <w:ind w:right="116"/>
        <w:rPr>
          <w:sz w:val="23"/>
        </w:rPr>
      </w:pPr>
      <w:r>
        <w:rPr>
          <w:sz w:val="23"/>
        </w:rPr>
        <w:t>The</w:t>
      </w:r>
      <w:r>
        <w:rPr>
          <w:spacing w:val="9"/>
          <w:sz w:val="23"/>
        </w:rPr>
        <w:t xml:space="preserve"> </w:t>
      </w:r>
      <w:r>
        <w:rPr>
          <w:sz w:val="23"/>
        </w:rPr>
        <w:t>type</w:t>
      </w:r>
      <w:r>
        <w:rPr>
          <w:spacing w:val="12"/>
          <w:sz w:val="23"/>
        </w:rPr>
        <w:t xml:space="preserve"> </w:t>
      </w:r>
      <w:r>
        <w:rPr>
          <w:sz w:val="23"/>
        </w:rPr>
        <w:t>of</w:t>
      </w:r>
      <w:r>
        <w:rPr>
          <w:spacing w:val="16"/>
          <w:sz w:val="23"/>
        </w:rPr>
        <w:t xml:space="preserve"> </w:t>
      </w:r>
      <w:r>
        <w:rPr>
          <w:sz w:val="23"/>
        </w:rPr>
        <w:t>incident</w:t>
      </w:r>
      <w:r>
        <w:rPr>
          <w:spacing w:val="14"/>
          <w:sz w:val="23"/>
        </w:rPr>
        <w:t xml:space="preserve"> </w:t>
      </w:r>
      <w:r>
        <w:rPr>
          <w:sz w:val="23"/>
        </w:rPr>
        <w:t>–</w:t>
      </w:r>
      <w:r>
        <w:rPr>
          <w:spacing w:val="9"/>
          <w:sz w:val="23"/>
        </w:rPr>
        <w:t xml:space="preserve"> </w:t>
      </w:r>
      <w:r>
        <w:rPr>
          <w:sz w:val="23"/>
        </w:rPr>
        <w:t>this</w:t>
      </w:r>
      <w:r>
        <w:rPr>
          <w:spacing w:val="10"/>
          <w:sz w:val="23"/>
        </w:rPr>
        <w:t xml:space="preserve"> </w:t>
      </w:r>
      <w:r>
        <w:rPr>
          <w:sz w:val="23"/>
        </w:rPr>
        <w:t>may</w:t>
      </w:r>
      <w:r>
        <w:rPr>
          <w:spacing w:val="10"/>
          <w:sz w:val="23"/>
        </w:rPr>
        <w:t xml:space="preserve"> </w:t>
      </w:r>
      <w:r>
        <w:rPr>
          <w:sz w:val="23"/>
        </w:rPr>
        <w:t>include</w:t>
      </w:r>
      <w:r>
        <w:rPr>
          <w:spacing w:val="9"/>
          <w:sz w:val="23"/>
        </w:rPr>
        <w:t xml:space="preserve"> </w:t>
      </w:r>
      <w:r>
        <w:rPr>
          <w:sz w:val="23"/>
        </w:rPr>
        <w:t>denial</w:t>
      </w:r>
      <w:r>
        <w:rPr>
          <w:spacing w:val="13"/>
          <w:sz w:val="23"/>
        </w:rPr>
        <w:t xml:space="preserve"> </w:t>
      </w:r>
      <w:r>
        <w:rPr>
          <w:sz w:val="23"/>
        </w:rPr>
        <w:t>of</w:t>
      </w:r>
      <w:r>
        <w:rPr>
          <w:spacing w:val="14"/>
          <w:sz w:val="23"/>
        </w:rPr>
        <w:t xml:space="preserve"> </w:t>
      </w:r>
      <w:r>
        <w:rPr>
          <w:sz w:val="23"/>
        </w:rPr>
        <w:t>service</w:t>
      </w:r>
      <w:r>
        <w:rPr>
          <w:spacing w:val="12"/>
          <w:sz w:val="23"/>
        </w:rPr>
        <w:t xml:space="preserve"> </w:t>
      </w:r>
      <w:r>
        <w:rPr>
          <w:sz w:val="23"/>
        </w:rPr>
        <w:t>attacks,</w:t>
      </w:r>
      <w:r>
        <w:rPr>
          <w:spacing w:val="11"/>
          <w:sz w:val="23"/>
        </w:rPr>
        <w:t xml:space="preserve"> </w:t>
      </w:r>
      <w:r>
        <w:rPr>
          <w:sz w:val="23"/>
        </w:rPr>
        <w:t>vandalism,</w:t>
      </w:r>
      <w:r>
        <w:rPr>
          <w:spacing w:val="11"/>
          <w:sz w:val="23"/>
        </w:rPr>
        <w:t xml:space="preserve"> </w:t>
      </w:r>
      <w:r>
        <w:rPr>
          <w:sz w:val="23"/>
        </w:rPr>
        <w:t>unauthorized</w:t>
      </w:r>
      <w:r>
        <w:rPr>
          <w:spacing w:val="12"/>
          <w:sz w:val="23"/>
        </w:rPr>
        <w:t xml:space="preserve"> </w:t>
      </w:r>
      <w:r>
        <w:rPr>
          <w:sz w:val="23"/>
        </w:rPr>
        <w:t>access,</w:t>
      </w:r>
      <w:r>
        <w:rPr>
          <w:spacing w:val="-61"/>
          <w:sz w:val="23"/>
        </w:rPr>
        <w:t xml:space="preserve"> </w:t>
      </w:r>
      <w:proofErr w:type="gramStart"/>
      <w:r>
        <w:rPr>
          <w:sz w:val="23"/>
        </w:rPr>
        <w:t>disclosure</w:t>
      </w:r>
      <w:proofErr w:type="gramEnd"/>
      <w:r>
        <w:rPr>
          <w:spacing w:val="-2"/>
          <w:sz w:val="23"/>
        </w:rPr>
        <w:t xml:space="preserve"> </w:t>
      </w:r>
      <w:r>
        <w:rPr>
          <w:sz w:val="23"/>
        </w:rPr>
        <w:t>or theft</w:t>
      </w:r>
      <w:r>
        <w:rPr>
          <w:spacing w:val="1"/>
          <w:sz w:val="23"/>
        </w:rPr>
        <w:t xml:space="preserve"> </w:t>
      </w:r>
      <w:r>
        <w:rPr>
          <w:sz w:val="23"/>
        </w:rPr>
        <w:t>of</w:t>
      </w:r>
      <w:r>
        <w:rPr>
          <w:spacing w:val="3"/>
          <w:sz w:val="23"/>
        </w:rPr>
        <w:t xml:space="preserve"> </w:t>
      </w:r>
      <w:r>
        <w:rPr>
          <w:sz w:val="23"/>
        </w:rPr>
        <w:t>information,</w:t>
      </w:r>
      <w:r>
        <w:rPr>
          <w:spacing w:val="1"/>
          <w:sz w:val="23"/>
        </w:rPr>
        <w:t xml:space="preserve"> </w:t>
      </w:r>
      <w:r>
        <w:rPr>
          <w:sz w:val="23"/>
        </w:rPr>
        <w:t>etc.</w:t>
      </w:r>
    </w:p>
    <w:p w14:paraId="32578DB1" w14:textId="77777777" w:rsidR="009C15E0" w:rsidRDefault="009C15E0" w:rsidP="009C15E0">
      <w:pPr>
        <w:pStyle w:val="ListParagraph"/>
        <w:numPr>
          <w:ilvl w:val="0"/>
          <w:numId w:val="1"/>
        </w:numPr>
        <w:tabs>
          <w:tab w:val="left" w:pos="879"/>
          <w:tab w:val="left" w:pos="880"/>
        </w:tabs>
        <w:spacing w:line="280" w:lineRule="exact"/>
        <w:ind w:hanging="361"/>
        <w:rPr>
          <w:sz w:val="23"/>
        </w:rPr>
      </w:pPr>
      <w:r>
        <w:rPr>
          <w:sz w:val="23"/>
        </w:rPr>
        <w:t>The</w:t>
      </w:r>
      <w:r>
        <w:rPr>
          <w:spacing w:val="-2"/>
          <w:sz w:val="23"/>
        </w:rPr>
        <w:t xml:space="preserve"> </w:t>
      </w:r>
      <w:r>
        <w:rPr>
          <w:sz w:val="23"/>
        </w:rPr>
        <w:t>response</w:t>
      </w:r>
      <w:r>
        <w:rPr>
          <w:spacing w:val="-2"/>
          <w:sz w:val="23"/>
        </w:rPr>
        <w:t xml:space="preserve"> </w:t>
      </w:r>
      <w:r>
        <w:rPr>
          <w:sz w:val="23"/>
        </w:rPr>
        <w:t>strategy</w:t>
      </w:r>
      <w:r>
        <w:rPr>
          <w:spacing w:val="-3"/>
          <w:sz w:val="23"/>
        </w:rPr>
        <w:t xml:space="preserve"> </w:t>
      </w:r>
      <w:r>
        <w:rPr>
          <w:sz w:val="23"/>
        </w:rPr>
        <w:t>- including</w:t>
      </w:r>
      <w:r>
        <w:rPr>
          <w:spacing w:val="-2"/>
          <w:sz w:val="23"/>
        </w:rPr>
        <w:t xml:space="preserve"> </w:t>
      </w:r>
      <w:r>
        <w:rPr>
          <w:sz w:val="23"/>
        </w:rPr>
        <w:t>all actions</w:t>
      </w:r>
      <w:r>
        <w:rPr>
          <w:spacing w:val="-1"/>
          <w:sz w:val="23"/>
        </w:rPr>
        <w:t xml:space="preserve"> </w:t>
      </w:r>
      <w:r>
        <w:rPr>
          <w:sz w:val="23"/>
        </w:rPr>
        <w:t>that were</w:t>
      </w:r>
      <w:r>
        <w:rPr>
          <w:spacing w:val="-2"/>
          <w:sz w:val="23"/>
        </w:rPr>
        <w:t xml:space="preserve"> </w:t>
      </w:r>
      <w:r>
        <w:rPr>
          <w:sz w:val="23"/>
        </w:rPr>
        <w:t>taken</w:t>
      </w:r>
      <w:r>
        <w:rPr>
          <w:spacing w:val="-2"/>
          <w:sz w:val="23"/>
        </w:rPr>
        <w:t xml:space="preserve"> </w:t>
      </w:r>
      <w:r>
        <w:rPr>
          <w:sz w:val="23"/>
        </w:rPr>
        <w:t>by</w:t>
      </w:r>
      <w:r>
        <w:rPr>
          <w:spacing w:val="-2"/>
          <w:sz w:val="23"/>
        </w:rPr>
        <w:t xml:space="preserve"> </w:t>
      </w:r>
      <w:r>
        <w:rPr>
          <w:sz w:val="23"/>
        </w:rPr>
        <w:t>all</w:t>
      </w:r>
      <w:r>
        <w:rPr>
          <w:spacing w:val="-1"/>
          <w:sz w:val="23"/>
        </w:rPr>
        <w:t xml:space="preserve"> </w:t>
      </w:r>
      <w:r>
        <w:rPr>
          <w:sz w:val="23"/>
        </w:rPr>
        <w:t>parties</w:t>
      </w:r>
      <w:r>
        <w:rPr>
          <w:spacing w:val="-1"/>
          <w:sz w:val="23"/>
        </w:rPr>
        <w:t xml:space="preserve"> </w:t>
      </w:r>
      <w:r>
        <w:rPr>
          <w:sz w:val="23"/>
        </w:rPr>
        <w:t>to</w:t>
      </w:r>
      <w:r>
        <w:rPr>
          <w:spacing w:val="-4"/>
          <w:sz w:val="23"/>
        </w:rPr>
        <w:t xml:space="preserve"> </w:t>
      </w:r>
      <w:r>
        <w:rPr>
          <w:sz w:val="23"/>
        </w:rPr>
        <w:t>manage</w:t>
      </w:r>
      <w:r>
        <w:rPr>
          <w:spacing w:val="-2"/>
          <w:sz w:val="23"/>
        </w:rPr>
        <w:t xml:space="preserve"> </w:t>
      </w:r>
      <w:r>
        <w:rPr>
          <w:sz w:val="23"/>
        </w:rPr>
        <w:t>the</w:t>
      </w:r>
      <w:r>
        <w:rPr>
          <w:spacing w:val="-2"/>
          <w:sz w:val="23"/>
        </w:rPr>
        <w:t xml:space="preserve"> </w:t>
      </w:r>
      <w:r>
        <w:rPr>
          <w:sz w:val="23"/>
        </w:rPr>
        <w:t>incident.</w:t>
      </w:r>
    </w:p>
    <w:p w14:paraId="63E39445" w14:textId="77777777" w:rsidR="009C15E0" w:rsidRDefault="009C15E0" w:rsidP="009C15E0">
      <w:pPr>
        <w:pStyle w:val="ListParagraph"/>
        <w:numPr>
          <w:ilvl w:val="0"/>
          <w:numId w:val="1"/>
        </w:numPr>
        <w:tabs>
          <w:tab w:val="left" w:pos="879"/>
          <w:tab w:val="left" w:pos="880"/>
        </w:tabs>
        <w:spacing w:before="76"/>
        <w:ind w:right="120"/>
        <w:rPr>
          <w:sz w:val="23"/>
        </w:rPr>
      </w:pPr>
      <w:r>
        <w:rPr>
          <w:sz w:val="23"/>
        </w:rPr>
        <w:t>How</w:t>
      </w:r>
      <w:r>
        <w:rPr>
          <w:spacing w:val="31"/>
          <w:sz w:val="23"/>
        </w:rPr>
        <w:t xml:space="preserve"> </w:t>
      </w:r>
      <w:r>
        <w:rPr>
          <w:sz w:val="23"/>
        </w:rPr>
        <w:t>the</w:t>
      </w:r>
      <w:r>
        <w:rPr>
          <w:spacing w:val="35"/>
          <w:sz w:val="23"/>
        </w:rPr>
        <w:t xml:space="preserve"> </w:t>
      </w:r>
      <w:r>
        <w:rPr>
          <w:sz w:val="23"/>
        </w:rPr>
        <w:t>incident</w:t>
      </w:r>
      <w:r>
        <w:rPr>
          <w:spacing w:val="35"/>
          <w:sz w:val="23"/>
        </w:rPr>
        <w:t xml:space="preserve"> </w:t>
      </w:r>
      <w:r>
        <w:rPr>
          <w:sz w:val="23"/>
        </w:rPr>
        <w:t>occurred</w:t>
      </w:r>
      <w:r>
        <w:rPr>
          <w:spacing w:val="35"/>
          <w:sz w:val="23"/>
        </w:rPr>
        <w:t xml:space="preserve"> </w:t>
      </w:r>
      <w:r>
        <w:rPr>
          <w:sz w:val="23"/>
        </w:rPr>
        <w:t>-</w:t>
      </w:r>
      <w:r>
        <w:rPr>
          <w:spacing w:val="36"/>
          <w:sz w:val="23"/>
        </w:rPr>
        <w:t xml:space="preserve"> </w:t>
      </w:r>
      <w:r>
        <w:rPr>
          <w:sz w:val="23"/>
        </w:rPr>
        <w:t>including</w:t>
      </w:r>
      <w:r>
        <w:rPr>
          <w:spacing w:val="36"/>
          <w:sz w:val="23"/>
        </w:rPr>
        <w:t xml:space="preserve"> </w:t>
      </w:r>
      <w:r>
        <w:rPr>
          <w:sz w:val="23"/>
        </w:rPr>
        <w:t>weaknesses</w:t>
      </w:r>
      <w:r>
        <w:rPr>
          <w:spacing w:val="35"/>
          <w:sz w:val="23"/>
        </w:rPr>
        <w:t xml:space="preserve"> </w:t>
      </w:r>
      <w:r>
        <w:rPr>
          <w:sz w:val="23"/>
        </w:rPr>
        <w:t>in</w:t>
      </w:r>
      <w:r>
        <w:rPr>
          <w:spacing w:val="35"/>
          <w:sz w:val="23"/>
        </w:rPr>
        <w:t xml:space="preserve"> </w:t>
      </w:r>
      <w:r>
        <w:rPr>
          <w:sz w:val="23"/>
        </w:rPr>
        <w:t>process,</w:t>
      </w:r>
      <w:r>
        <w:rPr>
          <w:spacing w:val="35"/>
          <w:sz w:val="23"/>
        </w:rPr>
        <w:t xml:space="preserve"> </w:t>
      </w:r>
      <w:r>
        <w:rPr>
          <w:sz w:val="23"/>
        </w:rPr>
        <w:t>procedures</w:t>
      </w:r>
      <w:r>
        <w:rPr>
          <w:spacing w:val="35"/>
          <w:sz w:val="23"/>
        </w:rPr>
        <w:t xml:space="preserve"> </w:t>
      </w:r>
      <w:r>
        <w:rPr>
          <w:sz w:val="23"/>
        </w:rPr>
        <w:t>and</w:t>
      </w:r>
      <w:r>
        <w:rPr>
          <w:spacing w:val="35"/>
          <w:sz w:val="23"/>
        </w:rPr>
        <w:t xml:space="preserve"> </w:t>
      </w:r>
      <w:r>
        <w:rPr>
          <w:sz w:val="23"/>
        </w:rPr>
        <w:t>vulnerabilities</w:t>
      </w:r>
      <w:r>
        <w:rPr>
          <w:spacing w:val="35"/>
          <w:sz w:val="23"/>
        </w:rPr>
        <w:t xml:space="preserve"> </w:t>
      </w:r>
      <w:r>
        <w:rPr>
          <w:sz w:val="23"/>
        </w:rPr>
        <w:t>in</w:t>
      </w:r>
      <w:r>
        <w:rPr>
          <w:spacing w:val="-61"/>
          <w:sz w:val="23"/>
        </w:rPr>
        <w:t xml:space="preserve"> </w:t>
      </w:r>
      <w:r>
        <w:rPr>
          <w:sz w:val="23"/>
        </w:rPr>
        <w:t>computer</w:t>
      </w:r>
      <w:r>
        <w:rPr>
          <w:spacing w:val="-1"/>
          <w:sz w:val="23"/>
        </w:rPr>
        <w:t xml:space="preserve"> </w:t>
      </w:r>
      <w:r>
        <w:rPr>
          <w:sz w:val="23"/>
        </w:rPr>
        <w:t>systems</w:t>
      </w:r>
      <w:r>
        <w:rPr>
          <w:spacing w:val="-2"/>
          <w:sz w:val="23"/>
        </w:rPr>
        <w:t xml:space="preserve"> </w:t>
      </w:r>
      <w:r>
        <w:rPr>
          <w:sz w:val="23"/>
        </w:rPr>
        <w:t>and</w:t>
      </w:r>
      <w:r>
        <w:rPr>
          <w:spacing w:val="-1"/>
          <w:sz w:val="23"/>
        </w:rPr>
        <w:t xml:space="preserve"> </w:t>
      </w:r>
      <w:r>
        <w:rPr>
          <w:sz w:val="23"/>
        </w:rPr>
        <w:t>physical controls.</w:t>
      </w:r>
    </w:p>
    <w:p w14:paraId="2CBBF428" w14:textId="77777777" w:rsidR="009C15E0" w:rsidRDefault="009C15E0" w:rsidP="009C15E0">
      <w:pPr>
        <w:pStyle w:val="ListParagraph"/>
        <w:numPr>
          <w:ilvl w:val="0"/>
          <w:numId w:val="1"/>
        </w:numPr>
        <w:tabs>
          <w:tab w:val="left" w:pos="879"/>
          <w:tab w:val="left" w:pos="880"/>
        </w:tabs>
        <w:spacing w:line="280" w:lineRule="exact"/>
        <w:ind w:hanging="361"/>
        <w:rPr>
          <w:sz w:val="23"/>
        </w:rPr>
      </w:pPr>
      <w:r>
        <w:rPr>
          <w:sz w:val="23"/>
        </w:rPr>
        <w:t>Recommendations</w:t>
      </w:r>
      <w:r>
        <w:rPr>
          <w:spacing w:val="-4"/>
          <w:sz w:val="23"/>
        </w:rPr>
        <w:t xml:space="preserve"> </w:t>
      </w:r>
      <w:r>
        <w:rPr>
          <w:sz w:val="23"/>
        </w:rPr>
        <w:t>for</w:t>
      </w:r>
      <w:r>
        <w:rPr>
          <w:spacing w:val="-2"/>
          <w:sz w:val="23"/>
        </w:rPr>
        <w:t xml:space="preserve"> </w:t>
      </w:r>
      <w:r>
        <w:rPr>
          <w:sz w:val="23"/>
        </w:rPr>
        <w:t>preventing</w:t>
      </w:r>
      <w:r>
        <w:rPr>
          <w:spacing w:val="-2"/>
          <w:sz w:val="23"/>
        </w:rPr>
        <w:t xml:space="preserve"> </w:t>
      </w:r>
      <w:r>
        <w:rPr>
          <w:sz w:val="23"/>
        </w:rPr>
        <w:t>such</w:t>
      </w:r>
      <w:r>
        <w:rPr>
          <w:spacing w:val="-3"/>
          <w:sz w:val="23"/>
        </w:rPr>
        <w:t xml:space="preserve"> </w:t>
      </w:r>
      <w:r>
        <w:rPr>
          <w:sz w:val="23"/>
        </w:rPr>
        <w:t>incidents</w:t>
      </w:r>
      <w:r>
        <w:rPr>
          <w:spacing w:val="-2"/>
          <w:sz w:val="23"/>
        </w:rPr>
        <w:t xml:space="preserve"> </w:t>
      </w:r>
      <w:r>
        <w:rPr>
          <w:sz w:val="23"/>
        </w:rPr>
        <w:t>arising</w:t>
      </w:r>
      <w:r>
        <w:rPr>
          <w:spacing w:val="-2"/>
          <w:sz w:val="23"/>
        </w:rPr>
        <w:t xml:space="preserve"> </w:t>
      </w:r>
      <w:r>
        <w:rPr>
          <w:sz w:val="23"/>
        </w:rPr>
        <w:t>in</w:t>
      </w:r>
      <w:r>
        <w:rPr>
          <w:spacing w:val="-3"/>
          <w:sz w:val="23"/>
        </w:rPr>
        <w:t xml:space="preserve"> </w:t>
      </w:r>
      <w:r>
        <w:rPr>
          <w:sz w:val="23"/>
        </w:rPr>
        <w:t>the</w:t>
      </w:r>
      <w:r>
        <w:rPr>
          <w:spacing w:val="-2"/>
          <w:sz w:val="23"/>
        </w:rPr>
        <w:t xml:space="preserve"> </w:t>
      </w:r>
      <w:r>
        <w:rPr>
          <w:sz w:val="23"/>
        </w:rPr>
        <w:t>future.</w:t>
      </w:r>
    </w:p>
    <w:p w14:paraId="1709E866" w14:textId="77777777" w:rsidR="007E7603" w:rsidRPr="009C15E0" w:rsidRDefault="007E7603" w:rsidP="009C15E0">
      <w:pPr>
        <w:tabs>
          <w:tab w:val="left" w:pos="879"/>
          <w:tab w:val="left" w:pos="880"/>
        </w:tabs>
        <w:spacing w:line="280" w:lineRule="exact"/>
        <w:rPr>
          <w:sz w:val="23"/>
        </w:rPr>
      </w:pPr>
    </w:p>
    <w:p w14:paraId="720D0AC3" w14:textId="77777777" w:rsidR="007E7603" w:rsidRDefault="007E7603" w:rsidP="007E7603">
      <w:pPr>
        <w:pStyle w:val="Heading2"/>
        <w:spacing w:before="183"/>
        <w:ind w:left="159"/>
      </w:pPr>
      <w:r>
        <w:t>Involvement</w:t>
      </w:r>
      <w:r>
        <w:rPr>
          <w:spacing w:val="-3"/>
        </w:rPr>
        <w:t xml:space="preserve"> </w:t>
      </w:r>
      <w:r>
        <w:t>of</w:t>
      </w:r>
      <w:r>
        <w:rPr>
          <w:spacing w:val="-2"/>
        </w:rPr>
        <w:t xml:space="preserve"> </w:t>
      </w:r>
      <w:proofErr w:type="gramStart"/>
      <w:r>
        <w:t>Third</w:t>
      </w:r>
      <w:r>
        <w:rPr>
          <w:spacing w:val="-3"/>
        </w:rPr>
        <w:t xml:space="preserve"> </w:t>
      </w:r>
      <w:r>
        <w:t>Party</w:t>
      </w:r>
      <w:proofErr w:type="gramEnd"/>
      <w:r>
        <w:rPr>
          <w:spacing w:val="-8"/>
        </w:rPr>
        <w:t xml:space="preserve"> </w:t>
      </w:r>
      <w:r>
        <w:t>Service</w:t>
      </w:r>
      <w:r>
        <w:rPr>
          <w:spacing w:val="-3"/>
        </w:rPr>
        <w:t xml:space="preserve"> </w:t>
      </w:r>
      <w:r>
        <w:t>Providers</w:t>
      </w:r>
    </w:p>
    <w:p w14:paraId="7962C2EA" w14:textId="4C90DDE5" w:rsidR="007E7603" w:rsidRDefault="007E7603" w:rsidP="007E7603">
      <w:pPr>
        <w:pStyle w:val="BodyText"/>
        <w:spacing w:before="232" w:line="249" w:lineRule="auto"/>
        <w:ind w:left="159" w:right="409"/>
        <w:jc w:val="both"/>
        <w:rPr>
          <w:b/>
        </w:rPr>
      </w:pPr>
      <w:r>
        <w:t>Depending on the nature of the incident and the information systems, assets, and facilities affected, the</w:t>
      </w:r>
      <w:r>
        <w:rPr>
          <w:spacing w:val="-61"/>
        </w:rPr>
        <w:t xml:space="preserve"> </w:t>
      </w:r>
      <w:r>
        <w:t>involvement</w:t>
      </w:r>
      <w:r>
        <w:rPr>
          <w:spacing w:val="1"/>
        </w:rPr>
        <w:t xml:space="preserve"> </w:t>
      </w:r>
      <w:r>
        <w:t>of</w:t>
      </w:r>
      <w:r>
        <w:rPr>
          <w:spacing w:val="1"/>
        </w:rPr>
        <w:t xml:space="preserve"> </w:t>
      </w:r>
      <w:proofErr w:type="gramStart"/>
      <w:r>
        <w:t>third</w:t>
      </w:r>
      <w:r>
        <w:rPr>
          <w:spacing w:val="1"/>
        </w:rPr>
        <w:t xml:space="preserve"> </w:t>
      </w:r>
      <w:r>
        <w:t>party</w:t>
      </w:r>
      <w:proofErr w:type="gramEnd"/>
      <w:r>
        <w:rPr>
          <w:spacing w:val="1"/>
        </w:rPr>
        <w:t xml:space="preserve"> </w:t>
      </w:r>
      <w:r>
        <w:t>service</w:t>
      </w:r>
      <w:r>
        <w:rPr>
          <w:spacing w:val="1"/>
        </w:rPr>
        <w:t xml:space="preserve"> </w:t>
      </w:r>
      <w:r>
        <w:t>providers</w:t>
      </w:r>
      <w:r>
        <w:rPr>
          <w:spacing w:val="1"/>
        </w:rPr>
        <w:t xml:space="preserve"> </w:t>
      </w:r>
      <w:r>
        <w:t>may</w:t>
      </w:r>
      <w:r>
        <w:rPr>
          <w:spacing w:val="1"/>
        </w:rPr>
        <w:t xml:space="preserve"> </w:t>
      </w:r>
      <w:r>
        <w:t>be</w:t>
      </w:r>
      <w:r>
        <w:rPr>
          <w:spacing w:val="1"/>
        </w:rPr>
        <w:t xml:space="preserve"> </w:t>
      </w:r>
      <w:r>
        <w:t>necessary.</w:t>
      </w:r>
      <w:r>
        <w:rPr>
          <w:spacing w:val="1"/>
        </w:rPr>
        <w:t xml:space="preserve"> </w:t>
      </w:r>
      <w:r>
        <w:t>(Insert</w:t>
      </w:r>
      <w:r>
        <w:rPr>
          <w:spacing w:val="1"/>
        </w:rPr>
        <w:t xml:space="preserve"> </w:t>
      </w:r>
      <w:r>
        <w:t>organization</w:t>
      </w:r>
      <w:r>
        <w:rPr>
          <w:spacing w:val="1"/>
        </w:rPr>
        <w:t xml:space="preserve"> </w:t>
      </w:r>
      <w:r>
        <w:t>name)</w:t>
      </w:r>
      <w:r>
        <w:rPr>
          <w:spacing w:val="63"/>
        </w:rPr>
        <w:t xml:space="preserve"> </w:t>
      </w:r>
      <w:r>
        <w:t>has</w:t>
      </w:r>
      <w:r>
        <w:rPr>
          <w:spacing w:val="1"/>
        </w:rPr>
        <w:t xml:space="preserve"> </w:t>
      </w:r>
      <w:r>
        <w:t>identified</w:t>
      </w:r>
      <w:r>
        <w:rPr>
          <w:spacing w:val="1"/>
        </w:rPr>
        <w:t xml:space="preserve"> </w:t>
      </w:r>
      <w:r>
        <w:t>potential</w:t>
      </w:r>
      <w:r>
        <w:rPr>
          <w:spacing w:val="1"/>
        </w:rPr>
        <w:t xml:space="preserve"> </w:t>
      </w:r>
      <w:r>
        <w:t xml:space="preserve">legal and forensic vendors to assist with </w:t>
      </w:r>
      <w:proofErr w:type="gramStart"/>
      <w:r>
        <w:t>high risk</w:t>
      </w:r>
      <w:proofErr w:type="gramEnd"/>
      <w:r>
        <w:t xml:space="preserve"> incidents as follows: </w:t>
      </w:r>
      <w:r>
        <w:rPr>
          <w:b/>
        </w:rPr>
        <w:t>Insert</w:t>
      </w:r>
      <w:r>
        <w:rPr>
          <w:b/>
          <w:spacing w:val="1"/>
        </w:rPr>
        <w:t xml:space="preserve"> </w:t>
      </w:r>
      <w:r>
        <w:rPr>
          <w:b/>
        </w:rPr>
        <w:t>potential vendors in table below.</w:t>
      </w:r>
    </w:p>
    <w:p w14:paraId="6C9D7214" w14:textId="77777777" w:rsidR="007E7603" w:rsidRDefault="007E7603" w:rsidP="007E7603">
      <w:pPr>
        <w:pStyle w:val="BodyText"/>
        <w:spacing w:before="232" w:line="249" w:lineRule="auto"/>
        <w:ind w:left="159" w:right="409"/>
        <w:jc w:val="both"/>
        <w:rPr>
          <w:b/>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1"/>
        <w:gridCol w:w="4735"/>
      </w:tblGrid>
      <w:tr w:rsidR="007E7603" w14:paraId="133FEF18" w14:textId="77777777" w:rsidTr="007050FE">
        <w:trPr>
          <w:trHeight w:val="266"/>
        </w:trPr>
        <w:tc>
          <w:tcPr>
            <w:tcW w:w="9576" w:type="dxa"/>
            <w:gridSpan w:val="2"/>
            <w:shd w:val="clear" w:color="auto" w:fill="5B9BD5"/>
          </w:tcPr>
          <w:p w14:paraId="5CDC8750" w14:textId="77777777" w:rsidR="007E7603" w:rsidRDefault="007E7603" w:rsidP="007050FE">
            <w:pPr>
              <w:pStyle w:val="TableParagraph"/>
              <w:spacing w:line="246" w:lineRule="exact"/>
              <w:ind w:left="107"/>
              <w:rPr>
                <w:b/>
                <w:sz w:val="23"/>
              </w:rPr>
            </w:pPr>
            <w:r>
              <w:rPr>
                <w:b/>
                <w:sz w:val="23"/>
              </w:rPr>
              <w:t>Insurance</w:t>
            </w:r>
          </w:p>
        </w:tc>
      </w:tr>
      <w:tr w:rsidR="007E7603" w14:paraId="7B864300" w14:textId="77777777" w:rsidTr="007050FE">
        <w:trPr>
          <w:trHeight w:val="527"/>
        </w:trPr>
        <w:tc>
          <w:tcPr>
            <w:tcW w:w="9576" w:type="dxa"/>
            <w:gridSpan w:val="2"/>
          </w:tcPr>
          <w:p w14:paraId="16C415D5" w14:textId="77777777" w:rsidR="007E7603" w:rsidRDefault="007E7603" w:rsidP="007050FE">
            <w:pPr>
              <w:pStyle w:val="TableParagraph"/>
            </w:pPr>
          </w:p>
        </w:tc>
      </w:tr>
      <w:tr w:rsidR="007E7603" w14:paraId="7253BE3A" w14:textId="77777777" w:rsidTr="007050FE">
        <w:trPr>
          <w:trHeight w:val="266"/>
        </w:trPr>
        <w:tc>
          <w:tcPr>
            <w:tcW w:w="9576" w:type="dxa"/>
            <w:gridSpan w:val="2"/>
            <w:shd w:val="clear" w:color="auto" w:fill="5B9BD5"/>
          </w:tcPr>
          <w:p w14:paraId="68C540CC" w14:textId="77777777" w:rsidR="007E7603" w:rsidRDefault="007E7603" w:rsidP="007050FE">
            <w:pPr>
              <w:pStyle w:val="TableParagraph"/>
              <w:spacing w:line="246" w:lineRule="exact"/>
              <w:ind w:left="107"/>
              <w:rPr>
                <w:b/>
                <w:sz w:val="23"/>
              </w:rPr>
            </w:pPr>
            <w:r>
              <w:rPr>
                <w:b/>
                <w:sz w:val="23"/>
              </w:rPr>
              <w:t>Legal</w:t>
            </w:r>
          </w:p>
        </w:tc>
      </w:tr>
      <w:tr w:rsidR="007E7603" w14:paraId="03E2E324" w14:textId="77777777" w:rsidTr="007050FE">
        <w:trPr>
          <w:trHeight w:val="688"/>
        </w:trPr>
        <w:tc>
          <w:tcPr>
            <w:tcW w:w="9576" w:type="dxa"/>
            <w:gridSpan w:val="2"/>
          </w:tcPr>
          <w:p w14:paraId="11B5BB66" w14:textId="77777777" w:rsidR="007E7603" w:rsidRDefault="007E7603" w:rsidP="007050FE">
            <w:pPr>
              <w:pStyle w:val="TableParagraph"/>
            </w:pPr>
          </w:p>
        </w:tc>
      </w:tr>
      <w:tr w:rsidR="007E7603" w14:paraId="4152FE8C" w14:textId="77777777" w:rsidTr="007050FE">
        <w:trPr>
          <w:trHeight w:val="266"/>
        </w:trPr>
        <w:tc>
          <w:tcPr>
            <w:tcW w:w="4841" w:type="dxa"/>
            <w:shd w:val="clear" w:color="auto" w:fill="5B9BD5"/>
          </w:tcPr>
          <w:p w14:paraId="3230A090" w14:textId="77777777" w:rsidR="007E7603" w:rsidRDefault="007E7603" w:rsidP="007050FE">
            <w:pPr>
              <w:pStyle w:val="TableParagraph"/>
              <w:spacing w:line="246" w:lineRule="exact"/>
              <w:ind w:left="107"/>
              <w:rPr>
                <w:b/>
                <w:sz w:val="23"/>
              </w:rPr>
            </w:pPr>
            <w:r>
              <w:rPr>
                <w:b/>
                <w:sz w:val="23"/>
              </w:rPr>
              <w:t>Data</w:t>
            </w:r>
            <w:r>
              <w:rPr>
                <w:b/>
                <w:spacing w:val="-3"/>
                <w:sz w:val="23"/>
              </w:rPr>
              <w:t xml:space="preserve"> </w:t>
            </w:r>
            <w:r>
              <w:rPr>
                <w:b/>
                <w:sz w:val="23"/>
              </w:rPr>
              <w:t>Breach</w:t>
            </w:r>
            <w:r>
              <w:rPr>
                <w:b/>
                <w:spacing w:val="-3"/>
                <w:sz w:val="23"/>
              </w:rPr>
              <w:t xml:space="preserve"> </w:t>
            </w:r>
            <w:r>
              <w:rPr>
                <w:b/>
                <w:sz w:val="23"/>
              </w:rPr>
              <w:t>response</w:t>
            </w:r>
            <w:r>
              <w:rPr>
                <w:b/>
                <w:spacing w:val="-2"/>
                <w:sz w:val="23"/>
              </w:rPr>
              <w:t xml:space="preserve"> </w:t>
            </w:r>
            <w:r>
              <w:rPr>
                <w:b/>
                <w:sz w:val="23"/>
              </w:rPr>
              <w:t>services</w:t>
            </w:r>
          </w:p>
        </w:tc>
        <w:tc>
          <w:tcPr>
            <w:tcW w:w="4735" w:type="dxa"/>
            <w:shd w:val="clear" w:color="auto" w:fill="5B9BD5"/>
          </w:tcPr>
          <w:p w14:paraId="0E8C8EE7" w14:textId="77777777" w:rsidR="007E7603" w:rsidRDefault="007E7603" w:rsidP="007050FE">
            <w:pPr>
              <w:pStyle w:val="TableParagraph"/>
              <w:spacing w:line="246" w:lineRule="exact"/>
              <w:ind w:left="107"/>
              <w:rPr>
                <w:b/>
                <w:sz w:val="23"/>
              </w:rPr>
            </w:pPr>
            <w:r>
              <w:rPr>
                <w:b/>
                <w:sz w:val="23"/>
              </w:rPr>
              <w:t>Available</w:t>
            </w:r>
            <w:r>
              <w:rPr>
                <w:b/>
                <w:spacing w:val="-2"/>
                <w:sz w:val="23"/>
              </w:rPr>
              <w:t xml:space="preserve"> </w:t>
            </w:r>
            <w:r>
              <w:rPr>
                <w:b/>
                <w:sz w:val="23"/>
              </w:rPr>
              <w:t>services</w:t>
            </w:r>
          </w:p>
        </w:tc>
      </w:tr>
      <w:tr w:rsidR="007E7603" w14:paraId="50EE773A" w14:textId="77777777" w:rsidTr="007050FE">
        <w:trPr>
          <w:trHeight w:val="460"/>
        </w:trPr>
        <w:tc>
          <w:tcPr>
            <w:tcW w:w="4841" w:type="dxa"/>
          </w:tcPr>
          <w:p w14:paraId="27FC1767" w14:textId="77777777" w:rsidR="007E7603" w:rsidRDefault="007E7603" w:rsidP="007050FE">
            <w:pPr>
              <w:pStyle w:val="TableParagraph"/>
            </w:pPr>
          </w:p>
        </w:tc>
        <w:tc>
          <w:tcPr>
            <w:tcW w:w="4735" w:type="dxa"/>
          </w:tcPr>
          <w:p w14:paraId="0D1A9C65" w14:textId="77777777" w:rsidR="007E7603" w:rsidRDefault="007E7603" w:rsidP="007050FE">
            <w:pPr>
              <w:pStyle w:val="TableParagraph"/>
            </w:pPr>
          </w:p>
        </w:tc>
      </w:tr>
      <w:tr w:rsidR="007E7603" w14:paraId="2C72A0D6" w14:textId="77777777" w:rsidTr="007050FE">
        <w:trPr>
          <w:trHeight w:val="688"/>
        </w:trPr>
        <w:tc>
          <w:tcPr>
            <w:tcW w:w="4841" w:type="dxa"/>
          </w:tcPr>
          <w:p w14:paraId="6760D02C" w14:textId="77777777" w:rsidR="007E7603" w:rsidRDefault="007E7603" w:rsidP="007050FE">
            <w:pPr>
              <w:pStyle w:val="TableParagraph"/>
            </w:pPr>
          </w:p>
        </w:tc>
        <w:tc>
          <w:tcPr>
            <w:tcW w:w="4735" w:type="dxa"/>
          </w:tcPr>
          <w:p w14:paraId="081F1B9A" w14:textId="77777777" w:rsidR="007E7603" w:rsidRDefault="007E7603" w:rsidP="007050FE">
            <w:pPr>
              <w:pStyle w:val="TableParagraph"/>
            </w:pPr>
          </w:p>
        </w:tc>
      </w:tr>
      <w:tr w:rsidR="007E7603" w14:paraId="0F6217E6" w14:textId="77777777" w:rsidTr="007050FE">
        <w:trPr>
          <w:trHeight w:val="460"/>
        </w:trPr>
        <w:tc>
          <w:tcPr>
            <w:tcW w:w="4841" w:type="dxa"/>
          </w:tcPr>
          <w:p w14:paraId="44910CEE" w14:textId="77777777" w:rsidR="007E7603" w:rsidRDefault="007E7603" w:rsidP="007050FE">
            <w:pPr>
              <w:pStyle w:val="TableParagraph"/>
            </w:pPr>
          </w:p>
        </w:tc>
        <w:tc>
          <w:tcPr>
            <w:tcW w:w="4735" w:type="dxa"/>
          </w:tcPr>
          <w:p w14:paraId="0BA9E27A" w14:textId="77777777" w:rsidR="007E7603" w:rsidRDefault="007E7603" w:rsidP="007050FE">
            <w:pPr>
              <w:pStyle w:val="TableParagraph"/>
            </w:pPr>
          </w:p>
        </w:tc>
      </w:tr>
      <w:tr w:rsidR="007E7603" w14:paraId="279BCE44" w14:textId="77777777" w:rsidTr="007050FE">
        <w:trPr>
          <w:trHeight w:val="460"/>
        </w:trPr>
        <w:tc>
          <w:tcPr>
            <w:tcW w:w="4841" w:type="dxa"/>
          </w:tcPr>
          <w:p w14:paraId="413B8129" w14:textId="77777777" w:rsidR="007E7603" w:rsidRDefault="007E7603" w:rsidP="007050FE">
            <w:pPr>
              <w:pStyle w:val="TableParagraph"/>
            </w:pPr>
          </w:p>
        </w:tc>
        <w:tc>
          <w:tcPr>
            <w:tcW w:w="4735" w:type="dxa"/>
          </w:tcPr>
          <w:p w14:paraId="22D6DAFD" w14:textId="77777777" w:rsidR="007E7603" w:rsidRDefault="007E7603" w:rsidP="007050FE">
            <w:pPr>
              <w:pStyle w:val="TableParagraph"/>
            </w:pPr>
          </w:p>
        </w:tc>
      </w:tr>
      <w:tr w:rsidR="007E7603" w14:paraId="375DED7E" w14:textId="77777777" w:rsidTr="007050FE">
        <w:trPr>
          <w:trHeight w:val="460"/>
        </w:trPr>
        <w:tc>
          <w:tcPr>
            <w:tcW w:w="4841" w:type="dxa"/>
          </w:tcPr>
          <w:p w14:paraId="1F44BC94" w14:textId="77777777" w:rsidR="007E7603" w:rsidRDefault="007E7603" w:rsidP="007050FE">
            <w:pPr>
              <w:pStyle w:val="TableParagraph"/>
            </w:pPr>
          </w:p>
        </w:tc>
        <w:tc>
          <w:tcPr>
            <w:tcW w:w="4735" w:type="dxa"/>
          </w:tcPr>
          <w:p w14:paraId="2B03443F" w14:textId="77777777" w:rsidR="007E7603" w:rsidRDefault="007E7603" w:rsidP="007050FE">
            <w:pPr>
              <w:pStyle w:val="TableParagraph"/>
            </w:pPr>
          </w:p>
        </w:tc>
      </w:tr>
      <w:tr w:rsidR="007E7603" w14:paraId="0EC2769A" w14:textId="77777777" w:rsidTr="007050FE">
        <w:trPr>
          <w:trHeight w:val="457"/>
        </w:trPr>
        <w:tc>
          <w:tcPr>
            <w:tcW w:w="4841" w:type="dxa"/>
          </w:tcPr>
          <w:p w14:paraId="296CD4FD" w14:textId="77777777" w:rsidR="007E7603" w:rsidRDefault="007E7603" w:rsidP="007050FE">
            <w:pPr>
              <w:pStyle w:val="TableParagraph"/>
            </w:pPr>
          </w:p>
        </w:tc>
        <w:tc>
          <w:tcPr>
            <w:tcW w:w="4735" w:type="dxa"/>
          </w:tcPr>
          <w:p w14:paraId="4F33BC0F" w14:textId="77777777" w:rsidR="007E7603" w:rsidRDefault="007E7603" w:rsidP="007050FE">
            <w:pPr>
              <w:pStyle w:val="TableParagraph"/>
            </w:pPr>
          </w:p>
        </w:tc>
      </w:tr>
      <w:tr w:rsidR="007E7603" w14:paraId="6CF564E2" w14:textId="77777777" w:rsidTr="007050FE">
        <w:trPr>
          <w:trHeight w:val="690"/>
        </w:trPr>
        <w:tc>
          <w:tcPr>
            <w:tcW w:w="4841" w:type="dxa"/>
          </w:tcPr>
          <w:p w14:paraId="554C9BAE" w14:textId="77777777" w:rsidR="007E7603" w:rsidRDefault="007E7603" w:rsidP="007050FE">
            <w:pPr>
              <w:pStyle w:val="TableParagraph"/>
            </w:pPr>
          </w:p>
        </w:tc>
        <w:tc>
          <w:tcPr>
            <w:tcW w:w="4735" w:type="dxa"/>
          </w:tcPr>
          <w:p w14:paraId="76FD42B7" w14:textId="77777777" w:rsidR="007E7603" w:rsidRDefault="007E7603" w:rsidP="007050FE">
            <w:pPr>
              <w:pStyle w:val="TableParagraph"/>
            </w:pPr>
          </w:p>
        </w:tc>
      </w:tr>
    </w:tbl>
    <w:p w14:paraId="1D2C1C6D" w14:textId="77777777" w:rsidR="007E7603" w:rsidRDefault="007E7603" w:rsidP="007E7603">
      <w:pPr>
        <w:pStyle w:val="BodyText"/>
        <w:rPr>
          <w:b/>
          <w:sz w:val="26"/>
        </w:rPr>
      </w:pPr>
    </w:p>
    <w:p w14:paraId="404B51D9" w14:textId="77777777" w:rsidR="007E7603" w:rsidRDefault="007E7603" w:rsidP="007E7603">
      <w:pPr>
        <w:pStyle w:val="BodyText"/>
        <w:rPr>
          <w:b/>
          <w:sz w:val="26"/>
        </w:rPr>
      </w:pPr>
    </w:p>
    <w:p w14:paraId="248FB9EA" w14:textId="77777777" w:rsidR="007E7603" w:rsidRDefault="007E7603" w:rsidP="007E7603">
      <w:pPr>
        <w:pStyle w:val="Heading2"/>
        <w:spacing w:before="224"/>
      </w:pPr>
      <w:r>
        <w:t>RESPONSIBILITY</w:t>
      </w:r>
      <w:r>
        <w:rPr>
          <w:spacing w:val="-4"/>
        </w:rPr>
        <w:t xml:space="preserve"> </w:t>
      </w:r>
      <w:r>
        <w:t>-</w:t>
      </w:r>
      <w:r>
        <w:rPr>
          <w:spacing w:val="-4"/>
        </w:rPr>
        <w:t xml:space="preserve"> </w:t>
      </w:r>
      <w:r>
        <w:t>Decide</w:t>
      </w:r>
      <w:r>
        <w:rPr>
          <w:spacing w:val="-4"/>
        </w:rPr>
        <w:t xml:space="preserve"> </w:t>
      </w:r>
      <w:r>
        <w:t>who</w:t>
      </w:r>
      <w:r>
        <w:rPr>
          <w:spacing w:val="-4"/>
        </w:rPr>
        <w:t xml:space="preserve"> </w:t>
      </w:r>
      <w:r>
        <w:t>is</w:t>
      </w:r>
      <w:r>
        <w:rPr>
          <w:spacing w:val="-4"/>
        </w:rPr>
        <w:t xml:space="preserve"> </w:t>
      </w:r>
      <w:r>
        <w:t>responsible</w:t>
      </w:r>
      <w:r>
        <w:rPr>
          <w:spacing w:val="-4"/>
        </w:rPr>
        <w:t xml:space="preserve"> </w:t>
      </w:r>
      <w:r>
        <w:t>for</w:t>
      </w:r>
      <w:r>
        <w:rPr>
          <w:spacing w:val="-4"/>
        </w:rPr>
        <w:t xml:space="preserve"> </w:t>
      </w:r>
      <w:r>
        <w:t>what.</w:t>
      </w:r>
      <w:r>
        <w:rPr>
          <w:spacing w:val="57"/>
        </w:rPr>
        <w:t xml:space="preserve"> </w:t>
      </w:r>
      <w:r>
        <w:t>Items</w:t>
      </w:r>
      <w:r>
        <w:rPr>
          <w:spacing w:val="-4"/>
        </w:rPr>
        <w:t xml:space="preserve"> </w:t>
      </w:r>
      <w:r>
        <w:t>that</w:t>
      </w:r>
      <w:r>
        <w:rPr>
          <w:spacing w:val="-4"/>
        </w:rPr>
        <w:t xml:space="preserve"> </w:t>
      </w:r>
      <w:r>
        <w:t>you</w:t>
      </w:r>
      <w:r>
        <w:rPr>
          <w:spacing w:val="-4"/>
        </w:rPr>
        <w:t xml:space="preserve"> </w:t>
      </w:r>
      <w:r>
        <w:t>might</w:t>
      </w:r>
      <w:r>
        <w:rPr>
          <w:spacing w:val="-4"/>
        </w:rPr>
        <w:t xml:space="preserve"> </w:t>
      </w:r>
      <w:r>
        <w:t>mention:</w:t>
      </w:r>
    </w:p>
    <w:p w14:paraId="38DC15CF" w14:textId="77777777" w:rsidR="007E7603" w:rsidRDefault="007E7603" w:rsidP="007E7603">
      <w:pPr>
        <w:pStyle w:val="BodyText"/>
        <w:spacing w:before="4"/>
        <w:rPr>
          <w:b/>
          <w:sz w:val="20"/>
        </w:rPr>
      </w:pPr>
    </w:p>
    <w:p w14:paraId="6E3D6AD5" w14:textId="77777777" w:rsidR="007E7603" w:rsidRDefault="007E7603" w:rsidP="007E7603">
      <w:pPr>
        <w:pStyle w:val="BodyText"/>
        <w:spacing w:before="1" w:line="249" w:lineRule="auto"/>
        <w:ind w:left="160" w:right="117"/>
        <w:jc w:val="both"/>
      </w:pPr>
      <w:r>
        <w:t>Responsibility</w:t>
      </w:r>
      <w:r>
        <w:rPr>
          <w:spacing w:val="1"/>
        </w:rPr>
        <w:t xml:space="preserve"> </w:t>
      </w:r>
      <w:r>
        <w:t>for</w:t>
      </w:r>
      <w:r>
        <w:rPr>
          <w:spacing w:val="1"/>
        </w:rPr>
        <w:t xml:space="preserve"> </w:t>
      </w:r>
      <w:r>
        <w:t>administering</w:t>
      </w:r>
      <w:r>
        <w:rPr>
          <w:spacing w:val="1"/>
        </w:rPr>
        <w:t xml:space="preserve"> </w:t>
      </w:r>
      <w:r>
        <w:t>the</w:t>
      </w:r>
      <w:r>
        <w:rPr>
          <w:spacing w:val="1"/>
        </w:rPr>
        <w:t xml:space="preserve"> </w:t>
      </w:r>
      <w:r>
        <w:t>information</w:t>
      </w:r>
      <w:r>
        <w:rPr>
          <w:spacing w:val="1"/>
        </w:rPr>
        <w:t xml:space="preserve"> </w:t>
      </w:r>
      <w:r>
        <w:t>security</w:t>
      </w:r>
      <w:r>
        <w:rPr>
          <w:spacing w:val="1"/>
        </w:rPr>
        <w:t xml:space="preserve"> </w:t>
      </w:r>
      <w:r>
        <w:t>functions</w:t>
      </w:r>
      <w:r>
        <w:rPr>
          <w:spacing w:val="1"/>
        </w:rPr>
        <w:t xml:space="preserve"> </w:t>
      </w:r>
      <w:r>
        <w:t>within</w:t>
      </w:r>
      <w:r>
        <w:rPr>
          <w:spacing w:val="1"/>
        </w:rPr>
        <w:t xml:space="preserve"> </w:t>
      </w:r>
      <w:r>
        <w:t>the</w:t>
      </w:r>
      <w:r>
        <w:rPr>
          <w:spacing w:val="1"/>
        </w:rPr>
        <w:t xml:space="preserve"> </w:t>
      </w:r>
      <w:r>
        <w:t>organization</w:t>
      </w:r>
      <w:r>
        <w:rPr>
          <w:spacing w:val="1"/>
        </w:rPr>
        <w:t xml:space="preserve"> </w:t>
      </w:r>
      <w:r>
        <w:t>and</w:t>
      </w:r>
      <w:r>
        <w:rPr>
          <w:spacing w:val="1"/>
        </w:rPr>
        <w:t xml:space="preserve"> </w:t>
      </w:r>
      <w:r>
        <w:t>for</w:t>
      </w:r>
      <w:r>
        <w:rPr>
          <w:spacing w:val="1"/>
        </w:rPr>
        <w:t xml:space="preserve"> </w:t>
      </w:r>
      <w:r>
        <w:t>coordinating</w:t>
      </w:r>
      <w:r>
        <w:rPr>
          <w:spacing w:val="25"/>
        </w:rPr>
        <w:t xml:space="preserve"> </w:t>
      </w:r>
      <w:r>
        <w:t>the</w:t>
      </w:r>
      <w:r>
        <w:rPr>
          <w:spacing w:val="26"/>
        </w:rPr>
        <w:t xml:space="preserve"> </w:t>
      </w:r>
      <w:r>
        <w:t>response</w:t>
      </w:r>
      <w:r>
        <w:rPr>
          <w:spacing w:val="24"/>
        </w:rPr>
        <w:t xml:space="preserve"> </w:t>
      </w:r>
      <w:r>
        <w:t>process.</w:t>
      </w:r>
    </w:p>
    <w:p w14:paraId="453855E7" w14:textId="77777777" w:rsidR="007E7603" w:rsidRDefault="007E7603" w:rsidP="007E7603">
      <w:pPr>
        <w:pStyle w:val="BodyText"/>
        <w:spacing w:before="1"/>
        <w:rPr>
          <w:sz w:val="24"/>
        </w:rPr>
      </w:pPr>
    </w:p>
    <w:p w14:paraId="1D4467BF" w14:textId="77777777" w:rsidR="007E7603" w:rsidRDefault="007E7603" w:rsidP="007E7603">
      <w:pPr>
        <w:pStyle w:val="BodyText"/>
        <w:spacing w:before="1"/>
        <w:ind w:left="160"/>
      </w:pPr>
      <w:r>
        <w:t>Responsible</w:t>
      </w:r>
      <w:r>
        <w:rPr>
          <w:spacing w:val="-5"/>
        </w:rPr>
        <w:t xml:space="preserve"> </w:t>
      </w:r>
      <w:r>
        <w:t>for</w:t>
      </w:r>
      <w:r>
        <w:rPr>
          <w:spacing w:val="-4"/>
        </w:rPr>
        <w:t xml:space="preserve"> </w:t>
      </w:r>
      <w:r>
        <w:t>all</w:t>
      </w:r>
      <w:r>
        <w:rPr>
          <w:spacing w:val="-5"/>
        </w:rPr>
        <w:t xml:space="preserve"> </w:t>
      </w:r>
      <w:r>
        <w:t>decisions</w:t>
      </w:r>
      <w:r>
        <w:rPr>
          <w:spacing w:val="-4"/>
        </w:rPr>
        <w:t xml:space="preserve"> </w:t>
      </w:r>
      <w:r>
        <w:t>to</w:t>
      </w:r>
      <w:r>
        <w:rPr>
          <w:spacing w:val="-2"/>
        </w:rPr>
        <w:t xml:space="preserve"> </w:t>
      </w:r>
      <w:r>
        <w:t>halt</w:t>
      </w:r>
      <w:r>
        <w:rPr>
          <w:spacing w:val="-5"/>
        </w:rPr>
        <w:t xml:space="preserve"> </w:t>
      </w:r>
      <w:r>
        <w:t>and/or</w:t>
      </w:r>
      <w:r>
        <w:rPr>
          <w:spacing w:val="-4"/>
        </w:rPr>
        <w:t xml:space="preserve"> </w:t>
      </w:r>
      <w:r>
        <w:t>re-enable</w:t>
      </w:r>
      <w:r>
        <w:rPr>
          <w:spacing w:val="-4"/>
        </w:rPr>
        <w:t xml:space="preserve"> </w:t>
      </w:r>
      <w:r>
        <w:t>a</w:t>
      </w:r>
      <w:r>
        <w:rPr>
          <w:spacing w:val="-5"/>
        </w:rPr>
        <w:t xml:space="preserve"> </w:t>
      </w:r>
      <w:r>
        <w:t>computer/system</w:t>
      </w:r>
      <w:r>
        <w:rPr>
          <w:spacing w:val="-4"/>
        </w:rPr>
        <w:t xml:space="preserve"> </w:t>
      </w:r>
      <w:r>
        <w:t>or</w:t>
      </w:r>
      <w:r>
        <w:rPr>
          <w:spacing w:val="-4"/>
        </w:rPr>
        <w:t xml:space="preserve"> </w:t>
      </w:r>
      <w:r>
        <w:t>network</w:t>
      </w:r>
      <w:r>
        <w:rPr>
          <w:spacing w:val="-3"/>
        </w:rPr>
        <w:t xml:space="preserve"> </w:t>
      </w:r>
      <w:r>
        <w:t>service.</w:t>
      </w:r>
    </w:p>
    <w:p w14:paraId="644CC248" w14:textId="77777777" w:rsidR="007E7603" w:rsidRDefault="007E7603" w:rsidP="007E7603">
      <w:pPr>
        <w:pStyle w:val="BodyText"/>
        <w:rPr>
          <w:sz w:val="25"/>
        </w:rPr>
      </w:pPr>
    </w:p>
    <w:p w14:paraId="6FC63153" w14:textId="77777777" w:rsidR="007E7603" w:rsidRDefault="007E7603" w:rsidP="007E7603">
      <w:pPr>
        <w:pStyle w:val="BodyText"/>
        <w:ind w:left="160"/>
      </w:pPr>
      <w:r>
        <w:t>Responsibility</w:t>
      </w:r>
      <w:r>
        <w:rPr>
          <w:spacing w:val="-5"/>
        </w:rPr>
        <w:t xml:space="preserve"> </w:t>
      </w:r>
      <w:r>
        <w:t>for</w:t>
      </w:r>
      <w:r>
        <w:rPr>
          <w:spacing w:val="-4"/>
        </w:rPr>
        <w:t xml:space="preserve"> </w:t>
      </w:r>
      <w:r>
        <w:t>implementing</w:t>
      </w:r>
      <w:r>
        <w:rPr>
          <w:spacing w:val="-4"/>
        </w:rPr>
        <w:t xml:space="preserve"> </w:t>
      </w:r>
      <w:r>
        <w:t>and</w:t>
      </w:r>
      <w:r>
        <w:rPr>
          <w:spacing w:val="-5"/>
        </w:rPr>
        <w:t xml:space="preserve"> </w:t>
      </w:r>
      <w:r>
        <w:t>updating</w:t>
      </w:r>
      <w:r>
        <w:rPr>
          <w:spacing w:val="-4"/>
        </w:rPr>
        <w:t xml:space="preserve"> </w:t>
      </w:r>
      <w:r>
        <w:t>this</w:t>
      </w:r>
      <w:r>
        <w:rPr>
          <w:spacing w:val="-4"/>
        </w:rPr>
        <w:t xml:space="preserve"> </w:t>
      </w:r>
      <w:r>
        <w:t>policy.</w:t>
      </w:r>
    </w:p>
    <w:p w14:paraId="215F2FF2" w14:textId="77777777" w:rsidR="007E7603" w:rsidRDefault="007E7603" w:rsidP="007E7603">
      <w:pPr>
        <w:pStyle w:val="BodyText"/>
        <w:rPr>
          <w:sz w:val="25"/>
        </w:rPr>
      </w:pPr>
    </w:p>
    <w:p w14:paraId="5BBF14E1" w14:textId="77777777" w:rsidR="007E7603" w:rsidRDefault="007E7603" w:rsidP="007E7603">
      <w:pPr>
        <w:pStyle w:val="BodyText"/>
        <w:spacing w:line="249" w:lineRule="auto"/>
        <w:ind w:left="160" w:right="115"/>
        <w:jc w:val="both"/>
      </w:pPr>
      <w:r>
        <w:t>Responsibilities of the IRT (Sample wording: The IRT is a team of highly skilled personnel, designated by</w:t>
      </w:r>
      <w:r>
        <w:rPr>
          <w:spacing w:val="1"/>
        </w:rPr>
        <w:t xml:space="preserve"> </w:t>
      </w:r>
      <w:r>
        <w:t>the organization's Board, who are responsible for responding to computer security incidents. Members will</w:t>
      </w:r>
      <w:r>
        <w:rPr>
          <w:spacing w:val="-61"/>
        </w:rPr>
        <w:t xml:space="preserve"> </w:t>
      </w:r>
      <w:r>
        <w:t xml:space="preserve">be on call twenty-four hours a </w:t>
      </w:r>
      <w:proofErr w:type="gramStart"/>
      <w:r>
        <w:t>day, and</w:t>
      </w:r>
      <w:proofErr w:type="gramEnd"/>
      <w:r>
        <w:t xml:space="preserve"> be capable of responding within a nominal amount of time. There</w:t>
      </w:r>
      <w:r>
        <w:rPr>
          <w:spacing w:val="1"/>
        </w:rPr>
        <w:t xml:space="preserve"> </w:t>
      </w:r>
      <w:r>
        <w:t>will be backups available when members are out of town or on vacation. A list of team members and</w:t>
      </w:r>
      <w:r>
        <w:rPr>
          <w:spacing w:val="1"/>
        </w:rPr>
        <w:t xml:space="preserve"> </w:t>
      </w:r>
      <w:r>
        <w:t>contact</w:t>
      </w:r>
      <w:r>
        <w:rPr>
          <w:spacing w:val="-1"/>
        </w:rPr>
        <w:t xml:space="preserve"> </w:t>
      </w:r>
      <w:r>
        <w:t>information is documented</w:t>
      </w:r>
      <w:r>
        <w:rPr>
          <w:spacing w:val="-1"/>
        </w:rPr>
        <w:t xml:space="preserve"> </w:t>
      </w:r>
      <w:r>
        <w:t>in the Incident Response</w:t>
      </w:r>
      <w:r>
        <w:rPr>
          <w:spacing w:val="-1"/>
        </w:rPr>
        <w:t xml:space="preserve"> </w:t>
      </w:r>
      <w:r>
        <w:t>Procedures.)</w:t>
      </w:r>
    </w:p>
    <w:p w14:paraId="008316DB" w14:textId="77777777" w:rsidR="00401D39" w:rsidRDefault="00401D39">
      <w:pPr>
        <w:pStyle w:val="BodyText"/>
        <w:rPr>
          <w:sz w:val="26"/>
        </w:rPr>
      </w:pPr>
    </w:p>
    <w:p w14:paraId="2D79755F" w14:textId="467362CB" w:rsidR="007E7603" w:rsidRDefault="007E7603" w:rsidP="007E7603">
      <w:pPr>
        <w:pStyle w:val="BodyText"/>
        <w:spacing w:before="70" w:line="252" w:lineRule="auto"/>
        <w:ind w:left="159" w:right="160"/>
      </w:pPr>
      <w:r>
        <w:t>Responsibilities</w:t>
      </w:r>
      <w:r>
        <w:rPr>
          <w:spacing w:val="-5"/>
        </w:rPr>
        <w:t xml:space="preserve"> </w:t>
      </w:r>
      <w:r>
        <w:t>of</w:t>
      </w:r>
      <w:r>
        <w:rPr>
          <w:spacing w:val="-4"/>
        </w:rPr>
        <w:t xml:space="preserve"> </w:t>
      </w:r>
      <w:r>
        <w:t>employees</w:t>
      </w:r>
      <w:r>
        <w:rPr>
          <w:spacing w:val="-4"/>
        </w:rPr>
        <w:t xml:space="preserve"> </w:t>
      </w:r>
      <w:r>
        <w:t>and</w:t>
      </w:r>
      <w:r>
        <w:rPr>
          <w:spacing w:val="-5"/>
        </w:rPr>
        <w:t xml:space="preserve"> </w:t>
      </w:r>
      <w:r>
        <w:t>users</w:t>
      </w:r>
      <w:r>
        <w:rPr>
          <w:spacing w:val="-2"/>
        </w:rPr>
        <w:t xml:space="preserve"> </w:t>
      </w:r>
      <w:r>
        <w:t>(Sample</w:t>
      </w:r>
      <w:r>
        <w:rPr>
          <w:spacing w:val="-4"/>
        </w:rPr>
        <w:t xml:space="preserve"> </w:t>
      </w:r>
      <w:r>
        <w:t>wording:</w:t>
      </w:r>
      <w:r w:rsidR="008E1687">
        <w:t xml:space="preserve"> </w:t>
      </w:r>
      <w:r>
        <w:t>All</w:t>
      </w:r>
      <w:r>
        <w:rPr>
          <w:spacing w:val="-8"/>
        </w:rPr>
        <w:t xml:space="preserve"> </w:t>
      </w:r>
      <w:r>
        <w:t>employees</w:t>
      </w:r>
      <w:r>
        <w:rPr>
          <w:spacing w:val="-7"/>
        </w:rPr>
        <w:t xml:space="preserve"> </w:t>
      </w:r>
      <w:r>
        <w:t>and</w:t>
      </w:r>
      <w:r>
        <w:rPr>
          <w:spacing w:val="-7"/>
        </w:rPr>
        <w:t xml:space="preserve"> </w:t>
      </w:r>
      <w:r>
        <w:t>other</w:t>
      </w:r>
      <w:r>
        <w:rPr>
          <w:spacing w:val="-7"/>
        </w:rPr>
        <w:t xml:space="preserve"> </w:t>
      </w:r>
      <w:r>
        <w:t>users</w:t>
      </w:r>
      <w:r>
        <w:rPr>
          <w:spacing w:val="-7"/>
        </w:rPr>
        <w:t xml:space="preserve"> </w:t>
      </w:r>
      <w:r>
        <w:t>are</w:t>
      </w:r>
      <w:r>
        <w:rPr>
          <w:spacing w:val="-7"/>
        </w:rPr>
        <w:t xml:space="preserve"> </w:t>
      </w:r>
      <w:r>
        <w:t>responsible</w:t>
      </w:r>
      <w:r>
        <w:rPr>
          <w:spacing w:val="-61"/>
        </w:rPr>
        <w:t xml:space="preserve"> </w:t>
      </w:r>
      <w:r>
        <w:t>for</w:t>
      </w:r>
      <w:r>
        <w:rPr>
          <w:spacing w:val="-7"/>
        </w:rPr>
        <w:t xml:space="preserve"> </w:t>
      </w:r>
      <w:r>
        <w:t>protecting</w:t>
      </w:r>
      <w:r>
        <w:rPr>
          <w:spacing w:val="-6"/>
        </w:rPr>
        <w:t xml:space="preserve"> </w:t>
      </w:r>
      <w:r>
        <w:t>information</w:t>
      </w:r>
      <w:r>
        <w:rPr>
          <w:spacing w:val="-7"/>
        </w:rPr>
        <w:t xml:space="preserve"> </w:t>
      </w:r>
      <w:r>
        <w:t>to</w:t>
      </w:r>
      <w:r>
        <w:rPr>
          <w:spacing w:val="-6"/>
        </w:rPr>
        <w:t xml:space="preserve"> </w:t>
      </w:r>
      <w:r>
        <w:t>which</w:t>
      </w:r>
      <w:r>
        <w:rPr>
          <w:spacing w:val="23"/>
        </w:rPr>
        <w:t xml:space="preserve"> </w:t>
      </w:r>
      <w:r>
        <w:t>they</w:t>
      </w:r>
      <w:r>
        <w:rPr>
          <w:spacing w:val="23"/>
        </w:rPr>
        <w:t xml:space="preserve"> </w:t>
      </w:r>
      <w:r>
        <w:t>have</w:t>
      </w:r>
      <w:r>
        <w:rPr>
          <w:spacing w:val="23"/>
        </w:rPr>
        <w:t xml:space="preserve"> </w:t>
      </w:r>
      <w:r>
        <w:t>access</w:t>
      </w:r>
      <w:r>
        <w:rPr>
          <w:spacing w:val="24"/>
        </w:rPr>
        <w:t xml:space="preserve"> </w:t>
      </w:r>
      <w:r>
        <w:t>from</w:t>
      </w:r>
      <w:r>
        <w:rPr>
          <w:spacing w:val="23"/>
        </w:rPr>
        <w:t xml:space="preserve"> </w:t>
      </w:r>
      <w:r>
        <w:t>unauthorized</w:t>
      </w:r>
      <w:r>
        <w:rPr>
          <w:spacing w:val="23"/>
        </w:rPr>
        <w:t xml:space="preserve"> </w:t>
      </w:r>
      <w:r>
        <w:t>activities.</w:t>
      </w:r>
      <w:r>
        <w:rPr>
          <w:spacing w:val="23"/>
        </w:rPr>
        <w:t xml:space="preserve"> </w:t>
      </w:r>
      <w:r>
        <w:t>Employees</w:t>
      </w:r>
      <w:r>
        <w:rPr>
          <w:spacing w:val="23"/>
        </w:rPr>
        <w:t xml:space="preserve"> </w:t>
      </w:r>
      <w:r>
        <w:t>and</w:t>
      </w:r>
      <w:r>
        <w:rPr>
          <w:spacing w:val="23"/>
        </w:rPr>
        <w:t xml:space="preserve"> </w:t>
      </w:r>
      <w:r>
        <w:t>other</w:t>
      </w:r>
      <w:r>
        <w:rPr>
          <w:spacing w:val="-61"/>
        </w:rPr>
        <w:t xml:space="preserve"> </w:t>
      </w:r>
      <w:r>
        <w:t>users</w:t>
      </w:r>
      <w:r>
        <w:rPr>
          <w:spacing w:val="23"/>
        </w:rPr>
        <w:t xml:space="preserve"> </w:t>
      </w:r>
      <w:r>
        <w:t>are</w:t>
      </w:r>
      <w:r>
        <w:rPr>
          <w:spacing w:val="24"/>
        </w:rPr>
        <w:t xml:space="preserve"> </w:t>
      </w:r>
      <w:r>
        <w:t>responsible</w:t>
      </w:r>
      <w:r>
        <w:rPr>
          <w:spacing w:val="23"/>
        </w:rPr>
        <w:t xml:space="preserve"> </w:t>
      </w:r>
      <w:r>
        <w:t>for</w:t>
      </w:r>
      <w:r>
        <w:rPr>
          <w:spacing w:val="24"/>
        </w:rPr>
        <w:t xml:space="preserve"> </w:t>
      </w:r>
      <w:r>
        <w:t>reporting</w:t>
      </w:r>
      <w:r>
        <w:rPr>
          <w:spacing w:val="20"/>
        </w:rPr>
        <w:t xml:space="preserve"> </w:t>
      </w:r>
      <w:r>
        <w:t>any</w:t>
      </w:r>
      <w:r>
        <w:rPr>
          <w:spacing w:val="20"/>
        </w:rPr>
        <w:t xml:space="preserve"> </w:t>
      </w:r>
      <w:r>
        <w:t>suspected</w:t>
      </w:r>
      <w:r>
        <w:rPr>
          <w:spacing w:val="19"/>
        </w:rPr>
        <w:t xml:space="preserve"> </w:t>
      </w:r>
      <w:r>
        <w:t>security</w:t>
      </w:r>
      <w:r>
        <w:rPr>
          <w:spacing w:val="20"/>
        </w:rPr>
        <w:t xml:space="preserve"> </w:t>
      </w:r>
      <w:r>
        <w:t>incidents,</w:t>
      </w:r>
      <w:r>
        <w:rPr>
          <w:spacing w:val="20"/>
        </w:rPr>
        <w:t xml:space="preserve"> </w:t>
      </w:r>
      <w:r>
        <w:t>abuses,</w:t>
      </w:r>
      <w:r>
        <w:rPr>
          <w:spacing w:val="20"/>
        </w:rPr>
        <w:t xml:space="preserve"> </w:t>
      </w:r>
      <w:r>
        <w:t>and</w:t>
      </w:r>
      <w:r>
        <w:rPr>
          <w:spacing w:val="20"/>
        </w:rPr>
        <w:t xml:space="preserve"> </w:t>
      </w:r>
      <w:r>
        <w:t>violations</w:t>
      </w:r>
      <w:r>
        <w:rPr>
          <w:spacing w:val="19"/>
        </w:rPr>
        <w:t xml:space="preserve"> </w:t>
      </w:r>
      <w:r>
        <w:t>of</w:t>
      </w:r>
      <w:r>
        <w:rPr>
          <w:spacing w:val="20"/>
        </w:rPr>
        <w:t xml:space="preserve"> </w:t>
      </w:r>
      <w:r>
        <w:t>policy.</w:t>
      </w:r>
      <w:r>
        <w:rPr>
          <w:spacing w:val="1"/>
        </w:rPr>
        <w:t xml:space="preserve"> </w:t>
      </w:r>
      <w:r>
        <w:t>All</w:t>
      </w:r>
      <w:r>
        <w:rPr>
          <w:spacing w:val="20"/>
        </w:rPr>
        <w:t xml:space="preserve"> </w:t>
      </w:r>
      <w:r>
        <w:t>employees</w:t>
      </w:r>
      <w:r>
        <w:rPr>
          <w:spacing w:val="20"/>
        </w:rPr>
        <w:t xml:space="preserve"> </w:t>
      </w:r>
      <w:r>
        <w:t>and</w:t>
      </w:r>
      <w:r>
        <w:rPr>
          <w:spacing w:val="21"/>
        </w:rPr>
        <w:t xml:space="preserve"> </w:t>
      </w:r>
      <w:r>
        <w:t>other</w:t>
      </w:r>
      <w:r>
        <w:rPr>
          <w:spacing w:val="20"/>
        </w:rPr>
        <w:t xml:space="preserve"> </w:t>
      </w:r>
      <w:r>
        <w:t>users</w:t>
      </w:r>
      <w:r>
        <w:rPr>
          <w:spacing w:val="20"/>
        </w:rPr>
        <w:t xml:space="preserve"> </w:t>
      </w:r>
      <w:r>
        <w:t>are</w:t>
      </w:r>
      <w:r>
        <w:rPr>
          <w:spacing w:val="21"/>
        </w:rPr>
        <w:t xml:space="preserve"> </w:t>
      </w:r>
      <w:r>
        <w:t>responsible</w:t>
      </w:r>
      <w:r>
        <w:rPr>
          <w:spacing w:val="20"/>
        </w:rPr>
        <w:t xml:space="preserve"> </w:t>
      </w:r>
      <w:r>
        <w:t>for</w:t>
      </w:r>
      <w:r>
        <w:rPr>
          <w:spacing w:val="21"/>
        </w:rPr>
        <w:t xml:space="preserve"> </w:t>
      </w:r>
      <w:r>
        <w:t>familiarizing</w:t>
      </w:r>
      <w:r>
        <w:rPr>
          <w:spacing w:val="20"/>
        </w:rPr>
        <w:t xml:space="preserve"> </w:t>
      </w:r>
      <w:r>
        <w:t>themselves</w:t>
      </w:r>
      <w:r>
        <w:rPr>
          <w:spacing w:val="20"/>
        </w:rPr>
        <w:t xml:space="preserve"> </w:t>
      </w:r>
      <w:r>
        <w:t>with</w:t>
      </w:r>
      <w:r>
        <w:rPr>
          <w:spacing w:val="21"/>
        </w:rPr>
        <w:t xml:space="preserve"> </w:t>
      </w:r>
      <w:r>
        <w:t>the</w:t>
      </w:r>
      <w:r>
        <w:rPr>
          <w:spacing w:val="20"/>
        </w:rPr>
        <w:t xml:space="preserve"> </w:t>
      </w:r>
      <w:r w:rsidR="008E1687">
        <w:t>organization’s</w:t>
      </w:r>
      <w:r>
        <w:rPr>
          <w:spacing w:val="1"/>
        </w:rPr>
        <w:t xml:space="preserve"> </w:t>
      </w:r>
      <w:r>
        <w:t>Incident</w:t>
      </w:r>
      <w:r>
        <w:rPr>
          <w:spacing w:val="23"/>
        </w:rPr>
        <w:t xml:space="preserve"> </w:t>
      </w:r>
      <w:r>
        <w:t>Response</w:t>
      </w:r>
      <w:r>
        <w:rPr>
          <w:spacing w:val="23"/>
        </w:rPr>
        <w:t xml:space="preserve"> </w:t>
      </w:r>
      <w:r>
        <w:t>Procedures</w:t>
      </w:r>
      <w:r>
        <w:rPr>
          <w:spacing w:val="23"/>
        </w:rPr>
        <w:t xml:space="preserve"> </w:t>
      </w:r>
      <w:r>
        <w:t>and</w:t>
      </w:r>
      <w:r>
        <w:rPr>
          <w:spacing w:val="23"/>
        </w:rPr>
        <w:t xml:space="preserve"> </w:t>
      </w:r>
      <w:r>
        <w:t>their</w:t>
      </w:r>
      <w:r>
        <w:rPr>
          <w:spacing w:val="-2"/>
        </w:rPr>
        <w:t xml:space="preserve"> </w:t>
      </w:r>
      <w:r>
        <w:t>role</w:t>
      </w:r>
      <w:r>
        <w:rPr>
          <w:spacing w:val="-1"/>
        </w:rPr>
        <w:t xml:space="preserve"> </w:t>
      </w:r>
      <w:r>
        <w:t>in</w:t>
      </w:r>
      <w:r>
        <w:rPr>
          <w:spacing w:val="-2"/>
        </w:rPr>
        <w:t xml:space="preserve"> </w:t>
      </w:r>
      <w:r>
        <w:t>the</w:t>
      </w:r>
      <w:r>
        <w:rPr>
          <w:spacing w:val="-1"/>
        </w:rPr>
        <w:t xml:space="preserve"> </w:t>
      </w:r>
      <w:r>
        <w:t>response</w:t>
      </w:r>
      <w:r>
        <w:rPr>
          <w:spacing w:val="-2"/>
        </w:rPr>
        <w:t xml:space="preserve"> </w:t>
      </w:r>
      <w:r>
        <w:t>process.)</w:t>
      </w:r>
    </w:p>
    <w:p w14:paraId="27987A21" w14:textId="77777777" w:rsidR="007E7603" w:rsidRDefault="007E7603" w:rsidP="007E7603">
      <w:pPr>
        <w:pStyle w:val="BodyText"/>
        <w:spacing w:before="4"/>
      </w:pPr>
    </w:p>
    <w:p w14:paraId="49CE9B6C" w14:textId="3FB80784" w:rsidR="00401D39" w:rsidRPr="00D1744B" w:rsidRDefault="00526AD4" w:rsidP="00526AD4">
      <w:pPr>
        <w:pStyle w:val="BodyText"/>
        <w:spacing w:line="249" w:lineRule="auto"/>
        <w:ind w:left="159" w:right="634"/>
        <w:rPr>
          <w:sz w:val="28"/>
        </w:rPr>
      </w:pPr>
      <w:r w:rsidRPr="00D1744B">
        <w:t xml:space="preserve">Responsibilities of the Board of Directors (Sample wording: The Board is responsible for reviewing and approving this policy. The Board is also responsible for the appointment of the IRT. The Board is responsible for governing </w:t>
      </w:r>
      <w:r w:rsidR="00D1744B" w:rsidRPr="00D1744B">
        <w:t>cybersecurity</w:t>
      </w:r>
      <w:r w:rsidRPr="00D1744B">
        <w:t xml:space="preserve">, reviewing incident </w:t>
      </w:r>
      <w:proofErr w:type="gramStart"/>
      <w:r w:rsidRPr="00D1744B">
        <w:t>reports</w:t>
      </w:r>
      <w:proofErr w:type="gramEnd"/>
      <w:r w:rsidRPr="00D1744B">
        <w:t xml:space="preserve"> and evaluating the organization’s leadership with respect to cybersecurity.)</w:t>
      </w:r>
    </w:p>
    <w:sectPr w:rsidR="00401D39" w:rsidRPr="00D1744B">
      <w:footerReference w:type="default" r:id="rId8"/>
      <w:pgSz w:w="12240" w:h="15840"/>
      <w:pgMar w:top="660" w:right="600" w:bottom="1280" w:left="56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C25A" w14:textId="77777777" w:rsidR="0090426E" w:rsidRDefault="0090426E">
      <w:r>
        <w:separator/>
      </w:r>
    </w:p>
  </w:endnote>
  <w:endnote w:type="continuationSeparator" w:id="0">
    <w:p w14:paraId="395AD080" w14:textId="77777777" w:rsidR="0090426E" w:rsidRDefault="0090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CB31" w14:textId="1138D918" w:rsidR="00401D39" w:rsidRDefault="007D5DD3">
    <w:pPr>
      <w:pStyle w:val="BodyText"/>
      <w:spacing w:line="14" w:lineRule="auto"/>
      <w:rPr>
        <w:sz w:val="20"/>
      </w:rPr>
    </w:pPr>
    <w:r>
      <w:rPr>
        <w:noProof/>
      </w:rPr>
      <mc:AlternateContent>
        <mc:Choice Requires="wps">
          <w:drawing>
            <wp:anchor distT="0" distB="0" distL="114300" distR="114300" simplePos="0" relativeHeight="487421952" behindDoc="1" locked="0" layoutInCell="1" allowOverlap="1" wp14:anchorId="063BC801" wp14:editId="423548DB">
              <wp:simplePos x="0" y="0"/>
              <wp:positionH relativeFrom="page">
                <wp:posOffset>3813175</wp:posOffset>
              </wp:positionH>
              <wp:positionV relativeFrom="page">
                <wp:posOffset>9227185</wp:posOffset>
              </wp:positionV>
              <wp:extent cx="160020" cy="16573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5F23" w14:textId="758F45FD" w:rsidR="00401D39" w:rsidRDefault="00401D39">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BC801" id="_x0000_t202" coordsize="21600,21600" o:spt="202" path="m,l,21600r21600,l21600,xe">
              <v:stroke joinstyle="miter"/>
              <v:path gradientshapeok="t" o:connecttype="rect"/>
            </v:shapetype>
            <v:shape id="docshape1" o:spid="_x0000_s1026" type="#_x0000_t202" style="position:absolute;margin-left:300.25pt;margin-top:726.55pt;width:12.6pt;height:13.05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" filled="f" stroked="f">
              <v:textbox inset="0,0,0,0">
                <w:txbxContent>
                  <w:p w14:paraId="4C265F23" w14:textId="758F45FD" w:rsidR="00401D39" w:rsidRDefault="00401D39">
                    <w:pPr>
                      <w:spacing w:line="245" w:lineRule="exact"/>
                      <w:ind w:left="60"/>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487422464" behindDoc="1" locked="0" layoutInCell="1" allowOverlap="1" wp14:anchorId="3E74709B" wp14:editId="5C1304F9">
              <wp:simplePos x="0" y="0"/>
              <wp:positionH relativeFrom="page">
                <wp:posOffset>539115</wp:posOffset>
              </wp:positionH>
              <wp:positionV relativeFrom="page">
                <wp:posOffset>9264015</wp:posOffset>
              </wp:positionV>
              <wp:extent cx="1424940" cy="16573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1A99C" w14:textId="77777777" w:rsidR="00401D39" w:rsidRDefault="0090426E">
                          <w:pPr>
                            <w:spacing w:line="245" w:lineRule="exact"/>
                            <w:ind w:left="20"/>
                            <w:rPr>
                              <w:rFonts w:ascii="Calibri"/>
                            </w:rPr>
                          </w:pPr>
                          <w:r>
                            <w:rPr>
                              <w:rFonts w:ascii="Calibri"/>
                            </w:rPr>
                            <w:t>Incident</w:t>
                          </w:r>
                          <w:r>
                            <w:rPr>
                              <w:rFonts w:ascii="Calibri"/>
                              <w:spacing w:val="-5"/>
                            </w:rPr>
                            <w:t xml:space="preserve"> </w:t>
                          </w:r>
                          <w:r>
                            <w:rPr>
                              <w:rFonts w:ascii="Calibri"/>
                            </w:rPr>
                            <w:t>Response</w:t>
                          </w:r>
                          <w:r>
                            <w:rPr>
                              <w:rFonts w:ascii="Calibri"/>
                              <w:spacing w:val="-7"/>
                            </w:rPr>
                            <w:t xml:space="preserve"> </w:t>
                          </w:r>
                          <w:r>
                            <w:rPr>
                              <w:rFonts w:ascii="Calibri"/>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4709B" id="docshape2" o:spid="_x0000_s1027" type="#_x0000_t202" style="position:absolute;margin-left:42.45pt;margin-top:729.45pt;width:112.2pt;height:13.05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" filled="f" stroked="f">
              <v:textbox inset="0,0,0,0">
                <w:txbxContent>
                  <w:p w14:paraId="2231A99C" w14:textId="77777777" w:rsidR="00401D39" w:rsidRDefault="0090426E">
                    <w:pPr>
                      <w:spacing w:line="245" w:lineRule="exact"/>
                      <w:ind w:left="20"/>
                      <w:rPr>
                        <w:rFonts w:ascii="Calibri"/>
                      </w:rPr>
                    </w:pPr>
                    <w:r>
                      <w:rPr>
                        <w:rFonts w:ascii="Calibri"/>
                      </w:rPr>
                      <w:t>Incident</w:t>
                    </w:r>
                    <w:r>
                      <w:rPr>
                        <w:rFonts w:ascii="Calibri"/>
                        <w:spacing w:val="-5"/>
                      </w:rPr>
                      <w:t xml:space="preserve"> </w:t>
                    </w:r>
                    <w:r>
                      <w:rPr>
                        <w:rFonts w:ascii="Calibri"/>
                      </w:rPr>
                      <w:t>Response</w:t>
                    </w:r>
                    <w:r>
                      <w:rPr>
                        <w:rFonts w:ascii="Calibri"/>
                        <w:spacing w:val="-7"/>
                      </w:rPr>
                      <w:t xml:space="preserve"> </w:t>
                    </w:r>
                    <w:r>
                      <w:rPr>
                        <w:rFonts w:ascii="Calibri"/>
                      </w:rPr>
                      <w:t>Policy</w:t>
                    </w:r>
                  </w:p>
                </w:txbxContent>
              </v:textbox>
              <w10:wrap anchorx="page" anchory="page"/>
            </v:shape>
          </w:pict>
        </mc:Fallback>
      </mc:AlternateContent>
    </w:r>
    <w:r>
      <w:rPr>
        <w:noProof/>
      </w:rPr>
      <mc:AlternateContent>
        <mc:Choice Requires="wps">
          <w:drawing>
            <wp:anchor distT="0" distB="0" distL="114300" distR="114300" simplePos="0" relativeHeight="487422976" behindDoc="1" locked="0" layoutInCell="1" allowOverlap="1" wp14:anchorId="1410C486" wp14:editId="27D644D7">
              <wp:simplePos x="0" y="0"/>
              <wp:positionH relativeFrom="page">
                <wp:posOffset>5607685</wp:posOffset>
              </wp:positionH>
              <wp:positionV relativeFrom="page">
                <wp:posOffset>9284970</wp:posOffset>
              </wp:positionV>
              <wp:extent cx="914400" cy="16573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6554C" w14:textId="77777777" w:rsidR="00401D39" w:rsidRDefault="0090426E">
                          <w:pPr>
                            <w:spacing w:line="245" w:lineRule="exact"/>
                            <w:ind w:left="20"/>
                            <w:rPr>
                              <w:rFonts w:ascii="Calibri"/>
                            </w:rPr>
                          </w:pPr>
                          <w:r>
                            <w:rPr>
                              <w:rFonts w:ascii="Calibri"/>
                            </w:rPr>
                            <w:t>Date</w:t>
                          </w:r>
                          <w:r>
                            <w:rPr>
                              <w:rFonts w:ascii="Calibri"/>
                              <w:spacing w:val="-12"/>
                            </w:rPr>
                            <w:t xml:space="preserve"> </w:t>
                          </w:r>
                          <w:r>
                            <w:rPr>
                              <w:rFonts w:ascii="Calibri"/>
                            </w:rPr>
                            <w:t>Approved: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C486" id="docshape3" o:spid="_x0000_s1028" type="#_x0000_t202" style="position:absolute;margin-left:441.55pt;margin-top:731.1pt;width:1in;height:13.05pt;z-index:-158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" filled="f" stroked="f">
              <v:textbox inset="0,0,0,0">
                <w:txbxContent>
                  <w:p w14:paraId="6EF6554C" w14:textId="77777777" w:rsidR="00401D39" w:rsidRDefault="0090426E">
                    <w:pPr>
                      <w:spacing w:line="245" w:lineRule="exact"/>
                      <w:ind w:left="20"/>
                      <w:rPr>
                        <w:rFonts w:ascii="Calibri"/>
                      </w:rPr>
                    </w:pPr>
                    <w:r>
                      <w:rPr>
                        <w:rFonts w:ascii="Calibri"/>
                      </w:rPr>
                      <w:t>Date</w:t>
                    </w:r>
                    <w:r>
                      <w:rPr>
                        <w:rFonts w:ascii="Calibri"/>
                        <w:spacing w:val="-12"/>
                      </w:rPr>
                      <w:t xml:space="preserve"> </w:t>
                    </w:r>
                    <w:r>
                      <w:rPr>
                        <w:rFonts w:ascii="Calibri"/>
                      </w:rPr>
                      <w:t>Approved: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FFA7" w14:textId="52661708" w:rsidR="00401D39" w:rsidRDefault="007D5DD3">
    <w:pPr>
      <w:pStyle w:val="BodyText"/>
      <w:spacing w:line="14" w:lineRule="auto"/>
      <w:rPr>
        <w:sz w:val="20"/>
      </w:rPr>
    </w:pPr>
    <w:r>
      <w:rPr>
        <w:noProof/>
      </w:rPr>
      <mc:AlternateContent>
        <mc:Choice Requires="wps">
          <w:drawing>
            <wp:anchor distT="0" distB="0" distL="114300" distR="114300" simplePos="0" relativeHeight="487425024" behindDoc="1" locked="0" layoutInCell="1" allowOverlap="1" wp14:anchorId="09D3F092" wp14:editId="16C9AFB3">
              <wp:simplePos x="0" y="0"/>
              <wp:positionH relativeFrom="page">
                <wp:posOffset>3838575</wp:posOffset>
              </wp:positionH>
              <wp:positionV relativeFrom="page">
                <wp:posOffset>9227185</wp:posOffset>
              </wp:positionV>
              <wp:extent cx="96520" cy="165735"/>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22673" w14:textId="147CF053" w:rsidR="00401D39" w:rsidRDefault="00401D39">
                          <w:pPr>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3F092" id="_x0000_t202" coordsize="21600,21600" o:spt="202" path="m,l,21600r21600,l21600,xe">
              <v:stroke joinstyle="miter"/>
              <v:path gradientshapeok="t" o:connecttype="rect"/>
            </v:shapetype>
            <v:shape id="docshape7" o:spid="_x0000_s1029" type="#_x0000_t202" style="position:absolute;margin-left:302.25pt;margin-top:726.55pt;width:7.6pt;height:13.05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" filled="f" stroked="f">
              <v:textbox inset="0,0,0,0">
                <w:txbxContent>
                  <w:p w14:paraId="22022673" w14:textId="147CF053" w:rsidR="00401D39" w:rsidRDefault="00401D39">
                    <w:pPr>
                      <w:spacing w:line="245" w:lineRule="exact"/>
                      <w:ind w:left="20"/>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487425536" behindDoc="1" locked="0" layoutInCell="1" allowOverlap="1" wp14:anchorId="22C0C2B8" wp14:editId="680F16C4">
              <wp:simplePos x="0" y="0"/>
              <wp:positionH relativeFrom="page">
                <wp:posOffset>539115</wp:posOffset>
              </wp:positionH>
              <wp:positionV relativeFrom="page">
                <wp:posOffset>9264015</wp:posOffset>
              </wp:positionV>
              <wp:extent cx="1424940" cy="165735"/>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E0CC7" w14:textId="77777777" w:rsidR="00401D39" w:rsidRDefault="0090426E">
                          <w:pPr>
                            <w:spacing w:line="245" w:lineRule="exact"/>
                            <w:ind w:left="20"/>
                            <w:rPr>
                              <w:rFonts w:ascii="Calibri"/>
                            </w:rPr>
                          </w:pPr>
                          <w:r>
                            <w:rPr>
                              <w:rFonts w:ascii="Calibri"/>
                            </w:rPr>
                            <w:t>Incident</w:t>
                          </w:r>
                          <w:r>
                            <w:rPr>
                              <w:rFonts w:ascii="Calibri"/>
                              <w:spacing w:val="-5"/>
                            </w:rPr>
                            <w:t xml:space="preserve"> </w:t>
                          </w:r>
                          <w:r>
                            <w:rPr>
                              <w:rFonts w:ascii="Calibri"/>
                            </w:rPr>
                            <w:t>Response</w:t>
                          </w:r>
                          <w:r>
                            <w:rPr>
                              <w:rFonts w:ascii="Calibri"/>
                              <w:spacing w:val="-7"/>
                            </w:rPr>
                            <w:t xml:space="preserve"> </w:t>
                          </w:r>
                          <w:r>
                            <w:rPr>
                              <w:rFonts w:ascii="Calibri"/>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C2B8" id="docshape8" o:spid="_x0000_s1030" type="#_x0000_t202" style="position:absolute;margin-left:42.45pt;margin-top:729.45pt;width:112.2pt;height:13.05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" filled="f" stroked="f">
              <v:textbox inset="0,0,0,0">
                <w:txbxContent>
                  <w:p w14:paraId="0B2E0CC7" w14:textId="77777777" w:rsidR="00401D39" w:rsidRDefault="0090426E">
                    <w:pPr>
                      <w:spacing w:line="245" w:lineRule="exact"/>
                      <w:ind w:left="20"/>
                      <w:rPr>
                        <w:rFonts w:ascii="Calibri"/>
                      </w:rPr>
                    </w:pPr>
                    <w:r>
                      <w:rPr>
                        <w:rFonts w:ascii="Calibri"/>
                      </w:rPr>
                      <w:t>Incident</w:t>
                    </w:r>
                    <w:r>
                      <w:rPr>
                        <w:rFonts w:ascii="Calibri"/>
                        <w:spacing w:val="-5"/>
                      </w:rPr>
                      <w:t xml:space="preserve"> </w:t>
                    </w:r>
                    <w:r>
                      <w:rPr>
                        <w:rFonts w:ascii="Calibri"/>
                      </w:rPr>
                      <w:t>Response</w:t>
                    </w:r>
                    <w:r>
                      <w:rPr>
                        <w:rFonts w:ascii="Calibri"/>
                        <w:spacing w:val="-7"/>
                      </w:rPr>
                      <w:t xml:space="preserve"> </w:t>
                    </w:r>
                    <w:r>
                      <w:rPr>
                        <w:rFonts w:ascii="Calibri"/>
                      </w:rPr>
                      <w:t>Policy</w:t>
                    </w:r>
                  </w:p>
                </w:txbxContent>
              </v:textbox>
              <w10:wrap anchorx="page" anchory="page"/>
            </v:shape>
          </w:pict>
        </mc:Fallback>
      </mc:AlternateContent>
    </w:r>
    <w:r>
      <w:rPr>
        <w:noProof/>
      </w:rPr>
      <mc:AlternateContent>
        <mc:Choice Requires="wps">
          <w:drawing>
            <wp:anchor distT="0" distB="0" distL="114300" distR="114300" simplePos="0" relativeHeight="487426048" behindDoc="1" locked="0" layoutInCell="1" allowOverlap="1" wp14:anchorId="57FAD0BA" wp14:editId="736FF0AF">
              <wp:simplePos x="0" y="0"/>
              <wp:positionH relativeFrom="page">
                <wp:posOffset>5607685</wp:posOffset>
              </wp:positionH>
              <wp:positionV relativeFrom="page">
                <wp:posOffset>9284970</wp:posOffset>
              </wp:positionV>
              <wp:extent cx="914400" cy="165735"/>
              <wp:effectExtent l="0" t="0" r="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397EB" w14:textId="77777777" w:rsidR="00401D39" w:rsidRDefault="0090426E">
                          <w:pPr>
                            <w:spacing w:line="245" w:lineRule="exact"/>
                            <w:ind w:left="20"/>
                            <w:rPr>
                              <w:rFonts w:ascii="Calibri"/>
                            </w:rPr>
                          </w:pPr>
                          <w:r>
                            <w:rPr>
                              <w:rFonts w:ascii="Calibri"/>
                            </w:rPr>
                            <w:t>Date</w:t>
                          </w:r>
                          <w:r>
                            <w:rPr>
                              <w:rFonts w:ascii="Calibri"/>
                              <w:spacing w:val="-12"/>
                            </w:rPr>
                            <w:t xml:space="preserve"> </w:t>
                          </w:r>
                          <w:r>
                            <w:rPr>
                              <w:rFonts w:ascii="Calibri"/>
                            </w:rPr>
                            <w:t>Approved: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AD0BA" id="docshape9" o:spid="_x0000_s1031" type="#_x0000_t202" style="position:absolute;margin-left:441.55pt;margin-top:731.1pt;width:1in;height:13.05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" filled="f" stroked="f">
              <v:textbox inset="0,0,0,0">
                <w:txbxContent>
                  <w:p w14:paraId="05D397EB" w14:textId="77777777" w:rsidR="00401D39" w:rsidRDefault="0090426E">
                    <w:pPr>
                      <w:spacing w:line="245" w:lineRule="exact"/>
                      <w:ind w:left="20"/>
                      <w:rPr>
                        <w:rFonts w:ascii="Calibri"/>
                      </w:rPr>
                    </w:pPr>
                    <w:r>
                      <w:rPr>
                        <w:rFonts w:ascii="Calibri"/>
                      </w:rPr>
                      <w:t>Date</w:t>
                    </w:r>
                    <w:r>
                      <w:rPr>
                        <w:rFonts w:ascii="Calibri"/>
                        <w:spacing w:val="-12"/>
                      </w:rPr>
                      <w:t xml:space="preserve"> </w:t>
                    </w:r>
                    <w:r>
                      <w:rPr>
                        <w:rFonts w:ascii="Calibri"/>
                      </w:rPr>
                      <w:t>Approved: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2A73" w14:textId="77777777" w:rsidR="0090426E" w:rsidRDefault="0090426E">
      <w:r>
        <w:separator/>
      </w:r>
    </w:p>
  </w:footnote>
  <w:footnote w:type="continuationSeparator" w:id="0">
    <w:p w14:paraId="520183C5" w14:textId="77777777" w:rsidR="0090426E" w:rsidRDefault="00904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DDB"/>
    <w:multiLevelType w:val="hybridMultilevel"/>
    <w:tmpl w:val="BF5262E4"/>
    <w:lvl w:ilvl="0" w:tplc="8B4EC2C8">
      <w:numFmt w:val="bullet"/>
      <w:lvlText w:val=""/>
      <w:lvlJc w:val="left"/>
      <w:pPr>
        <w:ind w:left="879" w:hanging="360"/>
      </w:pPr>
      <w:rPr>
        <w:rFonts w:ascii="Symbol" w:eastAsia="Symbol" w:hAnsi="Symbol" w:cs="Symbol" w:hint="default"/>
        <w:b w:val="0"/>
        <w:bCs w:val="0"/>
        <w:i w:val="0"/>
        <w:iCs w:val="0"/>
        <w:w w:val="100"/>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C50F9"/>
    <w:multiLevelType w:val="hybridMultilevel"/>
    <w:tmpl w:val="327295EE"/>
    <w:lvl w:ilvl="0" w:tplc="8B4EC2C8">
      <w:numFmt w:val="bullet"/>
      <w:lvlText w:val=""/>
      <w:lvlJc w:val="left"/>
      <w:pPr>
        <w:ind w:left="879" w:hanging="360"/>
      </w:pPr>
      <w:rPr>
        <w:rFonts w:ascii="Symbol" w:eastAsia="Symbol" w:hAnsi="Symbol" w:cs="Symbol" w:hint="default"/>
        <w:b w:val="0"/>
        <w:bCs w:val="0"/>
        <w:i w:val="0"/>
        <w:iCs w:val="0"/>
        <w:w w:val="100"/>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D5393"/>
    <w:multiLevelType w:val="hybridMultilevel"/>
    <w:tmpl w:val="0E648EF8"/>
    <w:lvl w:ilvl="0" w:tplc="8B4EC2C8">
      <w:numFmt w:val="bullet"/>
      <w:lvlText w:val=""/>
      <w:lvlJc w:val="left"/>
      <w:pPr>
        <w:ind w:left="1080" w:hanging="360"/>
      </w:pPr>
      <w:rPr>
        <w:rFonts w:ascii="Symbol" w:eastAsia="Symbol" w:hAnsi="Symbol" w:cs="Symbol" w:hint="default"/>
        <w:b w:val="0"/>
        <w:bCs w:val="0"/>
        <w:i w:val="0"/>
        <w:iCs w:val="0"/>
        <w:w w:val="100"/>
        <w:sz w:val="23"/>
        <w:szCs w:val="23"/>
        <w:lang w:val="en-US" w:eastAsia="en-US" w:bidi="ar-SA"/>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4A822E7E"/>
    <w:multiLevelType w:val="multilevel"/>
    <w:tmpl w:val="B2D63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9450D4"/>
    <w:multiLevelType w:val="multilevel"/>
    <w:tmpl w:val="3642FB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C32A58"/>
    <w:multiLevelType w:val="multilevel"/>
    <w:tmpl w:val="73FE5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82B06"/>
    <w:multiLevelType w:val="multilevel"/>
    <w:tmpl w:val="66125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08456B"/>
    <w:multiLevelType w:val="hybridMultilevel"/>
    <w:tmpl w:val="CE3A1366"/>
    <w:lvl w:ilvl="0" w:tplc="8B4EC2C8">
      <w:numFmt w:val="bullet"/>
      <w:lvlText w:val=""/>
      <w:lvlJc w:val="left"/>
      <w:pPr>
        <w:ind w:left="879" w:hanging="360"/>
      </w:pPr>
      <w:rPr>
        <w:rFonts w:ascii="Symbol" w:eastAsia="Symbol" w:hAnsi="Symbol" w:cs="Symbol" w:hint="default"/>
        <w:b w:val="0"/>
        <w:bCs w:val="0"/>
        <w:i w:val="0"/>
        <w:iCs w:val="0"/>
        <w:w w:val="100"/>
        <w:sz w:val="23"/>
        <w:szCs w:val="23"/>
        <w:lang w:val="en-US" w:eastAsia="en-US" w:bidi="ar-SA"/>
      </w:rPr>
    </w:lvl>
    <w:lvl w:ilvl="1" w:tplc="0AFA5F22">
      <w:numFmt w:val="bullet"/>
      <w:lvlText w:val="•"/>
      <w:lvlJc w:val="left"/>
      <w:pPr>
        <w:ind w:left="1900" w:hanging="360"/>
      </w:pPr>
      <w:rPr>
        <w:rFonts w:hint="default"/>
        <w:lang w:val="en-US" w:eastAsia="en-US" w:bidi="ar-SA"/>
      </w:rPr>
    </w:lvl>
    <w:lvl w:ilvl="2" w:tplc="04163234">
      <w:numFmt w:val="bullet"/>
      <w:lvlText w:val="•"/>
      <w:lvlJc w:val="left"/>
      <w:pPr>
        <w:ind w:left="2920" w:hanging="360"/>
      </w:pPr>
      <w:rPr>
        <w:rFonts w:hint="default"/>
        <w:lang w:val="en-US" w:eastAsia="en-US" w:bidi="ar-SA"/>
      </w:rPr>
    </w:lvl>
    <w:lvl w:ilvl="3" w:tplc="4E487D76">
      <w:numFmt w:val="bullet"/>
      <w:lvlText w:val="•"/>
      <w:lvlJc w:val="left"/>
      <w:pPr>
        <w:ind w:left="3940" w:hanging="360"/>
      </w:pPr>
      <w:rPr>
        <w:rFonts w:hint="default"/>
        <w:lang w:val="en-US" w:eastAsia="en-US" w:bidi="ar-SA"/>
      </w:rPr>
    </w:lvl>
    <w:lvl w:ilvl="4" w:tplc="7DE8CC16">
      <w:numFmt w:val="bullet"/>
      <w:lvlText w:val="•"/>
      <w:lvlJc w:val="left"/>
      <w:pPr>
        <w:ind w:left="4960" w:hanging="360"/>
      </w:pPr>
      <w:rPr>
        <w:rFonts w:hint="default"/>
        <w:lang w:val="en-US" w:eastAsia="en-US" w:bidi="ar-SA"/>
      </w:rPr>
    </w:lvl>
    <w:lvl w:ilvl="5" w:tplc="1504ABE2">
      <w:numFmt w:val="bullet"/>
      <w:lvlText w:val="•"/>
      <w:lvlJc w:val="left"/>
      <w:pPr>
        <w:ind w:left="5980" w:hanging="360"/>
      </w:pPr>
      <w:rPr>
        <w:rFonts w:hint="default"/>
        <w:lang w:val="en-US" w:eastAsia="en-US" w:bidi="ar-SA"/>
      </w:rPr>
    </w:lvl>
    <w:lvl w:ilvl="6" w:tplc="7A5A5F3C">
      <w:numFmt w:val="bullet"/>
      <w:lvlText w:val="•"/>
      <w:lvlJc w:val="left"/>
      <w:pPr>
        <w:ind w:left="7000" w:hanging="360"/>
      </w:pPr>
      <w:rPr>
        <w:rFonts w:hint="default"/>
        <w:lang w:val="en-US" w:eastAsia="en-US" w:bidi="ar-SA"/>
      </w:rPr>
    </w:lvl>
    <w:lvl w:ilvl="7" w:tplc="D8941DB8">
      <w:numFmt w:val="bullet"/>
      <w:lvlText w:val="•"/>
      <w:lvlJc w:val="left"/>
      <w:pPr>
        <w:ind w:left="8020" w:hanging="360"/>
      </w:pPr>
      <w:rPr>
        <w:rFonts w:hint="default"/>
        <w:lang w:val="en-US" w:eastAsia="en-US" w:bidi="ar-SA"/>
      </w:rPr>
    </w:lvl>
    <w:lvl w:ilvl="8" w:tplc="812CF8A2">
      <w:numFmt w:val="bullet"/>
      <w:lvlText w:val="•"/>
      <w:lvlJc w:val="left"/>
      <w:pPr>
        <w:ind w:left="9040" w:hanging="360"/>
      </w:pPr>
      <w:rPr>
        <w:rFonts w:hint="default"/>
        <w:lang w:val="en-US" w:eastAsia="en-US" w:bidi="ar-SA"/>
      </w:rPr>
    </w:lvl>
  </w:abstractNum>
  <w:abstractNum w:abstractNumId="8" w15:restartNumberingAfterBreak="0">
    <w:nsid w:val="59374C2A"/>
    <w:multiLevelType w:val="multilevel"/>
    <w:tmpl w:val="470E3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66D49"/>
    <w:multiLevelType w:val="hybridMultilevel"/>
    <w:tmpl w:val="A60EF454"/>
    <w:lvl w:ilvl="0" w:tplc="C81C67F2">
      <w:numFmt w:val="bullet"/>
      <w:lvlText w:val="•"/>
      <w:lvlJc w:val="left"/>
      <w:pPr>
        <w:ind w:left="880" w:hanging="720"/>
      </w:pPr>
      <w:rPr>
        <w:rFonts w:ascii="Arial" w:eastAsia="Arial" w:hAnsi="Arial" w:cs="Arial" w:hint="default"/>
        <w:b w:val="0"/>
        <w:bCs w:val="0"/>
        <w:i w:val="0"/>
        <w:iCs w:val="0"/>
        <w:w w:val="100"/>
        <w:sz w:val="23"/>
        <w:szCs w:val="23"/>
        <w:lang w:val="en-US" w:eastAsia="en-US" w:bidi="ar-SA"/>
      </w:rPr>
    </w:lvl>
    <w:lvl w:ilvl="1" w:tplc="38F20074">
      <w:numFmt w:val="bullet"/>
      <w:lvlText w:val="•"/>
      <w:lvlJc w:val="left"/>
      <w:pPr>
        <w:ind w:left="700" w:hanging="449"/>
      </w:pPr>
      <w:rPr>
        <w:rFonts w:ascii="Arial" w:eastAsia="Arial" w:hAnsi="Arial" w:cs="Arial" w:hint="default"/>
        <w:b w:val="0"/>
        <w:bCs w:val="0"/>
        <w:i w:val="0"/>
        <w:iCs w:val="0"/>
        <w:w w:val="100"/>
        <w:sz w:val="23"/>
        <w:szCs w:val="23"/>
        <w:lang w:val="en-US" w:eastAsia="en-US" w:bidi="ar-SA"/>
      </w:rPr>
    </w:lvl>
    <w:lvl w:ilvl="2" w:tplc="D79061DC">
      <w:numFmt w:val="bullet"/>
      <w:lvlText w:val="•"/>
      <w:lvlJc w:val="left"/>
      <w:pPr>
        <w:ind w:left="2013" w:hanging="449"/>
      </w:pPr>
      <w:rPr>
        <w:rFonts w:hint="default"/>
        <w:lang w:val="en-US" w:eastAsia="en-US" w:bidi="ar-SA"/>
      </w:rPr>
    </w:lvl>
    <w:lvl w:ilvl="3" w:tplc="B774655E">
      <w:numFmt w:val="bullet"/>
      <w:lvlText w:val="•"/>
      <w:lvlJc w:val="left"/>
      <w:pPr>
        <w:ind w:left="3146" w:hanging="449"/>
      </w:pPr>
      <w:rPr>
        <w:rFonts w:hint="default"/>
        <w:lang w:val="en-US" w:eastAsia="en-US" w:bidi="ar-SA"/>
      </w:rPr>
    </w:lvl>
    <w:lvl w:ilvl="4" w:tplc="650E5F4E">
      <w:numFmt w:val="bullet"/>
      <w:lvlText w:val="•"/>
      <w:lvlJc w:val="left"/>
      <w:pPr>
        <w:ind w:left="4280" w:hanging="449"/>
      </w:pPr>
      <w:rPr>
        <w:rFonts w:hint="default"/>
        <w:lang w:val="en-US" w:eastAsia="en-US" w:bidi="ar-SA"/>
      </w:rPr>
    </w:lvl>
    <w:lvl w:ilvl="5" w:tplc="B044C252">
      <w:numFmt w:val="bullet"/>
      <w:lvlText w:val="•"/>
      <w:lvlJc w:val="left"/>
      <w:pPr>
        <w:ind w:left="5413" w:hanging="449"/>
      </w:pPr>
      <w:rPr>
        <w:rFonts w:hint="default"/>
        <w:lang w:val="en-US" w:eastAsia="en-US" w:bidi="ar-SA"/>
      </w:rPr>
    </w:lvl>
    <w:lvl w:ilvl="6" w:tplc="38D846A4">
      <w:numFmt w:val="bullet"/>
      <w:lvlText w:val="•"/>
      <w:lvlJc w:val="left"/>
      <w:pPr>
        <w:ind w:left="6546" w:hanging="449"/>
      </w:pPr>
      <w:rPr>
        <w:rFonts w:hint="default"/>
        <w:lang w:val="en-US" w:eastAsia="en-US" w:bidi="ar-SA"/>
      </w:rPr>
    </w:lvl>
    <w:lvl w:ilvl="7" w:tplc="7278F516">
      <w:numFmt w:val="bullet"/>
      <w:lvlText w:val="•"/>
      <w:lvlJc w:val="left"/>
      <w:pPr>
        <w:ind w:left="7680" w:hanging="449"/>
      </w:pPr>
      <w:rPr>
        <w:rFonts w:hint="default"/>
        <w:lang w:val="en-US" w:eastAsia="en-US" w:bidi="ar-SA"/>
      </w:rPr>
    </w:lvl>
    <w:lvl w:ilvl="8" w:tplc="F52C5BB6">
      <w:numFmt w:val="bullet"/>
      <w:lvlText w:val="•"/>
      <w:lvlJc w:val="left"/>
      <w:pPr>
        <w:ind w:left="8813" w:hanging="449"/>
      </w:pPr>
      <w:rPr>
        <w:rFonts w:hint="default"/>
        <w:lang w:val="en-US" w:eastAsia="en-US" w:bidi="ar-SA"/>
      </w:rPr>
    </w:lvl>
  </w:abstractNum>
  <w:abstractNum w:abstractNumId="10" w15:restartNumberingAfterBreak="0">
    <w:nsid w:val="7D602517"/>
    <w:multiLevelType w:val="multilevel"/>
    <w:tmpl w:val="2ADC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0"/>
  </w:num>
  <w:num w:numId="4">
    <w:abstractNumId w:val="5"/>
  </w:num>
  <w:num w:numId="5">
    <w:abstractNumId w:val="10"/>
  </w:num>
  <w:num w:numId="6">
    <w:abstractNumId w:val="6"/>
  </w:num>
  <w:num w:numId="7">
    <w:abstractNumId w:val="3"/>
  </w:num>
  <w:num w:numId="8">
    <w:abstractNumId w:val="8"/>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9"/>
    <w:rsid w:val="00003F23"/>
    <w:rsid w:val="00401D39"/>
    <w:rsid w:val="00526AD4"/>
    <w:rsid w:val="007D5DD3"/>
    <w:rsid w:val="007E7603"/>
    <w:rsid w:val="008E1687"/>
    <w:rsid w:val="008E5D20"/>
    <w:rsid w:val="0090426E"/>
    <w:rsid w:val="0094580C"/>
    <w:rsid w:val="009C15E0"/>
    <w:rsid w:val="009D2DB8"/>
    <w:rsid w:val="00C137F3"/>
    <w:rsid w:val="00CF532A"/>
    <w:rsid w:val="00D1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A6E84"/>
  <w15:docId w15:val="{88C1B2A6-7376-4C97-BF1B-3A5D5226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3"/>
      <w:szCs w:val="23"/>
    </w:rPr>
  </w:style>
  <w:style w:type="paragraph" w:styleId="Heading2">
    <w:name w:val="heading 2"/>
    <w:basedOn w:val="Normal"/>
    <w:uiPriority w:val="9"/>
    <w:unhideWhenUsed/>
    <w:qFormat/>
    <w:pPr>
      <w:ind w:left="160"/>
      <w:outlineLvl w:val="1"/>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3"/>
      <w:ind w:left="516"/>
    </w:pPr>
    <w:rPr>
      <w:b/>
      <w:bCs/>
      <w:sz w:val="50"/>
      <w:szCs w:val="50"/>
    </w:rPr>
  </w:style>
  <w:style w:type="paragraph" w:styleId="ListParagraph">
    <w:name w:val="List Paragraph"/>
    <w:basedOn w:val="Normal"/>
    <w:uiPriority w:val="1"/>
    <w:qFormat/>
    <w:pPr>
      <w:ind w:left="879" w:hanging="72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E5D20"/>
    <w:pPr>
      <w:tabs>
        <w:tab w:val="center" w:pos="4680"/>
        <w:tab w:val="right" w:pos="9360"/>
      </w:tabs>
    </w:pPr>
  </w:style>
  <w:style w:type="character" w:customStyle="1" w:styleId="HeaderChar">
    <w:name w:val="Header Char"/>
    <w:basedOn w:val="DefaultParagraphFont"/>
    <w:link w:val="Header"/>
    <w:uiPriority w:val="99"/>
    <w:rsid w:val="008E5D20"/>
    <w:rPr>
      <w:rFonts w:ascii="Arial" w:eastAsia="Arial" w:hAnsi="Arial" w:cs="Arial"/>
    </w:rPr>
  </w:style>
  <w:style w:type="paragraph" w:styleId="Footer">
    <w:name w:val="footer"/>
    <w:basedOn w:val="Normal"/>
    <w:link w:val="FooterChar"/>
    <w:uiPriority w:val="99"/>
    <w:unhideWhenUsed/>
    <w:rsid w:val="008E5D20"/>
    <w:pPr>
      <w:tabs>
        <w:tab w:val="center" w:pos="4680"/>
        <w:tab w:val="right" w:pos="9360"/>
      </w:tabs>
    </w:pPr>
  </w:style>
  <w:style w:type="character" w:customStyle="1" w:styleId="FooterChar">
    <w:name w:val="Footer Char"/>
    <w:basedOn w:val="DefaultParagraphFont"/>
    <w:link w:val="Footer"/>
    <w:uiPriority w:val="99"/>
    <w:rsid w:val="008E5D2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915">
      <w:bodyDiv w:val="1"/>
      <w:marLeft w:val="0"/>
      <w:marRight w:val="0"/>
      <w:marTop w:val="0"/>
      <w:marBottom w:val="0"/>
      <w:divBdr>
        <w:top w:val="none" w:sz="0" w:space="0" w:color="auto"/>
        <w:left w:val="none" w:sz="0" w:space="0" w:color="auto"/>
        <w:bottom w:val="none" w:sz="0" w:space="0" w:color="auto"/>
        <w:right w:val="none" w:sz="0" w:space="0" w:color="auto"/>
      </w:divBdr>
    </w:div>
    <w:div w:id="160375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sandy.bruton@amerisbank.com</dc:creator>
  <cp:lastModifiedBy>Jada Breegle</cp:lastModifiedBy>
  <cp:revision>2</cp:revision>
  <dcterms:created xsi:type="dcterms:W3CDTF">2022-01-18T17:44:00Z</dcterms:created>
  <dcterms:modified xsi:type="dcterms:W3CDTF">2022-01-18T17:44:00Z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Acrobat PDFMaker 11 for Word</vt:lpwstr>
  </property>
  <property fmtid="{D5CDD505-2E9C-101B-9397-08002B2CF9AE}" pid="4" name="LastSaved">
    <vt:filetime>2022-01-11T00:00:00Z</vt:filetime>
  </property>
</Properties>
</file>